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DA8C" w14:textId="2251D4BF" w:rsidR="00E9230B" w:rsidRPr="00BA3C81" w:rsidRDefault="005068BD" w:rsidP="002E2A45">
      <w:pPr>
        <w:pStyle w:val="Titolo"/>
        <w:rPr>
          <w:sz w:val="32"/>
          <w:lang w:val="it-IT"/>
        </w:rPr>
      </w:pPr>
      <w:bookmarkStart w:id="0" w:name="_Hlk74730141"/>
      <w:r w:rsidRPr="00BA3C81">
        <w:rPr>
          <w:sz w:val="32"/>
        </w:rPr>
        <w:t>Informazioni sul trattamento di dati personali</w:t>
      </w:r>
      <w:r w:rsidR="005471B3" w:rsidRPr="00BA3C81">
        <w:rPr>
          <w:sz w:val="32"/>
        </w:rPr>
        <w:t xml:space="preserve"> </w:t>
      </w:r>
      <w:r w:rsidR="00BA3C81">
        <w:rPr>
          <w:sz w:val="32"/>
        </w:rPr>
        <w:br/>
      </w:r>
      <w:r w:rsidR="001075DA" w:rsidRPr="00BA3C81">
        <w:rPr>
          <w:sz w:val="32"/>
          <w:lang w:val="it-IT"/>
        </w:rPr>
        <w:t xml:space="preserve">appartenenti a categorie </w:t>
      </w:r>
      <w:r w:rsidRPr="00BA3C81">
        <w:rPr>
          <w:sz w:val="32"/>
        </w:rPr>
        <w:t xml:space="preserve">particolari </w:t>
      </w:r>
    </w:p>
    <w:p w14:paraId="03C3F76B" w14:textId="5FB78063" w:rsidR="00E9230B" w:rsidRPr="001E7DF9" w:rsidRDefault="00E9230B" w:rsidP="00E9230B">
      <w:pPr>
        <w:jc w:val="center"/>
        <w:rPr>
          <w:rStyle w:val="Riferimentointenso"/>
        </w:rPr>
      </w:pPr>
      <w:r w:rsidRPr="001E7DF9">
        <w:rPr>
          <w:rStyle w:val="Riferimentointenso"/>
        </w:rPr>
        <w:t xml:space="preserve">Versione del </w:t>
      </w:r>
      <w:r w:rsidR="00290E9B">
        <w:rPr>
          <w:rStyle w:val="Riferimentointenso"/>
        </w:rPr>
        <w:t>02/09/2025</w:t>
      </w:r>
    </w:p>
    <w:p w14:paraId="0FF76D16" w14:textId="77777777" w:rsidR="00E9230B" w:rsidRDefault="00E9230B" w:rsidP="00E9230B">
      <w:pPr>
        <w:jc w:val="center"/>
        <w:rPr>
          <w:rStyle w:val="Enfasiintensa"/>
        </w:rPr>
      </w:pPr>
    </w:p>
    <w:tbl>
      <w:tblPr>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0"/>
        <w:gridCol w:w="6922"/>
      </w:tblGrid>
      <w:tr w:rsidR="00450975" w:rsidRPr="00E577C0" w14:paraId="41C42C8F" w14:textId="77777777" w:rsidTr="00803009">
        <w:tc>
          <w:tcPr>
            <w:tcW w:w="2690" w:type="dxa"/>
            <w:shd w:val="clear" w:color="auto" w:fill="C0504D"/>
          </w:tcPr>
          <w:p w14:paraId="222094B9" w14:textId="77777777" w:rsidR="00450975" w:rsidRPr="00E577C0" w:rsidRDefault="00450975" w:rsidP="00450975">
            <w:pPr>
              <w:rPr>
                <w:b/>
                <w:bCs/>
                <w:snapToGrid w:val="0"/>
                <w:color w:val="FFFFFF"/>
                <w:szCs w:val="24"/>
              </w:rPr>
            </w:pPr>
            <w:r w:rsidRPr="00E577C0">
              <w:rPr>
                <w:b/>
                <w:bCs/>
                <w:color w:val="FFFFFF"/>
                <w:szCs w:val="24"/>
              </w:rPr>
              <w:t>TITOLO STUDIO</w:t>
            </w:r>
            <w:r w:rsidRPr="00E577C0">
              <w:rPr>
                <w:b/>
                <w:bCs/>
                <w:snapToGrid w:val="0"/>
                <w:color w:val="FFFFFF"/>
                <w:szCs w:val="24"/>
              </w:rPr>
              <w:t>:</w:t>
            </w:r>
          </w:p>
        </w:tc>
        <w:tc>
          <w:tcPr>
            <w:tcW w:w="6922" w:type="dxa"/>
            <w:shd w:val="clear" w:color="auto" w:fill="C0504D"/>
          </w:tcPr>
          <w:p w14:paraId="56F64BBB" w14:textId="65E6E4BB" w:rsidR="00450975" w:rsidRPr="00E577C0" w:rsidRDefault="00450975" w:rsidP="00450975">
            <w:pPr>
              <w:rPr>
                <w:b/>
                <w:bCs/>
                <w:color w:val="FFFFFF"/>
                <w:szCs w:val="24"/>
              </w:rPr>
            </w:pPr>
            <w:r w:rsidRPr="00FD0DC1">
              <w:rPr>
                <w:b/>
                <w:bCs/>
                <w:color w:val="FFFFFF"/>
                <w:szCs w:val="24"/>
              </w:rPr>
              <w:t>Calzature terapeutiche per ridurre il rischio di ulcerazione del piede nelle persone con diabete a rischio medio-alto di ulcerazione</w:t>
            </w:r>
          </w:p>
        </w:tc>
      </w:tr>
      <w:tr w:rsidR="00450975" w:rsidRPr="00E577C0" w14:paraId="5B182AC6" w14:textId="77777777" w:rsidTr="00803009">
        <w:tc>
          <w:tcPr>
            <w:tcW w:w="2690" w:type="dxa"/>
            <w:tcBorders>
              <w:top w:val="single" w:sz="8" w:space="0" w:color="C0504D"/>
              <w:left w:val="single" w:sz="8" w:space="0" w:color="C0504D"/>
              <w:bottom w:val="single" w:sz="8" w:space="0" w:color="C0504D"/>
            </w:tcBorders>
            <w:shd w:val="clear" w:color="auto" w:fill="E5B8B7"/>
          </w:tcPr>
          <w:p w14:paraId="1DEE4BCF" w14:textId="77777777" w:rsidR="00450975" w:rsidRPr="00E577C0" w:rsidRDefault="00450975" w:rsidP="00450975">
            <w:pPr>
              <w:rPr>
                <w:b/>
                <w:bCs/>
                <w:snapToGrid w:val="0"/>
                <w:szCs w:val="24"/>
              </w:rPr>
            </w:pPr>
            <w:r w:rsidRPr="00E577C0">
              <w:rPr>
                <w:b/>
                <w:bCs/>
                <w:snapToGrid w:val="0"/>
                <w:szCs w:val="24"/>
              </w:rPr>
              <w:t>PROTOCOLLO N.:</w:t>
            </w:r>
          </w:p>
        </w:tc>
        <w:tc>
          <w:tcPr>
            <w:tcW w:w="6922" w:type="dxa"/>
            <w:tcBorders>
              <w:top w:val="single" w:sz="8" w:space="0" w:color="C0504D"/>
              <w:bottom w:val="single" w:sz="8" w:space="0" w:color="C0504D"/>
              <w:right w:val="single" w:sz="8" w:space="0" w:color="C0504D"/>
            </w:tcBorders>
          </w:tcPr>
          <w:p w14:paraId="59DF0037" w14:textId="65E1CD2C" w:rsidR="00450975" w:rsidRPr="00E577C0" w:rsidRDefault="00450975" w:rsidP="00450975">
            <w:pPr>
              <w:rPr>
                <w:snapToGrid w:val="0"/>
                <w:szCs w:val="24"/>
              </w:rPr>
            </w:pPr>
            <w:r w:rsidRPr="00CF2287">
              <w:rPr>
                <w:snapToGrid w:val="0"/>
                <w:szCs w:val="24"/>
              </w:rPr>
              <w:t>POF-DIAB</w:t>
            </w:r>
          </w:p>
        </w:tc>
      </w:tr>
      <w:tr w:rsidR="00450975" w:rsidRPr="00E577C0" w14:paraId="50CA1780" w14:textId="77777777" w:rsidTr="00803009">
        <w:tc>
          <w:tcPr>
            <w:tcW w:w="2690" w:type="dxa"/>
            <w:tcBorders>
              <w:top w:val="single" w:sz="8" w:space="0" w:color="C0504D"/>
              <w:left w:val="single" w:sz="8" w:space="0" w:color="C0504D"/>
              <w:bottom w:val="single" w:sz="8" w:space="0" w:color="C0504D"/>
            </w:tcBorders>
            <w:shd w:val="clear" w:color="auto" w:fill="E5B8B7"/>
          </w:tcPr>
          <w:p w14:paraId="492DE43E" w14:textId="77777777" w:rsidR="00450975" w:rsidRPr="00E577C0" w:rsidRDefault="00450975" w:rsidP="00450975">
            <w:pPr>
              <w:rPr>
                <w:b/>
                <w:bCs/>
                <w:snapToGrid w:val="0"/>
                <w:szCs w:val="24"/>
              </w:rPr>
            </w:pPr>
            <w:r>
              <w:rPr>
                <w:b/>
                <w:bCs/>
                <w:snapToGrid w:val="0"/>
                <w:szCs w:val="24"/>
              </w:rPr>
              <w:t>PROMOTORE</w:t>
            </w:r>
          </w:p>
        </w:tc>
        <w:tc>
          <w:tcPr>
            <w:tcW w:w="6922" w:type="dxa"/>
            <w:tcBorders>
              <w:top w:val="single" w:sz="8" w:space="0" w:color="C0504D"/>
              <w:bottom w:val="single" w:sz="8" w:space="0" w:color="C0504D"/>
              <w:right w:val="single" w:sz="8" w:space="0" w:color="C0504D"/>
            </w:tcBorders>
          </w:tcPr>
          <w:p w14:paraId="7BBC1A44" w14:textId="77777777" w:rsidR="00450975" w:rsidRDefault="00450975" w:rsidP="00450975">
            <w:pPr>
              <w:rPr>
                <w:snapToGrid w:val="0"/>
                <w:szCs w:val="24"/>
              </w:rPr>
            </w:pPr>
            <w:r>
              <w:rPr>
                <w:snapToGrid w:val="0"/>
                <w:szCs w:val="24"/>
              </w:rPr>
              <w:t>Alma Mater Studiorum - Università di Bologna</w:t>
            </w:r>
          </w:p>
          <w:p w14:paraId="2CC30601" w14:textId="7A48A334" w:rsidR="00450975" w:rsidRPr="00E577C0" w:rsidRDefault="00450975" w:rsidP="00450975">
            <w:pPr>
              <w:rPr>
                <w:snapToGrid w:val="0"/>
                <w:szCs w:val="24"/>
              </w:rPr>
            </w:pPr>
            <w:r>
              <w:rPr>
                <w:snapToGrid w:val="0"/>
                <w:szCs w:val="24"/>
              </w:rPr>
              <w:t>(</w:t>
            </w:r>
            <w:r w:rsidRPr="00F30053">
              <w:rPr>
                <w:snapToGrid w:val="0"/>
                <w:szCs w:val="24"/>
              </w:rPr>
              <w:t xml:space="preserve">Dipartimento di Scienze Biomediche e Neuromotorie </w:t>
            </w:r>
            <w:r>
              <w:rPr>
                <w:snapToGrid w:val="0"/>
                <w:szCs w:val="24"/>
              </w:rPr>
              <w:t>-</w:t>
            </w:r>
            <w:r w:rsidRPr="00F30053">
              <w:rPr>
                <w:snapToGrid w:val="0"/>
                <w:szCs w:val="24"/>
              </w:rPr>
              <w:t xml:space="preserve"> DIBINEM</w:t>
            </w:r>
            <w:r>
              <w:rPr>
                <w:snapToGrid w:val="0"/>
                <w:szCs w:val="24"/>
              </w:rPr>
              <w:t>)</w:t>
            </w:r>
          </w:p>
        </w:tc>
      </w:tr>
    </w:tbl>
    <w:p w14:paraId="47871629" w14:textId="77777777" w:rsidR="00E9230B" w:rsidRPr="00E577C0" w:rsidRDefault="00E9230B" w:rsidP="00E9230B"/>
    <w:p w14:paraId="0F3CFF0D" w14:textId="50AB56C2" w:rsidR="00E9230B" w:rsidRDefault="00FF2E4F" w:rsidP="00E9230B">
      <w:r>
        <w:t>La invitiamo</w:t>
      </w:r>
      <w:r w:rsidR="00E9230B">
        <w:t xml:space="preserve"> </w:t>
      </w:r>
      <w:r w:rsidR="00E9230B" w:rsidRPr="009A4720">
        <w:t xml:space="preserve">a prendere parte ad uno studio dell’Alma Mater Studiorum </w:t>
      </w:r>
      <w:r w:rsidR="008D3F5F">
        <w:t>-</w:t>
      </w:r>
      <w:r w:rsidR="00E9230B" w:rsidRPr="009A4720">
        <w:t xml:space="preserve"> Università di Bologna che </w:t>
      </w:r>
      <w:r w:rsidR="00E74523" w:rsidRPr="009A4720">
        <w:t xml:space="preserve">si propone di </w:t>
      </w:r>
      <w:r w:rsidR="00E74523" w:rsidRPr="00840334">
        <w:t xml:space="preserve">indagare le proprietà di scarico del piede e la cinematica degli arti inferiori di diversi modelli di calzature per le persone con </w:t>
      </w:r>
      <w:r w:rsidR="002D06B3" w:rsidRPr="002D06B3">
        <w:t xml:space="preserve">diabete mellito </w:t>
      </w:r>
      <w:r w:rsidR="00E74523" w:rsidRPr="00840334">
        <w:t>utilizzando strumenti di analisi pressoria e cinematic</w:t>
      </w:r>
      <w:r w:rsidR="00E74523">
        <w:t xml:space="preserve">a, </w:t>
      </w:r>
      <w:r w:rsidR="00E74523" w:rsidRPr="009A4720">
        <w:t xml:space="preserve">condotto </w:t>
      </w:r>
      <w:r w:rsidR="00E9230B" w:rsidRPr="009A4720">
        <w:t>presso</w:t>
      </w:r>
      <w:r w:rsidR="00781CC2">
        <w:t xml:space="preserve"> l’</w:t>
      </w:r>
      <w:r w:rsidR="00781CC2" w:rsidRPr="00781CC2">
        <w:t>Ambulatorio didattico di Podologia</w:t>
      </w:r>
      <w:r w:rsidR="00781CC2">
        <w:t xml:space="preserve"> del </w:t>
      </w:r>
      <w:r w:rsidR="00781CC2" w:rsidRPr="00F30053">
        <w:rPr>
          <w:snapToGrid w:val="0"/>
          <w:szCs w:val="24"/>
        </w:rPr>
        <w:t xml:space="preserve">Dipartimento di Scienze Biomediche e Neuromotorie </w:t>
      </w:r>
      <w:r w:rsidR="005B64F9">
        <w:rPr>
          <w:snapToGrid w:val="0"/>
          <w:szCs w:val="24"/>
        </w:rPr>
        <w:t>-</w:t>
      </w:r>
      <w:r w:rsidR="00781CC2" w:rsidRPr="00F30053">
        <w:rPr>
          <w:snapToGrid w:val="0"/>
          <w:szCs w:val="24"/>
        </w:rPr>
        <w:t xml:space="preserve"> DIBINEM</w:t>
      </w:r>
      <w:r w:rsidR="00781CC2">
        <w:rPr>
          <w:snapToGrid w:val="0"/>
          <w:szCs w:val="24"/>
        </w:rPr>
        <w:t xml:space="preserve"> della </w:t>
      </w:r>
      <w:proofErr w:type="gramStart"/>
      <w:r w:rsidR="00781CC2">
        <w:rPr>
          <w:snapToGrid w:val="0"/>
          <w:szCs w:val="24"/>
        </w:rPr>
        <w:t>predetta</w:t>
      </w:r>
      <w:proofErr w:type="gramEnd"/>
      <w:r w:rsidR="00781CC2">
        <w:rPr>
          <w:snapToGrid w:val="0"/>
          <w:szCs w:val="24"/>
        </w:rPr>
        <w:t xml:space="preserve"> Università</w:t>
      </w:r>
      <w:r w:rsidR="00E9230B" w:rsidRPr="009A4720">
        <w:t>.</w:t>
      </w:r>
      <w:r w:rsidR="00E9230B">
        <w:t xml:space="preserve"> Le caratteristiche dello studio e le sue modalità di svolgimento sono descritte nel dettaglio nel </w:t>
      </w:r>
      <w:r w:rsidR="00B0458D">
        <w:t>documento di i</w:t>
      </w:r>
      <w:r w:rsidR="00B0458D" w:rsidRPr="005D7431">
        <w:t>nformazioni in merito alla partecipazione allo studio</w:t>
      </w:r>
      <w:r w:rsidR="00B0458D">
        <w:t>.</w:t>
      </w:r>
    </w:p>
    <w:p w14:paraId="093851EB" w14:textId="77777777" w:rsidR="00B0458D" w:rsidRDefault="00B0458D" w:rsidP="00E9230B">
      <w:pPr>
        <w:rPr>
          <w:i/>
        </w:rPr>
      </w:pPr>
    </w:p>
    <w:p w14:paraId="32115C4E" w14:textId="5A86DE07" w:rsidR="00E9230B" w:rsidRPr="00485BCB" w:rsidRDefault="00803009" w:rsidP="00631B3E">
      <w:r>
        <w:t>L</w:t>
      </w:r>
      <w:r w:rsidR="00E9230B">
        <w:t xml:space="preserve">’Alma Mater </w:t>
      </w:r>
      <w:r w:rsidR="00E9230B" w:rsidRPr="00803009">
        <w:t xml:space="preserve">Studiorum </w:t>
      </w:r>
      <w:r w:rsidR="00A20DBA">
        <w:t>-</w:t>
      </w:r>
      <w:r w:rsidR="00E9230B" w:rsidRPr="00803009">
        <w:t xml:space="preserve"> Università di Bologna qual</w:t>
      </w:r>
      <w:r w:rsidR="00A20DBA">
        <w:t>e</w:t>
      </w:r>
      <w:r w:rsidR="00E9230B" w:rsidRPr="00803009">
        <w:t xml:space="preserve"> </w:t>
      </w:r>
      <w:r w:rsidR="00A20DBA">
        <w:t xml:space="preserve">autonomo </w:t>
      </w:r>
      <w:r w:rsidR="00E9230B" w:rsidRPr="00803009">
        <w:t>Titolar</w:t>
      </w:r>
      <w:r w:rsidRPr="00803009">
        <w:t>e</w:t>
      </w:r>
      <w:r w:rsidR="00E9230B" w:rsidRPr="00803009">
        <w:t xml:space="preserve"> del trattamento dei dati</w:t>
      </w:r>
      <w:r>
        <w:t xml:space="preserve"> in relazione al proprio </w:t>
      </w:r>
      <w:r w:rsidR="00E9230B" w:rsidRPr="00E577C0">
        <w:t>ambit</w:t>
      </w:r>
      <w:r>
        <w:t>o</w:t>
      </w:r>
      <w:r w:rsidR="00E9230B" w:rsidRPr="00E577C0">
        <w:t xml:space="preserve"> di</w:t>
      </w:r>
      <w:r w:rsidR="00E9230B" w:rsidRPr="00485BCB">
        <w:t xml:space="preserve"> competenza,</w:t>
      </w:r>
      <w:r>
        <w:t xml:space="preserve"> Le comunica che</w:t>
      </w:r>
      <w:r w:rsidR="00E9230B" w:rsidRPr="00485BCB">
        <w:t xml:space="preserve"> </w:t>
      </w:r>
      <w:r w:rsidR="00A96EEE" w:rsidRPr="00E577C0">
        <w:t>tratter</w:t>
      </w:r>
      <w:r>
        <w:t>à</w:t>
      </w:r>
      <w:r w:rsidR="00A96EEE" w:rsidRPr="00E577C0">
        <w:t xml:space="preserve"> </w:t>
      </w:r>
      <w:r w:rsidR="00E9230B" w:rsidRPr="00485BCB">
        <w:t>i suoi dati personali, in particolare quelli riguardanti la salute</w:t>
      </w:r>
      <w:r w:rsidR="00FE6B58">
        <w:t>,</w:t>
      </w:r>
      <w:r w:rsidR="00182637">
        <w:t xml:space="preserve"> </w:t>
      </w:r>
      <w:r w:rsidR="00E9230B" w:rsidRPr="00485BCB">
        <w:t xml:space="preserve">esclusivamente in funzione della realizzazione dello studio e </w:t>
      </w:r>
      <w:r w:rsidR="001962A3">
        <w:t>ai fini di ricerca scientifica, s</w:t>
      </w:r>
      <w:r w:rsidR="00E9230B" w:rsidRPr="00485BCB">
        <w:t>oltanto nella misura in cui siano indispensabili in relazione all'obiettivo dello studio, nel rispetto di quanto previsto dalla normativa vigente in materia di protezione dei dati personali, tra cui il Regolamento (UE) 2016/679 (Regolamento generale sulla protezione dei dati personali), il D.</w:t>
      </w:r>
      <w:r w:rsidR="005C20A5">
        <w:t xml:space="preserve"> </w:t>
      </w:r>
      <w:r w:rsidR="00E9230B" w:rsidRPr="00485BCB">
        <w:t xml:space="preserve">Lgs. 30 giugno 2003, n. 196 </w:t>
      </w:r>
      <w:proofErr w:type="spellStart"/>
      <w:r w:rsidR="00E9230B" w:rsidRPr="00485BCB">
        <w:t>s</w:t>
      </w:r>
      <w:r w:rsidR="00E9230B">
        <w:t>s</w:t>
      </w:r>
      <w:r w:rsidR="00E9230B" w:rsidRPr="00485BCB">
        <w:t>.</w:t>
      </w:r>
      <w:r w:rsidR="00E9230B">
        <w:t>m</w:t>
      </w:r>
      <w:r w:rsidR="00E9230B" w:rsidRPr="00485BCB">
        <w:t>m.</w:t>
      </w:r>
      <w:r w:rsidR="00E9230B">
        <w:t>i</w:t>
      </w:r>
      <w:r w:rsidR="00E9230B" w:rsidRPr="00485BCB">
        <w:t>i</w:t>
      </w:r>
      <w:proofErr w:type="spellEnd"/>
      <w:r w:rsidR="00E9230B" w:rsidRPr="00485BCB">
        <w:t xml:space="preserve">. (Codice in materia di protezione dei dati personali) e conformemente alle </w:t>
      </w:r>
      <w:bookmarkStart w:id="1" w:name="_Hlk531537013"/>
      <w:r w:rsidR="00E9230B" w:rsidRPr="00485BCB">
        <w:t xml:space="preserve">misure di garanzia e a ogni altro provvedimento applicabile </w:t>
      </w:r>
      <w:bookmarkEnd w:id="1"/>
      <w:r w:rsidR="00E9230B" w:rsidRPr="00485BCB">
        <w:t>del</w:t>
      </w:r>
      <w:r w:rsidR="00E9230B">
        <w:t>l’Autorità</w:t>
      </w:r>
      <w:r w:rsidR="00E9230B" w:rsidRPr="00485BCB">
        <w:t xml:space="preserve"> Garante per la protezione dei dati personali.</w:t>
      </w:r>
    </w:p>
    <w:p w14:paraId="5F0EFA38" w14:textId="77777777" w:rsidR="00E9230B" w:rsidRPr="00631B3E" w:rsidRDefault="00E9230B" w:rsidP="00631B3E">
      <w:pPr>
        <w:rPr>
          <w:rStyle w:val="Enfasiintensa"/>
          <w:rFonts w:ascii="Calibri" w:hAnsi="Calibri"/>
        </w:rPr>
      </w:pPr>
    </w:p>
    <w:p w14:paraId="5CA22709" w14:textId="77777777" w:rsidR="009A7AA9" w:rsidRPr="001E7DF9" w:rsidRDefault="009A7AA9" w:rsidP="009A7AA9">
      <w:pPr>
        <w:rPr>
          <w:rStyle w:val="Riferimentointenso"/>
        </w:rPr>
      </w:pPr>
      <w:r w:rsidRPr="001E7DF9">
        <w:rPr>
          <w:rStyle w:val="Riferimentointenso"/>
        </w:rPr>
        <w:t xml:space="preserve">Soggetti del Trattamento </w:t>
      </w:r>
    </w:p>
    <w:p w14:paraId="16FB1D6E" w14:textId="002DC1AE" w:rsidR="00E9230B" w:rsidRPr="00785B36" w:rsidRDefault="00E9230B" w:rsidP="00631B3E">
      <w:pPr>
        <w:pStyle w:val="elencopuntato"/>
        <w:rPr>
          <w:b/>
        </w:rPr>
      </w:pPr>
      <w:bookmarkStart w:id="2" w:name="_Hlk102646997"/>
      <w:r w:rsidRPr="00785B36">
        <w:rPr>
          <w:b/>
        </w:rPr>
        <w:t xml:space="preserve">Titolare del trattamento per finalità di ricerca e nell’ambito di attività di avvio, gestione e monitoraggio </w:t>
      </w:r>
      <w:r w:rsidR="00F44197">
        <w:rPr>
          <w:b/>
          <w:lang w:val="it-IT"/>
        </w:rPr>
        <w:t>dello studio clinico</w:t>
      </w:r>
      <w:r w:rsidRPr="00785B36">
        <w:rPr>
          <w:b/>
        </w:rPr>
        <w:t xml:space="preserve"> </w:t>
      </w:r>
    </w:p>
    <w:p w14:paraId="3AA4D25D" w14:textId="41EEB73A" w:rsidR="00E9230B" w:rsidRDefault="00E9230B" w:rsidP="001E7DF9">
      <w:pPr>
        <w:pStyle w:val="elencopuntato"/>
        <w:numPr>
          <w:ilvl w:val="0"/>
          <w:numId w:val="0"/>
        </w:numPr>
        <w:ind w:left="720"/>
        <w:rPr>
          <w:rStyle w:val="Collegamentoipertestuale"/>
        </w:rPr>
      </w:pPr>
      <w:r>
        <w:t xml:space="preserve">Alma Mater Studiorum </w:t>
      </w:r>
      <w:r w:rsidR="00A5264E">
        <w:t>-</w:t>
      </w:r>
      <w:r>
        <w:t xml:space="preserve"> Università di Bologna (sede legale: via Zamboni n. 33, 40126 - Bologna, Italia; e-mail: privacy@unibo.it; PEC: </w:t>
      </w:r>
      <w:hyperlink r:id="rId13" w:history="1">
        <w:r>
          <w:rPr>
            <w:rStyle w:val="Collegamentoipertestuale"/>
          </w:rPr>
          <w:t>scriviunibo@pec.unibo.it</w:t>
        </w:r>
      </w:hyperlink>
      <w:r w:rsidRPr="00A5264E">
        <w:t>)</w:t>
      </w:r>
    </w:p>
    <w:p w14:paraId="6027059C" w14:textId="77777777" w:rsidR="00E9230B" w:rsidRDefault="00E9230B" w:rsidP="00631B3E">
      <w:pPr>
        <w:pStyle w:val="elencopuntato"/>
      </w:pPr>
      <w:r w:rsidRPr="00E577C0">
        <w:rPr>
          <w:b/>
        </w:rPr>
        <w:t>Responsabile della protezione dei dati personali d</w:t>
      </w:r>
      <w:r>
        <w:rPr>
          <w:b/>
        </w:rPr>
        <w:t>ell’Alma Mater Studiorum -   Università di Bologna</w:t>
      </w:r>
      <w:r>
        <w:t xml:space="preserve">: Sede legale: via Zamboni n. 33, 40126 - Bologna, Italia; e-mail: dpo@unibo.it; PEC: </w:t>
      </w:r>
      <w:hyperlink r:id="rId14" w:history="1">
        <w:r>
          <w:rPr>
            <w:rStyle w:val="Collegamentoipertestuale"/>
          </w:rPr>
          <w:t>scriviunibo@pec.unibo.it</w:t>
        </w:r>
      </w:hyperlink>
      <w:r>
        <w:t>.</w:t>
      </w:r>
    </w:p>
    <w:p w14:paraId="540F2AFB" w14:textId="77777777" w:rsidR="00E9230B" w:rsidRDefault="00E9230B" w:rsidP="00E9230B">
      <w:pPr>
        <w:pStyle w:val="Completare"/>
      </w:pPr>
    </w:p>
    <w:bookmarkEnd w:id="2"/>
    <w:p w14:paraId="6B325135" w14:textId="77777777" w:rsidR="005068BD" w:rsidRPr="00631B3E" w:rsidRDefault="005068BD" w:rsidP="005068BD">
      <w:pPr>
        <w:rPr>
          <w:rStyle w:val="Riferimentointenso"/>
        </w:rPr>
      </w:pPr>
      <w:r w:rsidRPr="00631B3E">
        <w:rPr>
          <w:rStyle w:val="Riferimentointenso"/>
        </w:rPr>
        <w:t xml:space="preserve">Finalità del trattamento </w:t>
      </w:r>
    </w:p>
    <w:p w14:paraId="04623C4B" w14:textId="20C263F0" w:rsidR="00657BC5" w:rsidRDefault="00657BC5" w:rsidP="00631B3E">
      <w:r w:rsidRPr="00463E99">
        <w:t>I dati personali dell’Interessato e quelli appartenenti a particolari categorie</w:t>
      </w:r>
      <w:r w:rsidR="002978F8" w:rsidRPr="00463E99">
        <w:t>, nello specifico i dati relativi al</w:t>
      </w:r>
      <w:r w:rsidR="004063F9">
        <w:t>lo</w:t>
      </w:r>
      <w:r w:rsidR="002978F8" w:rsidRPr="00463E99">
        <w:t xml:space="preserve"> stato di salute (in seguito</w:t>
      </w:r>
      <w:r w:rsidR="00466B57">
        <w:t xml:space="preserve"> anche</w:t>
      </w:r>
      <w:r w:rsidR="002978F8" w:rsidRPr="00463E99">
        <w:t xml:space="preserve"> “dati sanitari”)</w:t>
      </w:r>
      <w:r w:rsidR="00FE6B58">
        <w:t>,</w:t>
      </w:r>
      <w:r w:rsidRPr="00463E99">
        <w:t xml:space="preserve"> potranno essere trattati esclusivamente </w:t>
      </w:r>
      <w:r w:rsidR="00A31CCC" w:rsidRPr="00463E99">
        <w:t>per la tutela della salute dell’Interessato, di terzi o della collettività in campo medico, biomedico ed epidemiologico</w:t>
      </w:r>
      <w:r w:rsidR="004063F9">
        <w:t xml:space="preserve"> </w:t>
      </w:r>
      <w:r w:rsidR="00A31CCC" w:rsidRPr="00463E99">
        <w:t xml:space="preserve">e </w:t>
      </w:r>
      <w:r w:rsidRPr="00463E99">
        <w:t>nell’ambito delle finalità di seguito riportate:</w:t>
      </w:r>
    </w:p>
    <w:p w14:paraId="47AFBB39" w14:textId="77777777" w:rsidR="00657BC5" w:rsidRDefault="00657BC5" w:rsidP="00657BC5">
      <w:pPr>
        <w:ind w:left="284"/>
        <w:rPr>
          <w:b/>
        </w:rPr>
      </w:pPr>
    </w:p>
    <w:p w14:paraId="3BAE5977" w14:textId="77777777" w:rsidR="00657BC5" w:rsidRPr="00951769" w:rsidRDefault="00657BC5" w:rsidP="00657BC5">
      <w:pPr>
        <w:rPr>
          <w:rStyle w:val="CompletareCarattere"/>
          <w:b/>
        </w:rPr>
      </w:pPr>
      <w:r>
        <w:rPr>
          <w:rStyle w:val="Enfasiintensa"/>
        </w:rPr>
        <w:t>(A</w:t>
      </w:r>
      <w:r w:rsidRPr="003C6A43">
        <w:rPr>
          <w:rStyle w:val="Enfasiintensa"/>
        </w:rPr>
        <w:t xml:space="preserve">) </w:t>
      </w:r>
      <w:r>
        <w:rPr>
          <w:rStyle w:val="Enfasiintensa"/>
        </w:rPr>
        <w:t>Partecipazione allo studio e relative operazioni e</w:t>
      </w:r>
      <w:r w:rsidRPr="003C6A43">
        <w:rPr>
          <w:rStyle w:val="Enfasiintensa"/>
        </w:rPr>
        <w:t xml:space="preserve"> attività connesse </w:t>
      </w:r>
    </w:p>
    <w:p w14:paraId="2AAB0951" w14:textId="77777777" w:rsidR="00657BC5" w:rsidRDefault="00657BC5" w:rsidP="00657BC5">
      <w:pPr>
        <w:ind w:left="284"/>
      </w:pPr>
    </w:p>
    <w:p w14:paraId="7E912F28" w14:textId="77777777" w:rsidR="00657BC5" w:rsidRPr="00631B3E" w:rsidRDefault="00657BC5" w:rsidP="00F51A28">
      <w:pPr>
        <w:numPr>
          <w:ilvl w:val="0"/>
          <w:numId w:val="10"/>
        </w:numPr>
        <w:jc w:val="left"/>
        <w:rPr>
          <w:rStyle w:val="Riferimentointenso"/>
        </w:rPr>
      </w:pPr>
      <w:r w:rsidRPr="00631B3E">
        <w:rPr>
          <w:rStyle w:val="Riferimentointenso"/>
        </w:rPr>
        <w:t>Modalità di trattamento</w:t>
      </w:r>
    </w:p>
    <w:p w14:paraId="22CAFD5B" w14:textId="769F2C71" w:rsidR="00657BC5" w:rsidRDefault="00657BC5" w:rsidP="00631B3E">
      <w:pPr>
        <w:ind w:left="284"/>
      </w:pPr>
      <w:r>
        <w:lastRenderedPageBreak/>
        <w:t>Q</w:t>
      </w:r>
      <w:r w:rsidRPr="00DE0984">
        <w:t>ualora l’Interessato presti il suo consenso</w:t>
      </w:r>
      <w:r>
        <w:t xml:space="preserve">, i suoi dati anagrafici e </w:t>
      </w:r>
      <w:r w:rsidR="001B00CE">
        <w:t>quelli appartenenti a particolari categorie (esempio i dati relativi al suo stato di salute)</w:t>
      </w:r>
      <w:r w:rsidR="00FE6B58">
        <w:t>,</w:t>
      </w:r>
      <w:r w:rsidR="0096689E">
        <w:t xml:space="preserve"> </w:t>
      </w:r>
      <w:r>
        <w:t xml:space="preserve">potranno essere trattati per realizzare lo studio in premessa. </w:t>
      </w:r>
      <w:r>
        <w:br/>
      </w:r>
    </w:p>
    <w:p w14:paraId="60664E38" w14:textId="17FF1DD2" w:rsidR="00657BC5" w:rsidRDefault="00657BC5" w:rsidP="00631B3E">
      <w:pPr>
        <w:ind w:left="284"/>
      </w:pPr>
      <w:r>
        <w:t xml:space="preserve">Si precisa che </w:t>
      </w:r>
      <w:r w:rsidR="00FE6B58">
        <w:t>l</w:t>
      </w:r>
      <w:r w:rsidR="00803009">
        <w:t>’Università</w:t>
      </w:r>
      <w:r>
        <w:t xml:space="preserve"> tratterà</w:t>
      </w:r>
      <w:r w:rsidR="00803009">
        <w:t xml:space="preserve"> – ove possibile </w:t>
      </w:r>
      <w:r w:rsidR="00FE6B58">
        <w:t xml:space="preserve">– </w:t>
      </w:r>
      <w:r>
        <w:t xml:space="preserve">i dati </w:t>
      </w:r>
      <w:r w:rsidRPr="00631B3E">
        <w:t>dell’Interessato in modo ch</w:t>
      </w:r>
      <w:r>
        <w:t xml:space="preserve">e siano privati degli elementi identificativi (ad esempio del nome e cognome), </w:t>
      </w:r>
      <w:r w:rsidRPr="001704BC">
        <w:t xml:space="preserve">con l’effetto che </w:t>
      </w:r>
      <w:r>
        <w:t>non conoscerà</w:t>
      </w:r>
      <w:r w:rsidR="00803009">
        <w:t xml:space="preserve"> in via diretta</w:t>
      </w:r>
      <w:r>
        <w:t xml:space="preserve"> l’identità dell’Interessato. Tale processo (detto processo di “pseudonimizzazione”) consiste nell’attribuzione </w:t>
      </w:r>
      <w:r w:rsidR="004063F9">
        <w:t xml:space="preserve">ai dati </w:t>
      </w:r>
      <w:r w:rsidR="004063F9" w:rsidRPr="001704BC">
        <w:t>dell’Interessato</w:t>
      </w:r>
      <w:r w:rsidR="004063F9">
        <w:t xml:space="preserve"> </w:t>
      </w:r>
      <w:r>
        <w:t xml:space="preserve">di un elemento univoco </w:t>
      </w:r>
      <w:r w:rsidR="004063F9">
        <w:t xml:space="preserve">(ad esempio un </w:t>
      </w:r>
      <w:r>
        <w:t>numero o un codice alfanumerico</w:t>
      </w:r>
      <w:r w:rsidR="004063F9">
        <w:t>)</w:t>
      </w:r>
      <w:r>
        <w:t xml:space="preserve">. L’associazione tra tale codice (d’ora in poi definito “Codice Univoco”) e i dati identificativi </w:t>
      </w:r>
      <w:r w:rsidRPr="001704BC">
        <w:t xml:space="preserve">dell’Interessato </w:t>
      </w:r>
      <w:r w:rsidR="004063F9">
        <w:t>è</w:t>
      </w:r>
      <w:r>
        <w:t xml:space="preserve"> conservat</w:t>
      </w:r>
      <w:r w:rsidR="004063F9">
        <w:t>a</w:t>
      </w:r>
      <w:r>
        <w:t xml:space="preserve"> esclusivamente dallo Sperimentatore Principale</w:t>
      </w:r>
      <w:r w:rsidR="00FE6B58">
        <w:t xml:space="preserve"> </w:t>
      </w:r>
      <w:r>
        <w:t xml:space="preserve">e </w:t>
      </w:r>
      <w:r w:rsidRPr="001704BC">
        <w:t xml:space="preserve">da eventuali </w:t>
      </w:r>
      <w:r>
        <w:t xml:space="preserve">suoi collaboratori in modo sicuro e confidenziale. </w:t>
      </w:r>
      <w:r w:rsidRPr="009048FD">
        <w:t>Le informazioni</w:t>
      </w:r>
      <w:r w:rsidRPr="00A02772">
        <w:t xml:space="preserve"> raccolte nell’ambito dello studio sono </w:t>
      </w:r>
      <w:r>
        <w:t xml:space="preserve">quindi condivise </w:t>
      </w:r>
      <w:r w:rsidR="00803009">
        <w:t xml:space="preserve">tra i soggetti autorizzati </w:t>
      </w:r>
      <w:r>
        <w:t xml:space="preserve">solo in forma </w:t>
      </w:r>
      <w:proofErr w:type="spellStart"/>
      <w:r>
        <w:t>pseudonimizzata</w:t>
      </w:r>
      <w:proofErr w:type="spellEnd"/>
      <w:r>
        <w:t>.</w:t>
      </w:r>
    </w:p>
    <w:p w14:paraId="4FD3A318" w14:textId="5DD5839F" w:rsidR="00657BC5" w:rsidRDefault="00657BC5" w:rsidP="00631B3E">
      <w:pPr>
        <w:ind w:left="284"/>
      </w:pPr>
      <w:r>
        <w:t xml:space="preserve">Si precisa che ci sono tuttavia casi in cui soggetti terzi, comunque vincolati ad impegni di riservatezza e segretezza, potranno accedere ai dati identificativi dell’Interessato, sia perché previsto dalla normativa vigente, sia perché prestano servizi per conto </w:t>
      </w:r>
      <w:r w:rsidR="00CF1E45">
        <w:t>del Titolare</w:t>
      </w:r>
      <w:r>
        <w:t>. Tali soggetti sono specificatamente definiti nei paragrafi successivi.</w:t>
      </w:r>
    </w:p>
    <w:p w14:paraId="0524A704" w14:textId="77777777" w:rsidR="00AF1472" w:rsidRDefault="00AF1472" w:rsidP="00631B3E">
      <w:pPr>
        <w:ind w:left="284"/>
      </w:pPr>
    </w:p>
    <w:p w14:paraId="182330DF" w14:textId="697A3A6B" w:rsidR="00657BC5" w:rsidRDefault="00984ED8" w:rsidP="00657BC5">
      <w:pPr>
        <w:ind w:left="284"/>
      </w:pPr>
      <w:r>
        <w:t>Ove applicabile, p</w:t>
      </w:r>
      <w:r w:rsidR="00182637">
        <w:t>er poter aderire al presente studio, l</w:t>
      </w:r>
      <w:r w:rsidR="00657BC5">
        <w:t>’</w:t>
      </w:r>
      <w:r>
        <w:t>I</w:t>
      </w:r>
      <w:r w:rsidR="00657BC5">
        <w:t>nteressato dovrà prestare uno specifico consenso espresso all’utilizzo di dati precedentemente trattati nell’ambito della pratica clinica (Specialistica ambulatoriale).</w:t>
      </w:r>
    </w:p>
    <w:p w14:paraId="19169C80" w14:textId="77777777" w:rsidR="00657BC5" w:rsidRPr="00631B3E" w:rsidRDefault="00657BC5" w:rsidP="00F92610">
      <w:pPr>
        <w:pStyle w:val="Nessunaspaziatura"/>
        <w:ind w:left="284"/>
      </w:pPr>
    </w:p>
    <w:p w14:paraId="0F118C98" w14:textId="7C16D8F7" w:rsidR="00657BC5" w:rsidRPr="002473E5" w:rsidRDefault="00657BC5" w:rsidP="00F92610">
      <w:pPr>
        <w:ind w:left="284"/>
      </w:pPr>
      <w:r>
        <w:t>Qualora</w:t>
      </w:r>
      <w:r w:rsidRPr="002473E5">
        <w:t xml:space="preserve"> necessario alle finalità di ricerca, il trattamento può avere, inoltre, ad oggetto immagini </w:t>
      </w:r>
      <w:r>
        <w:t>del</w:t>
      </w:r>
      <w:r w:rsidRPr="002473E5">
        <w:t xml:space="preserve">l’Interessato (fotografie, </w:t>
      </w:r>
      <w:r w:rsidR="004274AD">
        <w:t>scansioni 3D</w:t>
      </w:r>
      <w:r w:rsidRPr="002473E5">
        <w:t xml:space="preserve">). </w:t>
      </w:r>
    </w:p>
    <w:p w14:paraId="2F4B5C8A" w14:textId="69C58BC3" w:rsidR="00657BC5" w:rsidRDefault="00657BC5" w:rsidP="00F92610">
      <w:pPr>
        <w:ind w:left="284"/>
      </w:pPr>
      <w:r w:rsidRPr="002473E5">
        <w:t xml:space="preserve">Il trattamento </w:t>
      </w:r>
      <w:r>
        <w:t>suddetto</w:t>
      </w:r>
      <w:r w:rsidRPr="002473E5">
        <w:t xml:space="preserve"> avverrà nel rispetto delle disposizioni di legge, garantendo</w:t>
      </w:r>
      <w:r w:rsidR="00C853C7">
        <w:t xml:space="preserve"> -</w:t>
      </w:r>
      <w:r w:rsidRPr="002473E5">
        <w:t xml:space="preserve"> in tutti i casi in cui ciò sia possibile</w:t>
      </w:r>
      <w:r w:rsidR="00C853C7">
        <w:t xml:space="preserve"> -</w:t>
      </w:r>
      <w:r w:rsidRPr="002473E5">
        <w:t xml:space="preserve"> l’anonimato tramite l’oscuramento dei tratti somatici</w:t>
      </w:r>
      <w:r>
        <w:t xml:space="preserve"> e di ogni altro elemento che possa rendere riconoscibile l’interessato</w:t>
      </w:r>
      <w:r w:rsidRPr="002473E5">
        <w:t xml:space="preserve">. </w:t>
      </w:r>
    </w:p>
    <w:p w14:paraId="7929F23F" w14:textId="61A00A62" w:rsidR="00585EBC" w:rsidRDefault="00585EBC" w:rsidP="00F92610">
      <w:pPr>
        <w:ind w:left="284"/>
      </w:pPr>
      <w:r w:rsidRPr="00585EBC">
        <w:t>Evidenziamo che, per il trattamento delle immagini, è richiesto all’Interessato di esprimere uno specifico consenso, anche ai sensi delle disposizioni di legge sul diritto d’autore (l.</w:t>
      </w:r>
      <w:r w:rsidR="00AF10B0">
        <w:t> </w:t>
      </w:r>
      <w:r w:rsidRPr="00585EBC">
        <w:t>633/1941), considerato che, sia pure in casi particolari, anche immagini relative a persone il cui viso è stato oscurato possono consentirne l’identificazione.</w:t>
      </w:r>
      <w:r w:rsidR="003E5893" w:rsidRPr="003E5893">
        <w:t xml:space="preserve"> </w:t>
      </w:r>
    </w:p>
    <w:p w14:paraId="137EAAE7" w14:textId="77777777" w:rsidR="00657BC5" w:rsidRPr="002473E5" w:rsidRDefault="00657BC5" w:rsidP="00657BC5">
      <w:pPr>
        <w:ind w:left="284"/>
      </w:pPr>
    </w:p>
    <w:p w14:paraId="7D6F0F92" w14:textId="19197187" w:rsidR="00657BC5" w:rsidRPr="00631B3E" w:rsidRDefault="00CF1E45" w:rsidP="00F92610">
      <w:pPr>
        <w:ind w:left="284"/>
        <w:rPr>
          <w:rStyle w:val="CompletareCarattere"/>
          <w:i w:val="0"/>
          <w:color w:val="000000"/>
        </w:rPr>
      </w:pPr>
      <w:r>
        <w:rPr>
          <w:rStyle w:val="CompletareCarattere"/>
          <w:i w:val="0"/>
          <w:color w:val="000000"/>
          <w:lang w:val="it-IT"/>
        </w:rPr>
        <w:t>Il Titolare</w:t>
      </w:r>
      <w:r w:rsidR="00657BC5">
        <w:rPr>
          <w:rStyle w:val="CompletareCarattere"/>
          <w:i w:val="0"/>
          <w:color w:val="000000"/>
        </w:rPr>
        <w:t xml:space="preserve"> </w:t>
      </w:r>
      <w:r w:rsidR="00657BC5" w:rsidRPr="000C4773">
        <w:rPr>
          <w:rStyle w:val="CompletareCarattere"/>
          <w:i w:val="0"/>
          <w:color w:val="000000"/>
        </w:rPr>
        <w:t>si impegna</w:t>
      </w:r>
      <w:r>
        <w:rPr>
          <w:rStyle w:val="CompletareCarattere"/>
          <w:i w:val="0"/>
          <w:color w:val="000000"/>
          <w:lang w:val="it-IT"/>
        </w:rPr>
        <w:t xml:space="preserve"> </w:t>
      </w:r>
      <w:r w:rsidR="00657BC5" w:rsidRPr="000C4773">
        <w:rPr>
          <w:rStyle w:val="CompletareCarattere"/>
          <w:i w:val="0"/>
          <w:color w:val="000000"/>
        </w:rPr>
        <w:t xml:space="preserve">a non trattare i dati </w:t>
      </w:r>
      <w:r w:rsidR="001962A3">
        <w:rPr>
          <w:rStyle w:val="CompletareCarattere"/>
          <w:i w:val="0"/>
          <w:color w:val="000000"/>
        </w:rPr>
        <w:t>sanitar</w:t>
      </w:r>
      <w:r w:rsidR="00AF10B0">
        <w:rPr>
          <w:rStyle w:val="CompletareCarattere"/>
          <w:i w:val="0"/>
          <w:color w:val="000000"/>
        </w:rPr>
        <w:t xml:space="preserve">i </w:t>
      </w:r>
      <w:r w:rsidR="00657BC5" w:rsidRPr="000C4773">
        <w:rPr>
          <w:rStyle w:val="CompletareCarattere"/>
          <w:i w:val="0"/>
          <w:color w:val="000000"/>
        </w:rPr>
        <w:t xml:space="preserve">per fini diversi da quelli qui descritti </w:t>
      </w:r>
      <w:r w:rsidR="00657BC5" w:rsidRPr="00631B3E">
        <w:rPr>
          <w:rStyle w:val="CompletareCarattere"/>
          <w:i w:val="0"/>
          <w:color w:val="000000"/>
        </w:rPr>
        <w:t xml:space="preserve">di propria competenza </w:t>
      </w:r>
      <w:r w:rsidR="00657BC5" w:rsidRPr="00AF10B0">
        <w:rPr>
          <w:rStyle w:val="CompletareCarattere"/>
          <w:i w:val="0"/>
          <w:iCs/>
          <w:color w:val="auto"/>
        </w:rPr>
        <w:t>e a non comunicarli o trasferirli a soggetti terzi</w:t>
      </w:r>
      <w:r w:rsidR="00657BC5" w:rsidRPr="00AF10B0">
        <w:rPr>
          <w:rStyle w:val="CompletareCarattere"/>
          <w:color w:val="auto"/>
        </w:rPr>
        <w:t xml:space="preserve"> </w:t>
      </w:r>
      <w:r w:rsidR="00657BC5" w:rsidRPr="00AF10B0">
        <w:rPr>
          <w:rStyle w:val="CompletareCarattere"/>
          <w:i w:val="0"/>
          <w:color w:val="auto"/>
        </w:rPr>
        <w:t xml:space="preserve">salvo che questi perseguano scopi scientifici direttamente collegati a quelli per i quali sono raccolti e comunque nei limiti previsti dalla normativa vigente. </w:t>
      </w:r>
    </w:p>
    <w:p w14:paraId="28B541F6" w14:textId="77777777" w:rsidR="00657BC5" w:rsidRPr="00BA13B8" w:rsidRDefault="00657BC5" w:rsidP="00657BC5">
      <w:pPr>
        <w:ind w:left="284"/>
        <w:rPr>
          <w:rStyle w:val="CompletareCarattere"/>
          <w:i w:val="0"/>
          <w:color w:val="000000"/>
        </w:rPr>
      </w:pPr>
    </w:p>
    <w:p w14:paraId="4CB03FD3" w14:textId="77777777" w:rsidR="00657BC5" w:rsidRPr="00631B3E" w:rsidRDefault="00657BC5" w:rsidP="00F51A28">
      <w:pPr>
        <w:numPr>
          <w:ilvl w:val="0"/>
          <w:numId w:val="10"/>
        </w:numPr>
        <w:jc w:val="left"/>
        <w:rPr>
          <w:rStyle w:val="Riferimentointenso"/>
        </w:rPr>
      </w:pPr>
      <w:r w:rsidRPr="00631B3E">
        <w:rPr>
          <w:rStyle w:val="Riferimentointenso"/>
        </w:rPr>
        <w:t>Periodo di conservazione dei dati</w:t>
      </w:r>
    </w:p>
    <w:p w14:paraId="4FE1A3AB" w14:textId="122FC9DA" w:rsidR="00E378B2" w:rsidRDefault="00985106" w:rsidP="00AF10B0">
      <w:pPr>
        <w:ind w:left="284"/>
      </w:pPr>
      <w:r>
        <w:t>Il</w:t>
      </w:r>
      <w:r w:rsidR="00657BC5">
        <w:t xml:space="preserve"> </w:t>
      </w:r>
      <w:r w:rsidR="00CF1E45">
        <w:t>Titolare</w:t>
      </w:r>
      <w:r w:rsidR="00657BC5">
        <w:t xml:space="preserve"> conserva le informazioni che sono state raccolte e generate durante lo studio al fine di adempiere ad una serie di obblighi previsti dalla normativa vigente. I</w:t>
      </w:r>
      <w:r w:rsidR="00CF1E45">
        <w:t xml:space="preserve">n particolare, </w:t>
      </w:r>
      <w:r w:rsidR="00657BC5">
        <w:t>conserverà i dati personali dell’Interessato (identificati esclusivamente tramite il Codice Univoco) per un periodo d</w:t>
      </w:r>
      <w:r w:rsidR="00AF10B0">
        <w:t>i 18 mesi.</w:t>
      </w:r>
    </w:p>
    <w:p w14:paraId="6C2C4939" w14:textId="4E5F6BBA" w:rsidR="00657BC5" w:rsidRDefault="00657BC5" w:rsidP="00AF10B0">
      <w:pPr>
        <w:ind w:left="284"/>
      </w:pPr>
      <w:r w:rsidRPr="009B7D3F">
        <w:t>Una volta scadut</w:t>
      </w:r>
      <w:r>
        <w:t>i</w:t>
      </w:r>
      <w:r w:rsidRPr="009B7D3F">
        <w:t xml:space="preserve"> i termin</w:t>
      </w:r>
      <w:r>
        <w:t>i</w:t>
      </w:r>
      <w:r w:rsidRPr="009B7D3F">
        <w:t xml:space="preserve"> di conservazione sopra indicat</w:t>
      </w:r>
      <w:r>
        <w:t>i</w:t>
      </w:r>
      <w:r w:rsidRPr="009B7D3F">
        <w:t>, i dati</w:t>
      </w:r>
      <w:r w:rsidR="00F92610">
        <w:t xml:space="preserve"> verranno cancellati</w:t>
      </w:r>
      <w:r w:rsidRPr="009B7D3F">
        <w:t xml:space="preserve"> ovvero resi anonimi in modo che non sia più possibile risalire, in modo diretto o indiretto, all’identità dell’Interessato.</w:t>
      </w:r>
    </w:p>
    <w:p w14:paraId="15B6A249" w14:textId="77777777" w:rsidR="00E378B2" w:rsidRDefault="00E378B2" w:rsidP="00F92610">
      <w:pPr>
        <w:ind w:left="284"/>
        <w:jc w:val="left"/>
      </w:pPr>
    </w:p>
    <w:p w14:paraId="34C6B3A3" w14:textId="01EF845A" w:rsidR="00E378B2" w:rsidRPr="00E378B2" w:rsidRDefault="00CF1E45" w:rsidP="00E378B2">
      <w:pPr>
        <w:ind w:left="284"/>
        <w:rPr>
          <w:rFonts w:eastAsia="Times"/>
          <w:color w:val="000000"/>
          <w:shd w:val="clear" w:color="auto" w:fill="FFFFFF"/>
        </w:rPr>
      </w:pPr>
      <w:r>
        <w:rPr>
          <w:rStyle w:val="normaltextrun"/>
          <w:rFonts w:eastAsia="Times"/>
          <w:color w:val="000000"/>
          <w:shd w:val="clear" w:color="auto" w:fill="FFFFFF"/>
        </w:rPr>
        <w:t>Il Titolare</w:t>
      </w:r>
      <w:r w:rsidR="00F92610">
        <w:rPr>
          <w:rStyle w:val="normaltextrun"/>
          <w:rFonts w:eastAsia="Times"/>
          <w:color w:val="000000"/>
          <w:shd w:val="clear" w:color="auto" w:fill="FFFFFF"/>
        </w:rPr>
        <w:t xml:space="preserve"> conserver</w:t>
      </w:r>
      <w:r>
        <w:rPr>
          <w:rStyle w:val="normaltextrun"/>
          <w:rFonts w:eastAsia="Times"/>
          <w:color w:val="000000"/>
          <w:shd w:val="clear" w:color="auto" w:fill="FFFFFF"/>
        </w:rPr>
        <w:t>à</w:t>
      </w:r>
      <w:r w:rsidR="00985106" w:rsidRPr="00463E99">
        <w:rPr>
          <w:rStyle w:val="normaltextrun"/>
          <w:rFonts w:eastAsia="Times"/>
          <w:color w:val="000000"/>
          <w:shd w:val="clear" w:color="auto" w:fill="FFFFFF"/>
        </w:rPr>
        <w:t xml:space="preserve"> i dati personali dell’Interessato (identificati esclusivamente tramite il Codice Univoco) fino al termine </w:t>
      </w:r>
      <w:r w:rsidR="00985106">
        <w:rPr>
          <w:rStyle w:val="normaltextrun"/>
          <w:rFonts w:eastAsia="Times"/>
          <w:color w:val="000000"/>
          <w:shd w:val="clear" w:color="auto" w:fill="FFFFFF"/>
        </w:rPr>
        <w:t>suddetto</w:t>
      </w:r>
      <w:r w:rsidR="00985106" w:rsidRPr="00463E99">
        <w:rPr>
          <w:rStyle w:val="normaltextrun"/>
          <w:rFonts w:eastAsia="Times"/>
          <w:color w:val="000000"/>
          <w:shd w:val="clear" w:color="auto" w:fill="FFFFFF"/>
        </w:rPr>
        <w:t>, salvo che l’Interessato acconsenta alla conservazione per un periodo più lungo nell’ambito delle finalità di cui al punto (B).</w:t>
      </w:r>
    </w:p>
    <w:p w14:paraId="1ECFBF99" w14:textId="77777777" w:rsidR="00657BC5" w:rsidRDefault="00657BC5" w:rsidP="00657BC5">
      <w:pPr>
        <w:ind w:left="284"/>
      </w:pPr>
    </w:p>
    <w:p w14:paraId="53821F8F" w14:textId="77777777" w:rsidR="00657BC5" w:rsidRPr="00F92610" w:rsidRDefault="00657BC5" w:rsidP="00F92610">
      <w:pPr>
        <w:numPr>
          <w:ilvl w:val="0"/>
          <w:numId w:val="10"/>
        </w:numPr>
        <w:jc w:val="left"/>
        <w:rPr>
          <w:rStyle w:val="Riferimentointenso"/>
          <w:i/>
          <w:u w:val="single"/>
          <w:lang w:val="x-none" w:eastAsia="x-none"/>
        </w:rPr>
      </w:pPr>
      <w:r w:rsidRPr="00631B3E">
        <w:rPr>
          <w:rStyle w:val="Riferimentointenso"/>
        </w:rPr>
        <w:t xml:space="preserve">Chi accede ai dati personali </w:t>
      </w:r>
    </w:p>
    <w:p w14:paraId="420198F3" w14:textId="7F3F1236" w:rsidR="00657BC5" w:rsidRDefault="00657BC5" w:rsidP="00A5264E">
      <w:pPr>
        <w:ind w:left="284"/>
      </w:pPr>
      <w:r>
        <w:t xml:space="preserve">Nei casi in cui sia necessario per la conduzione dello studio, </w:t>
      </w:r>
      <w:r w:rsidRPr="00196CCE">
        <w:t xml:space="preserve">diverse persone o enti </w:t>
      </w:r>
      <w:r>
        <w:t>avranno accesso ai dati personali</w:t>
      </w:r>
      <w:r w:rsidR="00182637">
        <w:t xml:space="preserve"> </w:t>
      </w:r>
      <w:r>
        <w:t>dell’Interessato:</w:t>
      </w:r>
    </w:p>
    <w:p w14:paraId="3533D4D0" w14:textId="25665A2D" w:rsidR="00657BC5" w:rsidRPr="00AF10B0" w:rsidRDefault="00AF10B0" w:rsidP="00CF1E45">
      <w:pPr>
        <w:pStyle w:val="Cosedacompletare"/>
        <w:numPr>
          <w:ilvl w:val="0"/>
          <w:numId w:val="40"/>
        </w:numPr>
        <w:rPr>
          <w:i w:val="0"/>
          <w:iCs/>
          <w:strike/>
          <w:color w:val="auto"/>
        </w:rPr>
      </w:pPr>
      <w:r w:rsidRPr="00AF10B0">
        <w:rPr>
          <w:i w:val="0"/>
          <w:iCs/>
          <w:color w:val="auto"/>
        </w:rPr>
        <w:t>l</w:t>
      </w:r>
      <w:r w:rsidR="00657BC5" w:rsidRPr="00AF10B0">
        <w:rPr>
          <w:i w:val="0"/>
          <w:iCs/>
          <w:color w:val="auto"/>
        </w:rPr>
        <w:t xml:space="preserve">o Sperimentatore Principale, che per conto </w:t>
      </w:r>
      <w:bookmarkStart w:id="3" w:name="_Hlk103692250"/>
      <w:r w:rsidR="00657BC5" w:rsidRPr="00AF10B0">
        <w:rPr>
          <w:i w:val="0"/>
          <w:iCs/>
          <w:color w:val="auto"/>
        </w:rPr>
        <w:t xml:space="preserve">del </w:t>
      </w:r>
      <w:bookmarkEnd w:id="3"/>
      <w:r w:rsidR="00657BC5" w:rsidRPr="00AF10B0">
        <w:rPr>
          <w:i w:val="0"/>
          <w:iCs/>
          <w:color w:val="auto"/>
          <w:lang w:val="it-IT"/>
        </w:rPr>
        <w:t>Titolare del trattamento</w:t>
      </w:r>
      <w:r w:rsidR="00657BC5" w:rsidRPr="00AF10B0">
        <w:rPr>
          <w:i w:val="0"/>
          <w:iCs/>
          <w:color w:val="auto"/>
        </w:rPr>
        <w:t>, è la persona responsabile della conduzione dello studio ed è a conoscenza dell’identità dell’Interessato in ogni momento. I suoi dettagli di contatto sono nel foglio informativo di partecipazione alla ricerca</w:t>
      </w:r>
      <w:r w:rsidRPr="00AF10B0">
        <w:rPr>
          <w:i w:val="0"/>
          <w:iCs/>
          <w:color w:val="auto"/>
        </w:rPr>
        <w:t>;</w:t>
      </w:r>
    </w:p>
    <w:p w14:paraId="2077F7DF" w14:textId="68BFBC97" w:rsidR="00657BC5" w:rsidRPr="00AF10B0" w:rsidRDefault="00AF10B0" w:rsidP="00CF1E45">
      <w:pPr>
        <w:pStyle w:val="Cosedacompletare"/>
        <w:numPr>
          <w:ilvl w:val="0"/>
          <w:numId w:val="40"/>
        </w:numPr>
        <w:rPr>
          <w:i w:val="0"/>
          <w:iCs/>
          <w:color w:val="auto"/>
          <w:lang w:val="it-IT"/>
        </w:rPr>
      </w:pPr>
      <w:r w:rsidRPr="00AF10B0">
        <w:rPr>
          <w:i w:val="0"/>
          <w:iCs/>
          <w:color w:val="auto"/>
        </w:rPr>
        <w:lastRenderedPageBreak/>
        <w:t>i</w:t>
      </w:r>
      <w:r w:rsidR="00657BC5" w:rsidRPr="00AF10B0">
        <w:rPr>
          <w:i w:val="0"/>
          <w:iCs/>
          <w:color w:val="auto"/>
        </w:rPr>
        <w:t xml:space="preserve">l Team dello Sperimentatore Principale, </w:t>
      </w:r>
      <w:r w:rsidR="00657BC5" w:rsidRPr="00AF10B0">
        <w:rPr>
          <w:i w:val="0"/>
          <w:iCs/>
          <w:color w:val="auto"/>
          <w:lang w:val="it-IT"/>
        </w:rPr>
        <w:t>composto da operatori sanitari che collaborano con lo Sperimentatore Principale nella conduzione dello studio.</w:t>
      </w:r>
    </w:p>
    <w:p w14:paraId="356CE45A" w14:textId="77777777" w:rsidR="00657BC5" w:rsidRDefault="00657BC5" w:rsidP="00657BC5"/>
    <w:p w14:paraId="2D812F55" w14:textId="00284D4A" w:rsidR="00657BC5" w:rsidRPr="00196CCE" w:rsidRDefault="00657BC5" w:rsidP="00AF10B0">
      <w:pPr>
        <w:ind w:left="284"/>
      </w:pPr>
      <w:r w:rsidRPr="00196CCE">
        <w:t>Nei casi in cui sia necessario per la conduzione dello studio, potranno avere accesso ai dati personali dell’Interessato:</w:t>
      </w:r>
    </w:p>
    <w:p w14:paraId="54BAFF29" w14:textId="5BB8343C" w:rsidR="00657BC5" w:rsidRDefault="00AF10B0" w:rsidP="00AF10B0">
      <w:pPr>
        <w:pStyle w:val="elencopuntato"/>
      </w:pPr>
      <w:r>
        <w:t>a</w:t>
      </w:r>
      <w:r w:rsidR="00657BC5">
        <w:t xml:space="preserve">ltri fornitori di servizi relativi all'esecuzione dello studio come </w:t>
      </w:r>
      <w:r w:rsidR="00657BC5" w:rsidRPr="00FB6611">
        <w:t xml:space="preserve">fornitori di servizi informatici </w:t>
      </w:r>
      <w:r w:rsidR="00657BC5">
        <w:t xml:space="preserve">che, in genere, per conto </w:t>
      </w:r>
      <w:r w:rsidR="00CF1E45">
        <w:rPr>
          <w:lang w:val="it-IT"/>
        </w:rPr>
        <w:t>del Titolare</w:t>
      </w:r>
      <w:r w:rsidR="00657BC5">
        <w:rPr>
          <w:lang w:val="it-IT"/>
        </w:rPr>
        <w:t xml:space="preserve"> </w:t>
      </w:r>
      <w:r w:rsidR="00657BC5" w:rsidRPr="009A4720">
        <w:rPr>
          <w:lang w:val="it-IT"/>
        </w:rPr>
        <w:t>(in qualità di Responsabili del trattamento)</w:t>
      </w:r>
      <w:r w:rsidR="00657BC5">
        <w:t>, potrebbero accedere al Codice Univoco</w:t>
      </w:r>
      <w:r>
        <w:t>;</w:t>
      </w:r>
    </w:p>
    <w:p w14:paraId="20F40460" w14:textId="73334C15" w:rsidR="00C6641F" w:rsidRDefault="00C6641F" w:rsidP="00C6641F">
      <w:pPr>
        <w:pStyle w:val="elencopuntato"/>
      </w:pPr>
      <w:r w:rsidRPr="005729CD">
        <w:t>IRCCS Istituto Ortopedico Rizzoli</w:t>
      </w:r>
      <w:r>
        <w:t xml:space="preserve"> che, per conto del Promotore </w:t>
      </w:r>
      <w:r w:rsidRPr="009A4720">
        <w:rPr>
          <w:lang w:val="it-IT"/>
        </w:rPr>
        <w:t>(in qualità di Responsabil</w:t>
      </w:r>
      <w:r>
        <w:rPr>
          <w:lang w:val="it-IT"/>
        </w:rPr>
        <w:t>e</w:t>
      </w:r>
      <w:r w:rsidRPr="009A4720">
        <w:rPr>
          <w:lang w:val="it-IT"/>
        </w:rPr>
        <w:t xml:space="preserve"> del trattamento)</w:t>
      </w:r>
      <w:r>
        <w:rPr>
          <w:lang w:val="it-IT"/>
        </w:rPr>
        <w:t>,</w:t>
      </w:r>
      <w:r>
        <w:t xml:space="preserve"> svolgerà i</w:t>
      </w:r>
      <w:r w:rsidRPr="000932E2">
        <w:t>ndagini studio-specifiche</w:t>
      </w:r>
      <w:r>
        <w:t>.</w:t>
      </w:r>
    </w:p>
    <w:p w14:paraId="24DBABED" w14:textId="77777777" w:rsidR="00657BC5" w:rsidRPr="009A4720" w:rsidRDefault="00657BC5" w:rsidP="00657BC5">
      <w:pPr>
        <w:ind w:left="284"/>
        <w:rPr>
          <w:lang w:val="x-none"/>
        </w:rPr>
      </w:pPr>
    </w:p>
    <w:p w14:paraId="1A5F6962" w14:textId="77777777" w:rsidR="00657BC5" w:rsidRPr="00631B3E" w:rsidRDefault="00657BC5" w:rsidP="00F92610">
      <w:pPr>
        <w:numPr>
          <w:ilvl w:val="0"/>
          <w:numId w:val="10"/>
        </w:numPr>
        <w:jc w:val="left"/>
        <w:rPr>
          <w:rStyle w:val="Riferimentointenso"/>
        </w:rPr>
      </w:pPr>
      <w:r w:rsidRPr="00631B3E">
        <w:rPr>
          <w:rStyle w:val="Riferimentointenso"/>
        </w:rPr>
        <w:t>A chi vengono comunicati i dati personali dell’interessato</w:t>
      </w:r>
    </w:p>
    <w:p w14:paraId="595A969D" w14:textId="77777777" w:rsidR="00657BC5" w:rsidRDefault="00657BC5" w:rsidP="00C6641F">
      <w:pPr>
        <w:ind w:left="284"/>
      </w:pPr>
      <w:r w:rsidRPr="00196CCE">
        <w:t>Se l’Interessato accetta di prendere parte al presente studio, oltre ai soggetti sopra indicati partecipanti alla ricerca, i</w:t>
      </w:r>
      <w:r>
        <w:t xml:space="preserve"> dati potranno essere comunicati al</w:t>
      </w:r>
      <w:r w:rsidRPr="00E41BD5">
        <w:t xml:space="preserve">le Autorità Regolatorie </w:t>
      </w:r>
      <w:r w:rsidR="00FE445D">
        <w:t>c</w:t>
      </w:r>
      <w:r w:rsidRPr="00E41BD5">
        <w:t xml:space="preserve">ompetenti, </w:t>
      </w:r>
      <w:r>
        <w:t>a</w:t>
      </w:r>
      <w:r w:rsidRPr="00E41BD5">
        <w:t>l</w:t>
      </w:r>
      <w:r w:rsidR="00182637">
        <w:t>/i</w:t>
      </w:r>
      <w:r w:rsidRPr="00E41BD5">
        <w:t xml:space="preserve"> Comitat</w:t>
      </w:r>
      <w:r w:rsidR="00182637">
        <w:t>o/i</w:t>
      </w:r>
      <w:r w:rsidRPr="00E41BD5">
        <w:t xml:space="preserve"> </w:t>
      </w:r>
      <w:r>
        <w:t>E</w:t>
      </w:r>
      <w:r w:rsidRPr="00E41BD5">
        <w:t>tico</w:t>
      </w:r>
      <w:r w:rsidR="00182637">
        <w:t>/i</w:t>
      </w:r>
      <w:r>
        <w:t xml:space="preserve"> </w:t>
      </w:r>
      <w:r w:rsidR="00182637">
        <w:t>competente/i a livello territoriale</w:t>
      </w:r>
      <w:r>
        <w:t xml:space="preserve"> </w:t>
      </w:r>
      <w:r w:rsidRPr="00E41BD5">
        <w:t xml:space="preserve">e </w:t>
      </w:r>
      <w:r>
        <w:t>alle autorità sanitarie italiane che</w:t>
      </w:r>
      <w:r w:rsidRPr="00E41BD5">
        <w:t xml:space="preserve"> potranno esaminare tutta la</w:t>
      </w:r>
      <w:r>
        <w:t xml:space="preserve"> </w:t>
      </w:r>
      <w:r w:rsidRPr="00E41BD5">
        <w:t>documentazione sanitaria</w:t>
      </w:r>
      <w:r>
        <w:t xml:space="preserve"> dell’Interessato </w:t>
      </w:r>
      <w:r w:rsidRPr="00E41BD5">
        <w:t>raccolta nel corso dello studio</w:t>
      </w:r>
      <w:r>
        <w:t xml:space="preserve">. Lo </w:t>
      </w:r>
      <w:r w:rsidRPr="00E41BD5">
        <w:t xml:space="preserve">scopo di </w:t>
      </w:r>
      <w:r>
        <w:t xml:space="preserve">questa verifica è </w:t>
      </w:r>
      <w:r w:rsidRPr="00E41BD5">
        <w:t xml:space="preserve">controllare che la ricerca sia condotta correttamente e in conformità alle disposizioni vigenti e </w:t>
      </w:r>
      <w:r>
        <w:t>l’Interessato</w:t>
      </w:r>
      <w:r w:rsidRPr="00E41BD5">
        <w:t xml:space="preserve"> non avrà la facoltà di impedire tal</w:t>
      </w:r>
      <w:r>
        <w:t>i</w:t>
      </w:r>
      <w:r w:rsidRPr="00E41BD5">
        <w:t xml:space="preserve"> </w:t>
      </w:r>
      <w:r>
        <w:t>comunicazioni</w:t>
      </w:r>
      <w:r w:rsidRPr="00E41BD5">
        <w:t>.</w:t>
      </w:r>
      <w:r>
        <w:t xml:space="preserve"> </w:t>
      </w:r>
    </w:p>
    <w:p w14:paraId="0350DFDA" w14:textId="77777777" w:rsidR="00657BC5" w:rsidRDefault="00657BC5" w:rsidP="00657BC5">
      <w:pPr>
        <w:pStyle w:val="Completare"/>
        <w:ind w:left="284"/>
        <w:rPr>
          <w:lang w:val="it-IT"/>
        </w:rPr>
      </w:pPr>
    </w:p>
    <w:p w14:paraId="1AC92CAD" w14:textId="6CE69751" w:rsidR="00657BC5" w:rsidRPr="004124F8" w:rsidRDefault="00657BC5" w:rsidP="00C6641F">
      <w:pPr>
        <w:ind w:left="284"/>
        <w:rPr>
          <w:b/>
          <w:bCs/>
          <w:smallCaps/>
          <w:color w:val="C00000"/>
          <w:spacing w:val="5"/>
        </w:rPr>
      </w:pPr>
      <w:r w:rsidRPr="005235B0">
        <w:rPr>
          <w:rStyle w:val="Enfasiintensa"/>
        </w:rPr>
        <w:t xml:space="preserve">(A1) Informazioni inerenti </w:t>
      </w:r>
      <w:proofErr w:type="gramStart"/>
      <w:r w:rsidRPr="005235B0">
        <w:rPr>
          <w:rStyle w:val="Enfasiintensa"/>
        </w:rPr>
        <w:t>il</w:t>
      </w:r>
      <w:proofErr w:type="gramEnd"/>
      <w:r w:rsidRPr="005235B0">
        <w:rPr>
          <w:rStyle w:val="Enfasiintensa"/>
        </w:rPr>
        <w:t xml:space="preserve"> trasferimento all’estero </w:t>
      </w:r>
      <w:r w:rsidRPr="00F9072A">
        <w:rPr>
          <w:rStyle w:val="Enfasiintensa"/>
        </w:rPr>
        <w:t>in territorio extra UE</w:t>
      </w:r>
      <w:r w:rsidRPr="00E330C7">
        <w:rPr>
          <w:rStyle w:val="Riferimentointenso"/>
        </w:rPr>
        <w:t xml:space="preserve"> </w:t>
      </w:r>
    </w:p>
    <w:p w14:paraId="03B1A0C1" w14:textId="77777777" w:rsidR="00FD5FCB" w:rsidRDefault="00FD5FCB" w:rsidP="00FD5FCB">
      <w:pPr>
        <w:ind w:left="284"/>
        <w:rPr>
          <w:rStyle w:val="Enfasidelicata"/>
          <w:rFonts w:eastAsia="Calibri"/>
          <w:i w:val="0"/>
        </w:rPr>
      </w:pPr>
      <w:r>
        <w:rPr>
          <w:rStyle w:val="CompletareCarattere"/>
          <w:i w:val="0"/>
          <w:color w:val="000000"/>
        </w:rPr>
        <w:t>I dati oggetto del trattamento potrebbero essere trasferit</w:t>
      </w:r>
      <w:bookmarkStart w:id="4" w:name="_Hlk103683385"/>
      <w:r>
        <w:rPr>
          <w:rStyle w:val="CompletareCarattere"/>
          <w:i w:val="0"/>
          <w:color w:val="000000"/>
        </w:rPr>
        <w:t xml:space="preserve">i dal Promotore, </w:t>
      </w:r>
      <w:bookmarkEnd w:id="4"/>
      <w:r>
        <w:rPr>
          <w:rStyle w:val="CompletareCarattere"/>
          <w:i w:val="0"/>
          <w:color w:val="000000"/>
        </w:rPr>
        <w:t>eliminando il</w:t>
      </w:r>
      <w:r>
        <w:rPr>
          <w:rStyle w:val="CompletareCarattere"/>
          <w:i w:val="0"/>
          <w:color w:val="000000"/>
          <w:lang w:val="it-IT"/>
        </w:rPr>
        <w:t xml:space="preserve"> </w:t>
      </w:r>
      <w:r>
        <w:rPr>
          <w:rStyle w:val="CompletareCarattere"/>
          <w:i w:val="0"/>
          <w:color w:val="000000"/>
        </w:rPr>
        <w:t xml:space="preserve">nominativo e/o </w:t>
      </w:r>
      <w:r w:rsidRPr="00B1299D">
        <w:t>informazioni che</w:t>
      </w:r>
      <w:r>
        <w:t xml:space="preserve"> </w:t>
      </w:r>
      <w:r w:rsidRPr="00B1299D">
        <w:t>identificano l’Interessato in modo diretto</w:t>
      </w:r>
      <w:r>
        <w:rPr>
          <w:rStyle w:val="CompletareCarattere"/>
          <w:i w:val="0"/>
          <w:color w:val="000000"/>
        </w:rPr>
        <w:t xml:space="preserve">, a un paese non appartenente </w:t>
      </w:r>
      <w:r>
        <w:rPr>
          <w:rStyle w:val="CompletareCarattere"/>
          <w:i w:val="0"/>
          <w:color w:val="000000"/>
          <w:lang w:val="it-IT"/>
        </w:rPr>
        <w:t>allo Spazio Economico Europeo</w:t>
      </w:r>
      <w:r>
        <w:rPr>
          <w:rStyle w:val="CompletareCarattere"/>
          <w:i w:val="0"/>
          <w:color w:val="000000"/>
        </w:rPr>
        <w:t xml:space="preserve"> o a un’organizzazione internazionale; </w:t>
      </w:r>
      <w:r w:rsidRPr="00426078">
        <w:rPr>
          <w:rStyle w:val="CompletareCarattere"/>
          <w:i w:val="0"/>
          <w:color w:val="000000"/>
        </w:rPr>
        <w:t>in particolare, potrebbero essere trasferiti a Microsoft Corporation (Stati Uniti) sulla base della dichiarazione di adeguatezza della Commissione Europea, tale da garantire la possibilità all’Interessato di disporre dei diritti azionabili e mezzi di ricorso effettivi.</w:t>
      </w:r>
    </w:p>
    <w:p w14:paraId="154E0DF5" w14:textId="77777777" w:rsidR="00657BC5" w:rsidRDefault="00657BC5" w:rsidP="00657BC5"/>
    <w:p w14:paraId="3B2B7C2B" w14:textId="4498D6A1" w:rsidR="00657BC5" w:rsidRPr="008C5508" w:rsidRDefault="00657BC5" w:rsidP="00657BC5">
      <w:pPr>
        <w:ind w:firstLine="284"/>
        <w:rPr>
          <w:b/>
          <w:bCs/>
          <w:i/>
          <w:iCs/>
          <w:smallCaps/>
          <w:color w:val="C00000"/>
        </w:rPr>
      </w:pPr>
      <w:r w:rsidRPr="008C5508">
        <w:rPr>
          <w:b/>
          <w:i/>
          <w:color w:val="C00000"/>
        </w:rPr>
        <w:t>(A2</w:t>
      </w:r>
      <w:r w:rsidRPr="00463E99">
        <w:rPr>
          <w:b/>
          <w:i/>
          <w:color w:val="C00000"/>
        </w:rPr>
        <w:t xml:space="preserve">) Informazioni inerenti </w:t>
      </w:r>
      <w:proofErr w:type="gramStart"/>
      <w:r w:rsidRPr="00463E99">
        <w:rPr>
          <w:b/>
          <w:i/>
          <w:color w:val="C00000"/>
        </w:rPr>
        <w:t>la</w:t>
      </w:r>
      <w:proofErr w:type="gramEnd"/>
      <w:r w:rsidRPr="00463E99">
        <w:rPr>
          <w:b/>
          <w:i/>
          <w:color w:val="C00000"/>
        </w:rPr>
        <w:t xml:space="preserve"> diffusione</w:t>
      </w:r>
      <w:r w:rsidR="00664D8E">
        <w:rPr>
          <w:b/>
          <w:i/>
          <w:color w:val="C00000"/>
        </w:rPr>
        <w:t xml:space="preserve"> e/o la valorizzazione dei risultati</w:t>
      </w:r>
    </w:p>
    <w:p w14:paraId="4B9C2402" w14:textId="7541A161" w:rsidR="00664D8E" w:rsidRDefault="00657BC5" w:rsidP="00FD5FCB">
      <w:pPr>
        <w:ind w:left="284"/>
      </w:pPr>
      <w:r w:rsidRPr="008C5508">
        <w:t xml:space="preserve">Si precisa che i dati </w:t>
      </w:r>
      <w:r>
        <w:t xml:space="preserve">potranno essere </w:t>
      </w:r>
      <w:r w:rsidRPr="008C5508">
        <w:t>diffusi in forma rigorosamente anonima, ad esempio attraverso pubblicazioni scientifiche, statistiche e convegni scientifici</w:t>
      </w:r>
      <w:r w:rsidR="00B1299D">
        <w:t>.</w:t>
      </w:r>
    </w:p>
    <w:p w14:paraId="0E473ED0" w14:textId="75687B3C" w:rsidR="00657BC5" w:rsidRDefault="00664D8E" w:rsidP="00FD5FCB">
      <w:pPr>
        <w:ind w:left="284"/>
      </w:pPr>
      <w:r>
        <w:t>Per la protezione e valorizzazione dei risultati del presente studio (cioè al fine, ad esempio, di garantire la tutela, gestione e valorizzazione dei diritti di proprietà intellettuale dei ricercatori e/o dei soggetti precedentemente descritti) si precisa che, limitatamente a informazioni prive di dati che potrebbero identificare l’Interessato con mezzi ragionevoli oppure in modo anonimo e/o aggregato, i dati potranno essere anonimizzati e trasferiti o comunicati a soggetti privati che intendono contribuire a tale protezione e valorizzazione</w:t>
      </w:r>
      <w:r w:rsidR="00657BC5" w:rsidRPr="00B2137C">
        <w:t>.</w:t>
      </w:r>
      <w:r w:rsidR="00657BC5" w:rsidRPr="008C5508">
        <w:t xml:space="preserve"> </w:t>
      </w:r>
    </w:p>
    <w:p w14:paraId="511DDAA0" w14:textId="77777777" w:rsidR="00664D8E" w:rsidRPr="00664D8E" w:rsidRDefault="00664D8E" w:rsidP="00F51A28">
      <w:pPr>
        <w:ind w:left="284"/>
        <w:jc w:val="left"/>
        <w:rPr>
          <w:sz w:val="8"/>
          <w:lang w:val="x-none"/>
        </w:rPr>
      </w:pPr>
    </w:p>
    <w:p w14:paraId="5E416616" w14:textId="77777777" w:rsidR="00215F7C" w:rsidRPr="00F51A28" w:rsidRDefault="00215F7C" w:rsidP="00F51A28">
      <w:pPr>
        <w:ind w:left="284"/>
        <w:jc w:val="left"/>
        <w:rPr>
          <w:sz w:val="8"/>
        </w:rPr>
      </w:pPr>
    </w:p>
    <w:p w14:paraId="56FDC94A" w14:textId="6F02116C" w:rsidR="0049119C" w:rsidRPr="00F51A28" w:rsidRDefault="0046369A" w:rsidP="00F51A28">
      <w:pPr>
        <w:jc w:val="left"/>
        <w:rPr>
          <w:b/>
          <w:i/>
          <w:smallCaps/>
          <w:color w:val="C00000"/>
        </w:rPr>
      </w:pPr>
      <w:r w:rsidRPr="00664D8E">
        <w:rPr>
          <w:rStyle w:val="Enfasiintensa"/>
        </w:rPr>
        <w:t>(</w:t>
      </w:r>
      <w:r w:rsidR="00E65B67" w:rsidRPr="00664D8E">
        <w:rPr>
          <w:rStyle w:val="Enfasiintensa"/>
        </w:rPr>
        <w:t>B</w:t>
      </w:r>
      <w:r w:rsidR="0049119C" w:rsidRPr="00664D8E">
        <w:rPr>
          <w:rStyle w:val="Enfasiintensa"/>
        </w:rPr>
        <w:t>)</w:t>
      </w:r>
      <w:r w:rsidR="0049119C" w:rsidRPr="00F51A28">
        <w:t xml:space="preserve"> </w:t>
      </w:r>
      <w:r w:rsidR="00872E38">
        <w:rPr>
          <w:b/>
          <w:bCs/>
          <w:i/>
          <w:iCs/>
          <w:smallCaps/>
          <w:color w:val="C00000"/>
        </w:rPr>
        <w:t>C</w:t>
      </w:r>
      <w:r w:rsidR="00144B46" w:rsidRPr="00144B46">
        <w:rPr>
          <w:b/>
          <w:bCs/>
          <w:i/>
          <w:iCs/>
          <w:smallCaps/>
          <w:color w:val="C00000"/>
        </w:rPr>
        <w:t>onservazione dei dati per future attività di ricerca</w:t>
      </w:r>
    </w:p>
    <w:p w14:paraId="46E5A618" w14:textId="131ADD20" w:rsidR="00D714EE" w:rsidRPr="009833CB" w:rsidRDefault="00D714EE" w:rsidP="001724B7">
      <w:pPr>
        <w:ind w:left="284"/>
      </w:pPr>
      <w:r w:rsidRPr="009833CB">
        <w:t xml:space="preserve">Considerato che nuove scoperte potrebbero indicare inedite opportunità di indagine ai ricercatori o consentire di effettuare ulteriori studi e ricerche sui dati </w:t>
      </w:r>
      <w:r>
        <w:t xml:space="preserve">personali appartenenti a categorie </w:t>
      </w:r>
      <w:r w:rsidRPr="009833CB">
        <w:t>particolari per lo studio di cui trattasi, l’Interessato può</w:t>
      </w:r>
      <w:r>
        <w:t>, liberamente e facoltativamente, ac</w:t>
      </w:r>
      <w:r w:rsidRPr="009833CB">
        <w:t xml:space="preserve">consentire </w:t>
      </w:r>
      <w:r>
        <w:t>al</w:t>
      </w:r>
      <w:r w:rsidRPr="009833CB">
        <w:t>la conservazione prolungata dei dati</w:t>
      </w:r>
      <w:r>
        <w:t xml:space="preserve"> di cui al punto (A)</w:t>
      </w:r>
      <w:r w:rsidRPr="009833CB">
        <w:t xml:space="preserve"> </w:t>
      </w:r>
      <w:r>
        <w:t>da parte</w:t>
      </w:r>
      <w:r w:rsidR="001724B7" w:rsidRPr="00FB6611">
        <w:t xml:space="preserve"> </w:t>
      </w:r>
      <w:r w:rsidRPr="00FB6611">
        <w:t>d</w:t>
      </w:r>
      <w:r>
        <w:t>e</w:t>
      </w:r>
      <w:r w:rsidRPr="00FB6611">
        <w:t xml:space="preserve">ll’Alma Mater Studiorum </w:t>
      </w:r>
      <w:r w:rsidR="006F2506">
        <w:t>-</w:t>
      </w:r>
      <w:r w:rsidRPr="00FB6611">
        <w:t xml:space="preserve"> Università di Bologna, anche</w:t>
      </w:r>
      <w:r>
        <w:rPr>
          <w:rStyle w:val="CosedacompletareCarattere"/>
        </w:rPr>
        <w:t xml:space="preserve"> </w:t>
      </w:r>
      <w:r w:rsidRPr="009833CB">
        <w:rPr>
          <w:u w:val="single"/>
        </w:rPr>
        <w:t xml:space="preserve">in forma </w:t>
      </w:r>
      <w:r>
        <w:rPr>
          <w:u w:val="single"/>
        </w:rPr>
        <w:t>identificativa</w:t>
      </w:r>
      <w:r w:rsidR="001724B7">
        <w:t>. Tale conservazione avverrà</w:t>
      </w:r>
      <w:r w:rsidRPr="00FB6611">
        <w:t xml:space="preserve"> per</w:t>
      </w:r>
      <w:r w:rsidRPr="009833CB">
        <w:t xml:space="preserve"> un periodo di</w:t>
      </w:r>
      <w:r w:rsidR="00D00AED">
        <w:t xml:space="preserve"> </w:t>
      </w:r>
      <w:proofErr w:type="gramStart"/>
      <w:r w:rsidR="00071803">
        <w:t>3</w:t>
      </w:r>
      <w:proofErr w:type="gramEnd"/>
      <w:r w:rsidR="00071803">
        <w:t xml:space="preserve"> anni</w:t>
      </w:r>
      <w:r w:rsidR="00D00AED">
        <w:t xml:space="preserve"> </w:t>
      </w:r>
      <w:r w:rsidRPr="009833CB">
        <w:rPr>
          <w:color w:val="000000"/>
        </w:rPr>
        <w:t>dalla conclusione del presente studio</w:t>
      </w:r>
      <w:r w:rsidR="001724B7" w:rsidRPr="001724B7">
        <w:rPr>
          <w:color w:val="000000"/>
        </w:rPr>
        <w:t xml:space="preserve">, </w:t>
      </w:r>
      <w:r w:rsidR="001724B7">
        <w:rPr>
          <w:color w:val="000000"/>
        </w:rPr>
        <w:t xml:space="preserve">anche </w:t>
      </w:r>
      <w:r>
        <w:t xml:space="preserve">per </w:t>
      </w:r>
      <w:r w:rsidRPr="009833CB">
        <w:t>essere ricontattato</w:t>
      </w:r>
      <w:r w:rsidR="001724B7">
        <w:t>,</w:t>
      </w:r>
      <w:r w:rsidRPr="009833CB">
        <w:t xml:space="preserve"> affinché possa esprimere, se lo riterrà, un nuovo specifico consenso e autorizzare così una nuova ricerca sui propri dati</w:t>
      </w:r>
      <w:r w:rsidRPr="00DF14BD">
        <w:t xml:space="preserve"> </w:t>
      </w:r>
      <w:r>
        <w:t>per finalità differenti da quelle qui descritte</w:t>
      </w:r>
      <w:r w:rsidRPr="009833CB">
        <w:t xml:space="preserve">. </w:t>
      </w:r>
    </w:p>
    <w:p w14:paraId="7321BF6E" w14:textId="14504D6D" w:rsidR="00D714EE" w:rsidRDefault="00D714EE" w:rsidP="00DF14BD">
      <w:pPr>
        <w:ind w:left="284"/>
      </w:pPr>
      <w:r w:rsidRPr="009833CB">
        <w:t xml:space="preserve">Ove invece l’Interessato neghi il consenso al trattamento qui descritto, i dati verranno cancellati ovvero resi anonimi immediatamente </w:t>
      </w:r>
      <w:r w:rsidRPr="003F1C8F">
        <w:t>allo scadere dei termini di conservazione indicati al punto (A).</w:t>
      </w:r>
    </w:p>
    <w:p w14:paraId="3F415BE5" w14:textId="77777777" w:rsidR="00664D8E" w:rsidRDefault="00664D8E" w:rsidP="00DF14BD">
      <w:pPr>
        <w:ind w:left="284"/>
      </w:pPr>
    </w:p>
    <w:p w14:paraId="4B36357C" w14:textId="0196B39D" w:rsidR="00CC5887" w:rsidRPr="008A3019" w:rsidRDefault="00FD0E71" w:rsidP="00F51A28">
      <w:pPr>
        <w:jc w:val="left"/>
        <w:rPr>
          <w:rStyle w:val="Enfasiintensa"/>
        </w:rPr>
      </w:pPr>
      <w:r>
        <w:rPr>
          <w:rStyle w:val="Enfasiintensa"/>
        </w:rPr>
        <w:t>(C</w:t>
      </w:r>
      <w:r w:rsidR="00CC5887" w:rsidRPr="008A3019">
        <w:rPr>
          <w:rStyle w:val="Enfasiintensa"/>
        </w:rPr>
        <w:t xml:space="preserve">) </w:t>
      </w:r>
      <w:r w:rsidR="005422BB">
        <w:rPr>
          <w:rStyle w:val="Enfasiintensa"/>
        </w:rPr>
        <w:t>T</w:t>
      </w:r>
      <w:r w:rsidR="00CC5887">
        <w:rPr>
          <w:rStyle w:val="Enfasiintensa"/>
        </w:rPr>
        <w:t>rattamento per finalità amministrative e contabili</w:t>
      </w:r>
    </w:p>
    <w:p w14:paraId="79AEC670" w14:textId="7F10CEE5" w:rsidR="0046369A" w:rsidRPr="00F51A28" w:rsidRDefault="00D714EE" w:rsidP="001C7D7F">
      <w:pPr>
        <w:ind w:left="284"/>
        <w:rPr>
          <w:rFonts w:ascii="Times New Roman" w:hAnsi="Times New Roman"/>
        </w:rPr>
      </w:pPr>
      <w:r w:rsidRPr="00D714EE">
        <w:t xml:space="preserve">I dati dell’Interessato potranno essere trattati per finalità amministrative/contabili e conservati per il tempo strettamente necessario </w:t>
      </w:r>
      <w:bookmarkStart w:id="5" w:name="_Hlk531538123"/>
      <w:r w:rsidRPr="00D714EE">
        <w:t>al perseguimento di tali finalità, fatto salvo il termine di dieci anni per assicurare gli adempimenti fiscali, contabili e amministrativi richiesti dalla legge e salvo eventualmente termini più lunghi, non determinabili a priori, in conseguenza a diverse condizioni di liceità del trattamento (ad esempio azioni giudiziarie che rendano necessario il trattamento per oltre dieci anni).</w:t>
      </w:r>
      <w:r w:rsidR="00A96EEE">
        <w:t xml:space="preserve"> </w:t>
      </w:r>
      <w:bookmarkEnd w:id="5"/>
    </w:p>
    <w:p w14:paraId="65A35254" w14:textId="77777777" w:rsidR="00A96EEE" w:rsidRDefault="00A96EEE" w:rsidP="00A96EEE"/>
    <w:p w14:paraId="29FEBE45" w14:textId="39CCECFB" w:rsidR="00D714EE" w:rsidRPr="00F51A28" w:rsidRDefault="00FD0E71" w:rsidP="00F51A28">
      <w:pPr>
        <w:jc w:val="left"/>
        <w:rPr>
          <w:rStyle w:val="Riferimentointenso"/>
        </w:rPr>
      </w:pPr>
      <w:r>
        <w:rPr>
          <w:rStyle w:val="Riferimentointenso"/>
        </w:rPr>
        <w:t>(D</w:t>
      </w:r>
      <w:r w:rsidR="00D714EE" w:rsidRPr="00F51A28">
        <w:rPr>
          <w:rStyle w:val="Riferimentointenso"/>
        </w:rPr>
        <w:t>) Ulteriori operazioni di trattamento</w:t>
      </w:r>
    </w:p>
    <w:p w14:paraId="2CD62FF0" w14:textId="77777777" w:rsidR="00D714EE" w:rsidRPr="00F50B9A" w:rsidRDefault="00D714EE" w:rsidP="00D00AED">
      <w:r w:rsidRPr="00F50B9A">
        <w:t>I dati potranno altresì essere trattati e/o comunicati a soggetti terzi, come di seguito specificato:</w:t>
      </w:r>
    </w:p>
    <w:p w14:paraId="2FF9DFFB" w14:textId="77777777" w:rsidR="00D714EE" w:rsidRDefault="00D714EE" w:rsidP="00D714EE">
      <w:pPr>
        <w:pStyle w:val="Completare"/>
      </w:pPr>
    </w:p>
    <w:p w14:paraId="495ED647" w14:textId="55426A1C" w:rsidR="00D714EE" w:rsidRPr="009A7AA9" w:rsidRDefault="00D714EE" w:rsidP="00D714EE">
      <w:pPr>
        <w:rPr>
          <w:rStyle w:val="Enfasiintensa"/>
        </w:rPr>
      </w:pPr>
      <w:r w:rsidRPr="002D07DF">
        <w:rPr>
          <w:rStyle w:val="Enfasiintensa"/>
        </w:rPr>
        <w:t>(</w:t>
      </w:r>
      <w:r w:rsidR="00D00AED">
        <w:rPr>
          <w:rStyle w:val="Enfasiintensa"/>
        </w:rPr>
        <w:t>1</w:t>
      </w:r>
      <w:r w:rsidRPr="002D07DF">
        <w:rPr>
          <w:rStyle w:val="Enfasiintensa"/>
        </w:rPr>
        <w:t xml:space="preserve">) Comunicazione di risultati o notizie inattese </w:t>
      </w:r>
    </w:p>
    <w:p w14:paraId="564F485E" w14:textId="529FA177" w:rsidR="00D714EE" w:rsidRDefault="00D714EE" w:rsidP="008A21EF">
      <w:pPr>
        <w:ind w:left="284"/>
      </w:pPr>
      <w:r>
        <w:t>Nell’ambito della ricerca in oggetto, i</w:t>
      </w:r>
      <w:r w:rsidR="005D1DB8">
        <w:t>l</w:t>
      </w:r>
      <w:r>
        <w:t xml:space="preserve"> Titolar</w:t>
      </w:r>
      <w:r w:rsidR="005D1DB8">
        <w:t>e</w:t>
      </w:r>
      <w:r>
        <w:t xml:space="preserve"> potrebbe venire a conoscenza di alcune notizie inattese derivanti dai risultati dello studio.</w:t>
      </w:r>
    </w:p>
    <w:p w14:paraId="3A98318A" w14:textId="018DADE8" w:rsidR="00D714EE" w:rsidRDefault="00D714EE" w:rsidP="008A21EF">
      <w:pPr>
        <w:ind w:left="284"/>
      </w:pPr>
      <w:r>
        <w:t>Ove l’Interessato intenda conoscere i risultati della ricerca e dell’analisi, può esprimere il proprio consenso affinché gli vengano comunicate dette</w:t>
      </w:r>
      <w:r w:rsidRPr="00AC63D0">
        <w:t xml:space="preserve"> eventuali informazioni rilevanti</w:t>
      </w:r>
      <w:r>
        <w:t xml:space="preserve"> dal </w:t>
      </w:r>
      <w:r w:rsidR="00623473">
        <w:t>Titolare</w:t>
      </w:r>
      <w:r w:rsidRPr="00AC63D0">
        <w:t>.</w:t>
      </w:r>
      <w:r>
        <w:t xml:space="preserve"> Ove invece l’Interessato neghi il consenso a tale finalità, si precisa che le informazioni relative a risultati della ricerca o notizie inattese verranno conservate da</w:t>
      </w:r>
      <w:r w:rsidR="001724B7">
        <w:t>l</w:t>
      </w:r>
      <w:r>
        <w:t xml:space="preserve"> Titolare nei limiti di tempo indicati al punto (A), salvo il caso in cui abbia acconsentito alla conservazione dei dati </w:t>
      </w:r>
      <w:r w:rsidRPr="003B543C">
        <w:t xml:space="preserve">per un periodo </w:t>
      </w:r>
      <w:r>
        <w:t xml:space="preserve">più lungo punto </w:t>
      </w:r>
      <w:r w:rsidR="00272C9A">
        <w:t>(</w:t>
      </w:r>
      <w:r>
        <w:t xml:space="preserve">B). </w:t>
      </w:r>
      <w:r w:rsidRPr="00094C6F">
        <w:t xml:space="preserve">Nel caso in cui </w:t>
      </w:r>
      <w:r>
        <w:t>l’Interessato</w:t>
      </w:r>
      <w:r w:rsidRPr="00094C6F">
        <w:t xml:space="preserve"> dovesse trovarsi in una condizione di impossibilità fisica, incapacità</w:t>
      </w:r>
      <w:r>
        <w:t xml:space="preserve"> di agire o incapacità di intendere o di volere, le eventuali notizie inattese riguardanti lo stato di salute dell’Interessato potranno essere comunicate a chi esercita legalmente la legale rappresentanza, ovvero a un prossimo congiunto, a un familiare, a un convivente o unito civilmente ovvero a un fiduciario ai sensi dell’art. 4 della l. 219/2017 o, in loro assenza, al responsabile della struttura presso cui dimora.</w:t>
      </w:r>
    </w:p>
    <w:p w14:paraId="7BB14A7B" w14:textId="77777777" w:rsidR="00966F97" w:rsidRDefault="00966F97" w:rsidP="00F51A28">
      <w:pPr>
        <w:jc w:val="left"/>
      </w:pPr>
    </w:p>
    <w:p w14:paraId="1F849EB4" w14:textId="12720B21" w:rsidR="008A3019" w:rsidRPr="003C6A43" w:rsidRDefault="008A3019" w:rsidP="00F51A28">
      <w:pPr>
        <w:jc w:val="left"/>
        <w:rPr>
          <w:rStyle w:val="Riferimentointenso"/>
        </w:rPr>
      </w:pPr>
      <w:r w:rsidRPr="003C6A43">
        <w:rPr>
          <w:rStyle w:val="Riferimentointenso"/>
        </w:rPr>
        <w:t xml:space="preserve">Base giuridica del trattamento </w:t>
      </w:r>
      <w:r>
        <w:rPr>
          <w:rStyle w:val="Riferimentointenso"/>
        </w:rPr>
        <w:t>e natura del conferimento dei dati</w:t>
      </w:r>
    </w:p>
    <w:p w14:paraId="3DC926DF" w14:textId="61ABCE86" w:rsidR="00B636FC" w:rsidRPr="00F45717" w:rsidRDefault="00B636FC" w:rsidP="00FD0E71">
      <w:pPr>
        <w:rPr>
          <w:rStyle w:val="Enfasiintensa"/>
          <w:smallCaps w:val="0"/>
        </w:rPr>
      </w:pPr>
      <w:r w:rsidRPr="005D6D10">
        <w:t xml:space="preserve">La base giuridica </w:t>
      </w:r>
      <w:r>
        <w:t>dei trattamenti per le finalità sopra descritte di cui ai punti (A), (B)</w:t>
      </w:r>
      <w:r w:rsidR="00272C9A">
        <w:t xml:space="preserve"> e </w:t>
      </w:r>
      <w:r w:rsidRPr="00272C9A">
        <w:rPr>
          <w:rStyle w:val="CompletareCarattere"/>
          <w:i w:val="0"/>
          <w:iCs/>
          <w:color w:val="auto"/>
        </w:rPr>
        <w:t>(</w:t>
      </w:r>
      <w:r w:rsidR="00E36FA1" w:rsidRPr="00272C9A">
        <w:rPr>
          <w:rStyle w:val="CompletareCarattere"/>
          <w:i w:val="0"/>
          <w:iCs/>
          <w:color w:val="auto"/>
        </w:rPr>
        <w:t>D1</w:t>
      </w:r>
      <w:r w:rsidR="00272C9A">
        <w:rPr>
          <w:rStyle w:val="CompletareCarattere"/>
          <w:i w:val="0"/>
          <w:iCs/>
          <w:color w:val="auto"/>
        </w:rPr>
        <w:t>),</w:t>
      </w:r>
      <w:r w:rsidR="008F5F62" w:rsidRPr="00272C9A">
        <w:t xml:space="preserve"> </w:t>
      </w:r>
      <w:r w:rsidR="00567412" w:rsidRPr="00272C9A">
        <w:rPr>
          <w:rStyle w:val="CompletareCarattere"/>
          <w:i w:val="0"/>
          <w:color w:val="auto"/>
        </w:rPr>
        <w:t>anche per dati eventualmente raccolti in precedenza</w:t>
      </w:r>
      <w:r w:rsidR="00567412" w:rsidRPr="00272C9A">
        <w:rPr>
          <w:rStyle w:val="CompletareCarattere"/>
          <w:color w:val="auto"/>
        </w:rPr>
        <w:t>,</w:t>
      </w:r>
      <w:r w:rsidRPr="00272C9A">
        <w:t xml:space="preserve"> è da rinvenirsi </w:t>
      </w:r>
      <w:bookmarkStart w:id="6" w:name="_Hlk531537076"/>
      <w:r w:rsidRPr="00272C9A">
        <w:t>nel consenso, specifico e</w:t>
      </w:r>
      <w:r>
        <w:t xml:space="preserve"> separato per ciascuna finalità, ai sensi dell’art. 6, 1° comma, lett. a) e dell’art. 9, 2° comma, lett. a) del </w:t>
      </w:r>
      <w:r w:rsidR="00A146A8" w:rsidRPr="00485BCB">
        <w:t>Regolamento (UE) 2016/679</w:t>
      </w:r>
      <w:r>
        <w:t xml:space="preserve">. </w:t>
      </w:r>
      <w:r w:rsidRPr="00E16273">
        <w:rPr>
          <w:b/>
          <w:u w:val="single"/>
        </w:rPr>
        <w:t>I</w:t>
      </w:r>
      <w:r w:rsidRPr="00E16273">
        <w:rPr>
          <w:rFonts w:cs="Arial"/>
          <w:b/>
          <w:u w:val="single"/>
        </w:rPr>
        <w:t xml:space="preserve">l consenso al trattamento per le finalità </w:t>
      </w:r>
      <w:r>
        <w:rPr>
          <w:rFonts w:cs="Arial"/>
          <w:b/>
          <w:u w:val="single"/>
        </w:rPr>
        <w:t>richiamate</w:t>
      </w:r>
      <w:r w:rsidRPr="00E16273">
        <w:rPr>
          <w:rFonts w:cs="Arial"/>
          <w:b/>
          <w:u w:val="single"/>
        </w:rPr>
        <w:t xml:space="preserve"> è libero e facoltativo e il suo mancato conferimento non preclude all’Interessato di accedere alle cure mediche richieste</w:t>
      </w:r>
      <w:r>
        <w:rPr>
          <w:rFonts w:cs="Arial"/>
        </w:rPr>
        <w:t>.</w:t>
      </w:r>
      <w:bookmarkEnd w:id="6"/>
    </w:p>
    <w:p w14:paraId="68E51DCA" w14:textId="77777777" w:rsidR="00B636FC" w:rsidRDefault="00B636FC" w:rsidP="00B636FC"/>
    <w:p w14:paraId="38B4B3FD" w14:textId="34854391" w:rsidR="00B636FC" w:rsidRPr="004B2A41" w:rsidRDefault="00B636FC" w:rsidP="00272C9A">
      <w:r w:rsidRPr="004B2A41">
        <w:t>Tuttavia, si precisa che il conferimento dei dati per le finalità di cui al punto (A</w:t>
      </w:r>
      <w:r w:rsidR="00272C9A">
        <w:t>) n</w:t>
      </w:r>
      <w:r w:rsidRPr="004B2A41">
        <w:t>on è obbligatorio ma è indispensabile allo svolgimento dello studio</w:t>
      </w:r>
      <w:r w:rsidR="0033086E">
        <w:t xml:space="preserve"> e alla realizzazione di finalità ad esso connesse</w:t>
      </w:r>
      <w:r w:rsidRPr="004B2A41">
        <w:t>. Il rifiuto di conferir</w:t>
      </w:r>
      <w:r w:rsidR="00FD0E71">
        <w:t>e i dati</w:t>
      </w:r>
      <w:r w:rsidRPr="004B2A41">
        <w:t xml:space="preserve"> non consentirà all’Interessato di partecipare allo studio in parola. Si ribadisce che tale rifiuto non pregiudicherà in alcun modo eventuali cure o prestazioni sanitarie cui ha diritto.</w:t>
      </w:r>
    </w:p>
    <w:p w14:paraId="0769B014" w14:textId="77777777" w:rsidR="00B636FC" w:rsidRDefault="00B636FC" w:rsidP="00B636FC"/>
    <w:p w14:paraId="7C94A775" w14:textId="777DE777" w:rsidR="00B636FC" w:rsidRDefault="00B636FC" w:rsidP="00272C9A">
      <w:r w:rsidRPr="005119E6">
        <w:t xml:space="preserve">Il conferimento dei </w:t>
      </w:r>
      <w:r>
        <w:t>dati ai fini di cui al punto (B</w:t>
      </w:r>
      <w:r w:rsidRPr="005119E6">
        <w:t xml:space="preserve">) è facoltativo, cioè non discende da un obbligo normativo, ma è necessario per </w:t>
      </w:r>
      <w:r>
        <w:t xml:space="preserve">consentire </w:t>
      </w:r>
      <w:r w:rsidRPr="003B543C">
        <w:t xml:space="preserve">la conservazione </w:t>
      </w:r>
      <w:r w:rsidRPr="00BA05A8">
        <w:t>dei dati</w:t>
      </w:r>
      <w:r w:rsidR="0093444E">
        <w:t xml:space="preserve"> </w:t>
      </w:r>
      <w:r w:rsidRPr="003B543C">
        <w:t xml:space="preserve">per un periodo </w:t>
      </w:r>
      <w:r>
        <w:t xml:space="preserve">più lungo di quello previsto per </w:t>
      </w:r>
      <w:r w:rsidRPr="003B543C">
        <w:t xml:space="preserve">la conclusione del presente studio e per eventualmente </w:t>
      </w:r>
      <w:r>
        <w:t xml:space="preserve">consentire al </w:t>
      </w:r>
      <w:r w:rsidR="001724B7" w:rsidRPr="001724B7">
        <w:t>Titolare</w:t>
      </w:r>
      <w:r>
        <w:t xml:space="preserve"> di </w:t>
      </w:r>
      <w:r w:rsidRPr="003B543C">
        <w:t>ricontattare l’</w:t>
      </w:r>
      <w:r>
        <w:t>Interessato</w:t>
      </w:r>
      <w:r w:rsidRPr="003B543C">
        <w:t xml:space="preserve"> affinché possa esprimere, se lo riterrà, un nuovo specifico consenso e autorizzazione </w:t>
      </w:r>
      <w:r>
        <w:t>a una nuova ricerca. I</w:t>
      </w:r>
      <w:r w:rsidRPr="005119E6">
        <w:t>l mancato conferimento dei dati per tali finalità avrà come unic</w:t>
      </w:r>
      <w:r>
        <w:t>a conseguenza l’impossibilità di realizzare quanto da ultimo descritto.</w:t>
      </w:r>
    </w:p>
    <w:p w14:paraId="6DE93C8C" w14:textId="77777777" w:rsidR="00B636FC" w:rsidRDefault="00B636FC" w:rsidP="00B636FC"/>
    <w:p w14:paraId="0E8C7F48" w14:textId="13A3C164" w:rsidR="005068BD" w:rsidRDefault="00B636FC" w:rsidP="00272C9A">
      <w:r w:rsidRPr="004B2A41">
        <w:t xml:space="preserve">Il </w:t>
      </w:r>
      <w:r>
        <w:t>trattamento</w:t>
      </w:r>
      <w:r w:rsidRPr="004B2A41">
        <w:t xml:space="preserve"> dei dati </w:t>
      </w:r>
      <w:r>
        <w:t>per le finalità sopra descritte a</w:t>
      </w:r>
      <w:r w:rsidR="00272C9A">
        <w:t>l</w:t>
      </w:r>
      <w:r>
        <w:t xml:space="preserve"> punt</w:t>
      </w:r>
      <w:r w:rsidR="00272C9A">
        <w:t>o</w:t>
      </w:r>
      <w:r w:rsidRPr="004B2A41">
        <w:t xml:space="preserve"> (</w:t>
      </w:r>
      <w:r w:rsidR="00A96EEE" w:rsidRPr="004B2A41">
        <w:t>C</w:t>
      </w:r>
      <w:r w:rsidRPr="004B2A41">
        <w:t>)</w:t>
      </w:r>
      <w:r>
        <w:t xml:space="preserve"> </w:t>
      </w:r>
      <w:r w:rsidRPr="004B2A41">
        <w:t>è necessario per ottemperare agli obblighi di legge</w:t>
      </w:r>
      <w:r>
        <w:t>, ad esempio</w:t>
      </w:r>
      <w:r w:rsidRPr="004B2A41">
        <w:t xml:space="preserve"> in materia di conservazione dei documenti amministrativi e contabili. In tal caso la base giuridica è rinvenibile nell’art. 6, comma 1, lett. c) ed </w:t>
      </w:r>
      <w:proofErr w:type="gramStart"/>
      <w:r w:rsidRPr="004B2A41">
        <w:t>e</w:t>
      </w:r>
      <w:proofErr w:type="gramEnd"/>
      <w:r w:rsidRPr="004B2A41">
        <w:t>) del Regolamento (UE) 2016/679</w:t>
      </w:r>
      <w:r>
        <w:t xml:space="preserve"> e nelle previsioni di cui al </w:t>
      </w:r>
      <w:proofErr w:type="spellStart"/>
      <w:r>
        <w:t>D.Lgs.</w:t>
      </w:r>
      <w:proofErr w:type="spellEnd"/>
      <w:r>
        <w:t xml:space="preserve"> 196/03 </w:t>
      </w:r>
      <w:proofErr w:type="spellStart"/>
      <w:r>
        <w:t>ss.mm.ii</w:t>
      </w:r>
      <w:proofErr w:type="spellEnd"/>
      <w:r>
        <w:t xml:space="preserve">. (ivi comprese le </w:t>
      </w:r>
      <w:r w:rsidRPr="004A4FEE">
        <w:t xml:space="preserve">Regole deontologiche per trattamenti a fini statistici o di ricerca scientifica pubblicate ai sensi dell’art. 20, comma 4, del d.lgs. 10 agosto 2018, n. 101 </w:t>
      </w:r>
      <w:r w:rsidR="0093444E">
        <w:t>–</w:t>
      </w:r>
      <w:r w:rsidRPr="004A4FEE">
        <w:t xml:space="preserve"> 19 dicembre 2018</w:t>
      </w:r>
      <w:r>
        <w:t>)</w:t>
      </w:r>
      <w:r w:rsidRPr="004B2A41">
        <w:t>.</w:t>
      </w:r>
    </w:p>
    <w:p w14:paraId="3EFBB6D0" w14:textId="77777777" w:rsidR="005068BD" w:rsidRDefault="005068BD" w:rsidP="005471B3">
      <w:pPr>
        <w:jc w:val="left"/>
      </w:pPr>
    </w:p>
    <w:p w14:paraId="59A1123E" w14:textId="77777777" w:rsidR="005068BD" w:rsidRPr="005471B3" w:rsidRDefault="005068BD" w:rsidP="005068BD">
      <w:pPr>
        <w:rPr>
          <w:rStyle w:val="Riferimentointenso"/>
        </w:rPr>
      </w:pPr>
      <w:r w:rsidRPr="005471B3">
        <w:rPr>
          <w:rStyle w:val="Riferimentointenso"/>
        </w:rPr>
        <w:t>Diritti dell’</w:t>
      </w:r>
      <w:r w:rsidR="0038286C" w:rsidRPr="005471B3">
        <w:rPr>
          <w:rStyle w:val="Riferimentointenso"/>
        </w:rPr>
        <w:t>Interessato</w:t>
      </w:r>
    </w:p>
    <w:p w14:paraId="1345B5B5" w14:textId="536269A5" w:rsidR="00B636FC" w:rsidRDefault="00B636FC" w:rsidP="00272C9A">
      <w:r>
        <w:t xml:space="preserve">Fatte salve le limitazioni all’esercizio dei diritti degli </w:t>
      </w:r>
      <w:r w:rsidR="00062A9A">
        <w:t>I</w:t>
      </w:r>
      <w:r>
        <w:t>nteressati di cui agli artt. 2-</w:t>
      </w:r>
      <w:r w:rsidRPr="00BF0581">
        <w:rPr>
          <w:i/>
        </w:rPr>
        <w:t xml:space="preserve">undecies </w:t>
      </w:r>
      <w:r>
        <w:t>e 2-</w:t>
      </w:r>
      <w:r>
        <w:rPr>
          <w:i/>
        </w:rPr>
        <w:t xml:space="preserve">duodecies </w:t>
      </w:r>
      <w:r>
        <w:t>del Codice in materia di protezione dei dati personali (</w:t>
      </w:r>
      <w:proofErr w:type="spellStart"/>
      <w:r>
        <w:t>D.Lgs.</w:t>
      </w:r>
      <w:proofErr w:type="spellEnd"/>
      <w:r>
        <w:t xml:space="preserve"> 196/03 </w:t>
      </w:r>
      <w:proofErr w:type="spellStart"/>
      <w:r>
        <w:t>ss.mm.ii</w:t>
      </w:r>
      <w:proofErr w:type="spellEnd"/>
      <w:r>
        <w:t>.),</w:t>
      </w:r>
      <w:r w:rsidR="00981EFB">
        <w:t xml:space="preserve"> </w:t>
      </w:r>
      <w:r>
        <w:t>all’</w:t>
      </w:r>
      <w:r w:rsidR="00062A9A">
        <w:t>I</w:t>
      </w:r>
      <w:r>
        <w:t xml:space="preserve">nteressato </w:t>
      </w:r>
      <w:r w:rsidRPr="00757D5F">
        <w:t xml:space="preserve">sono riconosciuti i diritti di cui agli artt. 12 - 22 del Regolamento (UE) 2016/679 e, in particolare, il diritto di accedere ai propri dati personali, di chiederne la rettifica, l'aggiornamento o la cancellazione se incompleti, erronei o raccolti in violazione di legge, o di opporsi al loro trattamento. </w:t>
      </w:r>
    </w:p>
    <w:p w14:paraId="7326A9EE" w14:textId="73A714B8" w:rsidR="00711559" w:rsidRDefault="00B76D36" w:rsidP="00AA4437">
      <w:r>
        <w:rPr>
          <w:rStyle w:val="ui-provider"/>
        </w:rPr>
        <w:t>Si p</w:t>
      </w:r>
      <w:r w:rsidR="00711559">
        <w:rPr>
          <w:rStyle w:val="ui-provider"/>
        </w:rPr>
        <w:t>recis</w:t>
      </w:r>
      <w:r>
        <w:rPr>
          <w:rStyle w:val="ui-provider"/>
        </w:rPr>
        <w:t>a</w:t>
      </w:r>
      <w:r w:rsidR="00711559">
        <w:rPr>
          <w:rStyle w:val="ui-provider"/>
        </w:rPr>
        <w:t xml:space="preserve"> inoltre che ogni eventuale consenso manifestato dall’interessato è liberamente prestato ed è revocabile in ogni momento senza che ciò comporti alcun svantaggio o pregiudizio e senza pregiudicare la liceità del trattamento basata sul consenso prestato prima della revoca.</w:t>
      </w:r>
    </w:p>
    <w:p w14:paraId="089CA62F" w14:textId="743CBA0C" w:rsidR="00B636FC" w:rsidRDefault="00B636FC" w:rsidP="00AA4437">
      <w:r w:rsidRPr="00DA4E55">
        <w:lastRenderedPageBreak/>
        <w:t>Ricorrendone i presupposti, è esercitabile il diritto di proporre reclamo all'Autorità Garante per la protezione dei dati personali ovvero all'autorità di controllo dello Stato membro U</w:t>
      </w:r>
      <w:r>
        <w:t>E</w:t>
      </w:r>
      <w:r w:rsidRPr="00DA4E55">
        <w:t xml:space="preserve"> in cui risiede abitualmente, lavora ovvero del luogo ove si è verificata la presunta violazione, secondo le procedure previste ai sensi de</w:t>
      </w:r>
      <w:r w:rsidR="00062A9A">
        <w:t xml:space="preserve">gli </w:t>
      </w:r>
      <w:r w:rsidRPr="00DA4E55">
        <w:t>art</w:t>
      </w:r>
      <w:r w:rsidR="00AA4437">
        <w:t>t</w:t>
      </w:r>
      <w:r w:rsidRPr="00DA4E55">
        <w:t xml:space="preserve">. 77 </w:t>
      </w:r>
      <w:r>
        <w:t xml:space="preserve">e ss. </w:t>
      </w:r>
      <w:r w:rsidRPr="00DA4E55">
        <w:t>del Regolamento</w:t>
      </w:r>
      <w:r w:rsidR="00062A9A">
        <w:t xml:space="preserve"> (UE) 2016/679</w:t>
      </w:r>
      <w:r w:rsidRPr="00DA4E55">
        <w:t>.</w:t>
      </w:r>
    </w:p>
    <w:p w14:paraId="7C9FFF5C" w14:textId="7FA83931" w:rsidR="00B636FC" w:rsidRPr="00AA4437" w:rsidRDefault="00B636FC" w:rsidP="00AA4437">
      <w:pPr>
        <w:rPr>
          <w:bCs/>
        </w:rPr>
      </w:pPr>
      <w:r w:rsidRPr="00757D5F">
        <w:t>L'</w:t>
      </w:r>
      <w:r w:rsidR="00AA4437">
        <w:t>I</w:t>
      </w:r>
      <w:r w:rsidRPr="00757D5F">
        <w:t>nteressato potrà esercitare tali diritti secondo le modalità e le forme previste da</w:t>
      </w:r>
      <w:r w:rsidR="005D1DB8">
        <w:t xml:space="preserve">l Titolare </w:t>
      </w:r>
      <w:r>
        <w:t>utilizzando i dati di contatto riportati nella sezione “</w:t>
      </w:r>
      <w:r w:rsidRPr="00757D5F">
        <w:rPr>
          <w:b/>
        </w:rPr>
        <w:t>Soggetti del Trattamento</w:t>
      </w:r>
      <w:r w:rsidRPr="00AA4437">
        <w:rPr>
          <w:bCs/>
        </w:rPr>
        <w:t>”.</w:t>
      </w:r>
    </w:p>
    <w:p w14:paraId="211465A8" w14:textId="77777777" w:rsidR="005068BD" w:rsidRDefault="005068BD" w:rsidP="005471B3">
      <w:pPr>
        <w:jc w:val="left"/>
      </w:pPr>
    </w:p>
    <w:p w14:paraId="268CB3FA" w14:textId="77777777" w:rsidR="004E4EE4" w:rsidRPr="009A7AA9" w:rsidRDefault="004E4EE4" w:rsidP="005471B3">
      <w:pPr>
        <w:jc w:val="left"/>
        <w:rPr>
          <w:rStyle w:val="Enfasiintensa"/>
        </w:rPr>
      </w:pPr>
      <w:r>
        <w:rPr>
          <w:rStyle w:val="Enfasiintensa"/>
        </w:rPr>
        <w:t xml:space="preserve">Ulteriori informazioni inerenti </w:t>
      </w:r>
      <w:proofErr w:type="gramStart"/>
      <w:r>
        <w:rPr>
          <w:rStyle w:val="Enfasiintensa"/>
        </w:rPr>
        <w:t>il</w:t>
      </w:r>
      <w:proofErr w:type="gramEnd"/>
      <w:r>
        <w:rPr>
          <w:rStyle w:val="Enfasiintensa"/>
        </w:rPr>
        <w:t xml:space="preserve"> progetto di ricerca</w:t>
      </w:r>
    </w:p>
    <w:p w14:paraId="53BF4B06" w14:textId="77777777" w:rsidR="00621511" w:rsidRDefault="004E4EE4" w:rsidP="004B7DDB">
      <w:r>
        <w:t>U</w:t>
      </w:r>
      <w:r w:rsidRPr="001F29AF">
        <w:t xml:space="preserve">lteriori informazioni inerenti </w:t>
      </w:r>
      <w:proofErr w:type="gramStart"/>
      <w:r w:rsidRPr="001F29AF">
        <w:t>il</w:t>
      </w:r>
      <w:proofErr w:type="gramEnd"/>
      <w:r w:rsidRPr="001F29AF">
        <w:t xml:space="preserve"> progetto di ricerca in oggetto</w:t>
      </w:r>
      <w:r>
        <w:t xml:space="preserve"> possono essere richiest</w:t>
      </w:r>
      <w:r w:rsidR="00027F15">
        <w:t>e</w:t>
      </w:r>
      <w:r>
        <w:t xml:space="preserve"> a</w:t>
      </w:r>
    </w:p>
    <w:p w14:paraId="6CADFF04" w14:textId="37492DBA" w:rsidR="00621511" w:rsidRDefault="00621511" w:rsidP="00621511">
      <w:pPr>
        <w:pStyle w:val="Paragrafoelenco"/>
        <w:numPr>
          <w:ilvl w:val="0"/>
          <w:numId w:val="43"/>
        </w:numPr>
      </w:pPr>
      <w:r>
        <w:t>Prof.ssa Lisa Berti (v</w:t>
      </w:r>
      <w:r w:rsidRPr="00D95790">
        <w:t xml:space="preserve">ia Pupilli </w:t>
      </w:r>
      <w:r w:rsidR="00DE19EE">
        <w:t xml:space="preserve">n. </w:t>
      </w:r>
      <w:r w:rsidRPr="00D95790">
        <w:t>1, </w:t>
      </w:r>
      <w:r>
        <w:t xml:space="preserve">40136 </w:t>
      </w:r>
      <w:r w:rsidR="00DE19EE">
        <w:t>-</w:t>
      </w:r>
      <w:r>
        <w:t xml:space="preserve"> </w:t>
      </w:r>
      <w:r w:rsidRPr="00D95790">
        <w:t>Bologna</w:t>
      </w:r>
      <w:r w:rsidR="00FD03A8">
        <w:t>, Italia</w:t>
      </w:r>
      <w:r>
        <w:t xml:space="preserve">; e-mail </w:t>
      </w:r>
      <w:hyperlink r:id="rId15" w:history="1">
        <w:r w:rsidR="005E4DC5" w:rsidRPr="005E4DC5">
          <w:rPr>
            <w:rStyle w:val="Collegamentoipertestuale"/>
          </w:rPr>
          <w:t>lisa.berti@unibo.it</w:t>
        </w:r>
      </w:hyperlink>
      <w:r>
        <w:t>);</w:t>
      </w:r>
    </w:p>
    <w:p w14:paraId="6A1D347C" w14:textId="77777777" w:rsidR="00621511" w:rsidRDefault="00621511" w:rsidP="00621511">
      <w:pPr>
        <w:pStyle w:val="Paragrafoelenco"/>
        <w:numPr>
          <w:ilvl w:val="0"/>
          <w:numId w:val="43"/>
        </w:numPr>
        <w:spacing w:before="120"/>
        <w:rPr>
          <w:rStyle w:val="CompletareCarattere"/>
        </w:rPr>
      </w:pPr>
      <w:r>
        <w:t xml:space="preserve">Dipartimento di Scienze Biomediche e Neuromotorie - DIBINEM (Via Massarenti n. 9, 40138 - Bologna, Italia; </w:t>
      </w:r>
      <w:hyperlink r:id="rId16" w:history="1">
        <w:r>
          <w:rPr>
            <w:rStyle w:val="Collegamentoipertestuale"/>
          </w:rPr>
          <w:t>sam.giuridico@unibo.it</w:t>
        </w:r>
      </w:hyperlink>
      <w:r>
        <w:t>).</w:t>
      </w:r>
    </w:p>
    <w:p w14:paraId="22240BA7" w14:textId="69560803" w:rsidR="00283030" w:rsidRDefault="005068BD" w:rsidP="00283030">
      <w:pPr>
        <w:pStyle w:val="Titolo"/>
        <w:spacing w:before="120"/>
      </w:pPr>
      <w:r>
        <w:rPr>
          <w:rFonts w:ascii="Arial" w:hAnsi="Arial" w:cs="Arial"/>
        </w:rPr>
        <w:br w:type="page"/>
      </w:r>
      <w:r w:rsidR="00BA3C81" w:rsidRPr="00BA3C81">
        <w:rPr>
          <w:sz w:val="24"/>
        </w:rPr>
        <w:lastRenderedPageBreak/>
        <w:t>Consenso al trattamento dei dati personali appartenenti a categorie particolari</w:t>
      </w:r>
      <w:r w:rsidR="00BA3C81">
        <w:rPr>
          <w:sz w:val="24"/>
          <w:highlight w:val="green"/>
          <w:lang w:val="it-IT"/>
        </w:rPr>
        <w:br/>
      </w:r>
      <w:r w:rsidR="0070713C" w:rsidRPr="00BA3C81">
        <w:rPr>
          <w:sz w:val="24"/>
        </w:rPr>
        <w:t xml:space="preserve">da parte </w:t>
      </w:r>
      <w:r w:rsidR="001724B7">
        <w:rPr>
          <w:sz w:val="24"/>
          <w:lang w:val="it-IT"/>
        </w:rPr>
        <w:t>dell’</w:t>
      </w:r>
      <w:r w:rsidR="00283030" w:rsidRPr="00BA3C81">
        <w:rPr>
          <w:snapToGrid w:val="0"/>
          <w:sz w:val="24"/>
        </w:rPr>
        <w:t xml:space="preserve">Alma Mater Studiorum </w:t>
      </w:r>
      <w:r w:rsidR="001A7831">
        <w:rPr>
          <w:snapToGrid w:val="0"/>
          <w:sz w:val="24"/>
        </w:rPr>
        <w:t xml:space="preserve">- </w:t>
      </w:r>
      <w:r w:rsidR="00283030" w:rsidRPr="00BA3C81">
        <w:rPr>
          <w:snapToGrid w:val="0"/>
          <w:sz w:val="24"/>
        </w:rPr>
        <w:t>Università di Bologna</w:t>
      </w:r>
    </w:p>
    <w:tbl>
      <w:tblPr>
        <w:tblW w:w="0" w:type="auto"/>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360"/>
        <w:gridCol w:w="7252"/>
      </w:tblGrid>
      <w:tr w:rsidR="00A20DBA" w:rsidRPr="00DC47D3" w14:paraId="36BCC536" w14:textId="77777777" w:rsidTr="00A20DBA">
        <w:tc>
          <w:tcPr>
            <w:tcW w:w="2360" w:type="dxa"/>
            <w:shd w:val="clear" w:color="auto" w:fill="C0504D"/>
          </w:tcPr>
          <w:p w14:paraId="5BDFC07C" w14:textId="77777777" w:rsidR="00A20DBA" w:rsidRPr="00DC47D3" w:rsidRDefault="00A20DBA" w:rsidP="00A20DBA">
            <w:pPr>
              <w:rPr>
                <w:b/>
                <w:bCs/>
                <w:snapToGrid w:val="0"/>
                <w:color w:val="FFFFFF"/>
                <w:szCs w:val="24"/>
              </w:rPr>
            </w:pPr>
            <w:r w:rsidRPr="00DC47D3">
              <w:rPr>
                <w:b/>
                <w:bCs/>
                <w:color w:val="FFFFFF"/>
                <w:szCs w:val="24"/>
              </w:rPr>
              <w:t>TITOLO STUDIO</w:t>
            </w:r>
            <w:r w:rsidRPr="00DC47D3">
              <w:rPr>
                <w:b/>
                <w:bCs/>
                <w:snapToGrid w:val="0"/>
                <w:color w:val="FFFFFF"/>
                <w:szCs w:val="24"/>
              </w:rPr>
              <w:t>:</w:t>
            </w:r>
          </w:p>
        </w:tc>
        <w:tc>
          <w:tcPr>
            <w:tcW w:w="7252" w:type="dxa"/>
            <w:shd w:val="clear" w:color="auto" w:fill="C0504D"/>
          </w:tcPr>
          <w:p w14:paraId="31E84571" w14:textId="475B7952" w:rsidR="00A20DBA" w:rsidRPr="00DC47D3" w:rsidRDefault="00A20DBA" w:rsidP="00A20DBA">
            <w:pPr>
              <w:rPr>
                <w:b/>
                <w:bCs/>
                <w:color w:val="FFFFFF"/>
                <w:szCs w:val="24"/>
              </w:rPr>
            </w:pPr>
            <w:r w:rsidRPr="00FD0DC1">
              <w:rPr>
                <w:b/>
                <w:bCs/>
                <w:color w:val="FFFFFF"/>
                <w:szCs w:val="24"/>
              </w:rPr>
              <w:t>Calzature terapeutiche per ridurre il rischio di ulcerazione del piede nelle persone con diabete a rischio medio-alto di ulcerazione</w:t>
            </w:r>
          </w:p>
        </w:tc>
      </w:tr>
      <w:tr w:rsidR="00A20DBA" w:rsidRPr="00DC47D3" w14:paraId="2ABD2518" w14:textId="77777777" w:rsidTr="00A20DBA">
        <w:tc>
          <w:tcPr>
            <w:tcW w:w="2360" w:type="dxa"/>
            <w:tcBorders>
              <w:top w:val="single" w:sz="8" w:space="0" w:color="C0504D"/>
              <w:left w:val="single" w:sz="8" w:space="0" w:color="C0504D"/>
              <w:bottom w:val="single" w:sz="8" w:space="0" w:color="C0504D"/>
            </w:tcBorders>
            <w:shd w:val="clear" w:color="auto" w:fill="E5B8B7"/>
          </w:tcPr>
          <w:p w14:paraId="02E67533" w14:textId="77777777" w:rsidR="00A20DBA" w:rsidRPr="00DC47D3" w:rsidRDefault="00A20DBA" w:rsidP="00A20DBA">
            <w:pPr>
              <w:rPr>
                <w:b/>
                <w:bCs/>
                <w:snapToGrid w:val="0"/>
                <w:szCs w:val="24"/>
              </w:rPr>
            </w:pPr>
            <w:r w:rsidRPr="00DC47D3">
              <w:rPr>
                <w:b/>
                <w:bCs/>
                <w:snapToGrid w:val="0"/>
                <w:szCs w:val="24"/>
              </w:rPr>
              <w:t>PROTOCOLLO No:</w:t>
            </w:r>
          </w:p>
        </w:tc>
        <w:tc>
          <w:tcPr>
            <w:tcW w:w="7252" w:type="dxa"/>
            <w:tcBorders>
              <w:top w:val="single" w:sz="8" w:space="0" w:color="C0504D"/>
              <w:bottom w:val="single" w:sz="8" w:space="0" w:color="C0504D"/>
              <w:right w:val="single" w:sz="8" w:space="0" w:color="C0504D"/>
            </w:tcBorders>
          </w:tcPr>
          <w:p w14:paraId="5E2ACB11" w14:textId="1B4A26A4" w:rsidR="00A20DBA" w:rsidRPr="00DC47D3" w:rsidRDefault="00A20DBA" w:rsidP="00A20DBA">
            <w:pPr>
              <w:rPr>
                <w:snapToGrid w:val="0"/>
                <w:szCs w:val="24"/>
              </w:rPr>
            </w:pPr>
            <w:r w:rsidRPr="00CF2287">
              <w:rPr>
                <w:snapToGrid w:val="0"/>
                <w:szCs w:val="24"/>
              </w:rPr>
              <w:t>POF-DIAB</w:t>
            </w:r>
          </w:p>
        </w:tc>
      </w:tr>
      <w:tr w:rsidR="00A20DBA" w:rsidRPr="00DC47D3" w14:paraId="64D36150" w14:textId="77777777" w:rsidTr="00A20DBA">
        <w:tc>
          <w:tcPr>
            <w:tcW w:w="2360" w:type="dxa"/>
            <w:tcBorders>
              <w:top w:val="single" w:sz="8" w:space="0" w:color="C0504D"/>
              <w:left w:val="single" w:sz="8" w:space="0" w:color="C0504D"/>
              <w:bottom w:val="single" w:sz="8" w:space="0" w:color="C0504D"/>
            </w:tcBorders>
            <w:shd w:val="clear" w:color="auto" w:fill="E5B8B7"/>
          </w:tcPr>
          <w:p w14:paraId="3544D300" w14:textId="77777777" w:rsidR="00A20DBA" w:rsidRPr="00DC47D3" w:rsidRDefault="00A20DBA" w:rsidP="00A20DBA">
            <w:pPr>
              <w:rPr>
                <w:b/>
                <w:bCs/>
                <w:snapToGrid w:val="0"/>
                <w:szCs w:val="24"/>
              </w:rPr>
            </w:pPr>
            <w:r>
              <w:rPr>
                <w:b/>
                <w:bCs/>
                <w:snapToGrid w:val="0"/>
                <w:szCs w:val="24"/>
              </w:rPr>
              <w:t>Informativa di riferimento</w:t>
            </w:r>
          </w:p>
        </w:tc>
        <w:tc>
          <w:tcPr>
            <w:tcW w:w="7252" w:type="dxa"/>
            <w:tcBorders>
              <w:top w:val="single" w:sz="8" w:space="0" w:color="C0504D"/>
              <w:bottom w:val="single" w:sz="8" w:space="0" w:color="C0504D"/>
              <w:right w:val="single" w:sz="8" w:space="0" w:color="C0504D"/>
            </w:tcBorders>
          </w:tcPr>
          <w:p w14:paraId="2C5F7334" w14:textId="5C24C2BB" w:rsidR="00A20DBA" w:rsidRPr="00DC47D3" w:rsidRDefault="00A20DBA" w:rsidP="00A20DBA">
            <w:pPr>
              <w:rPr>
                <w:snapToGrid w:val="0"/>
                <w:szCs w:val="24"/>
              </w:rPr>
            </w:pPr>
            <w:r>
              <w:rPr>
                <w:snapToGrid w:val="0"/>
                <w:szCs w:val="24"/>
              </w:rPr>
              <w:t>Versione del 02/09/2025</w:t>
            </w:r>
          </w:p>
        </w:tc>
      </w:tr>
    </w:tbl>
    <w:p w14:paraId="1C492896" w14:textId="77777777" w:rsidR="00283030" w:rsidRPr="00062999" w:rsidRDefault="00283030" w:rsidP="00283030">
      <w:pPr>
        <w:autoSpaceDE w:val="0"/>
        <w:autoSpaceDN w:val="0"/>
        <w:adjustRightInd w:val="0"/>
        <w:spacing w:before="60" w:after="60"/>
        <w:rPr>
          <w:rFonts w:cs="Tahoma"/>
          <w:color w:val="231F20"/>
          <w:sz w:val="8"/>
        </w:rPr>
      </w:pPr>
    </w:p>
    <w:p w14:paraId="3DA6B2E5"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I</w:t>
      </w:r>
      <w:r>
        <w:rPr>
          <w:rFonts w:cs="Tahoma"/>
          <w:color w:val="231F20"/>
        </w:rPr>
        <w:t>l/la</w:t>
      </w:r>
      <w:r w:rsidRPr="003877E3">
        <w:rPr>
          <w:rFonts w:cs="Tahoma"/>
          <w:color w:val="231F20"/>
        </w:rPr>
        <w:t xml:space="preserve"> sottoscritto/a__________________________________________</w:t>
      </w:r>
      <w:r>
        <w:rPr>
          <w:rFonts w:cs="Tahoma"/>
          <w:color w:val="231F20"/>
        </w:rPr>
        <w:t>_</w:t>
      </w:r>
      <w:r w:rsidRPr="003877E3">
        <w:rPr>
          <w:rFonts w:cs="Tahoma"/>
          <w:color w:val="231F20"/>
        </w:rPr>
        <w:t>__________________</w:t>
      </w:r>
    </w:p>
    <w:p w14:paraId="3F29E211"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 xml:space="preserve">nato/a </w:t>
      </w:r>
      <w:proofErr w:type="spellStart"/>
      <w:r w:rsidRPr="003877E3">
        <w:rPr>
          <w:rFonts w:cs="Tahoma"/>
          <w:color w:val="231F20"/>
        </w:rPr>
        <w:t>a</w:t>
      </w:r>
      <w:proofErr w:type="spellEnd"/>
      <w:r w:rsidRPr="003877E3">
        <w:rPr>
          <w:rFonts w:cs="Tahoma"/>
          <w:color w:val="231F20"/>
        </w:rPr>
        <w:t>________________________________________ il___________________________</w:t>
      </w:r>
    </w:p>
    <w:p w14:paraId="44D28F13"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e residente a___________________ in Via_________________________________________</w:t>
      </w:r>
    </w:p>
    <w:p w14:paraId="5CC7B121"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telefono</w:t>
      </w:r>
      <w:r>
        <w:rPr>
          <w:rFonts w:cs="Tahoma"/>
          <w:color w:val="231F20"/>
        </w:rPr>
        <w:t>_______________</w:t>
      </w:r>
      <w:r w:rsidRPr="003877E3">
        <w:rPr>
          <w:rFonts w:cs="Tahoma"/>
          <w:color w:val="231F20"/>
        </w:rPr>
        <w:t>______________________________________________________</w:t>
      </w:r>
    </w:p>
    <w:p w14:paraId="73E32809" w14:textId="77777777" w:rsidR="00283030" w:rsidRPr="003877E3" w:rsidRDefault="00283030" w:rsidP="00283030">
      <w:pPr>
        <w:autoSpaceDE w:val="0"/>
        <w:autoSpaceDN w:val="0"/>
        <w:adjustRightInd w:val="0"/>
        <w:rPr>
          <w:rFonts w:cs="Tahoma"/>
          <w:color w:val="231F20"/>
        </w:rPr>
      </w:pPr>
    </w:p>
    <w:p w14:paraId="6C83D46F" w14:textId="77777777" w:rsidR="00283030" w:rsidRPr="003877E3" w:rsidRDefault="00283030" w:rsidP="00283030">
      <w:pPr>
        <w:pStyle w:val="Rientrocorpodeltesto2"/>
        <w:spacing w:line="240" w:lineRule="auto"/>
        <w:ind w:left="0"/>
        <w:rPr>
          <w:b/>
          <w:bCs/>
        </w:rPr>
      </w:pPr>
      <w:r w:rsidRPr="003877E3">
        <w:fldChar w:fldCharType="begin">
          <w:ffData>
            <w:name w:val="Controllo1"/>
            <w:enabled/>
            <w:calcOnExit w:val="0"/>
            <w:checkBox>
              <w:sizeAuto/>
              <w:default w:val="0"/>
            </w:checkBox>
          </w:ffData>
        </w:fldChar>
      </w:r>
      <w:r w:rsidRPr="003877E3">
        <w:instrText xml:space="preserve"> FORMCHECKBOX </w:instrText>
      </w:r>
      <w:r w:rsidRPr="003877E3">
        <w:fldChar w:fldCharType="separate"/>
      </w:r>
      <w:r w:rsidRPr="003877E3">
        <w:fldChar w:fldCharType="end"/>
      </w:r>
      <w:r w:rsidRPr="003877E3">
        <w:rPr>
          <w:b/>
          <w:bCs/>
        </w:rPr>
        <w:t xml:space="preserve"> in qualità di diretto </w:t>
      </w:r>
      <w:r>
        <w:rPr>
          <w:b/>
          <w:bCs/>
        </w:rPr>
        <w:t>Interessato</w:t>
      </w:r>
    </w:p>
    <w:p w14:paraId="18798736" w14:textId="77777777" w:rsidR="00283030" w:rsidRPr="00043951" w:rsidRDefault="00283030" w:rsidP="00283030">
      <w:pPr>
        <w:pStyle w:val="Rientrocorpodeltesto2"/>
        <w:spacing w:line="240" w:lineRule="auto"/>
        <w:ind w:left="0"/>
        <w:jc w:val="center"/>
        <w:rPr>
          <w:b/>
          <w:bCs/>
        </w:rPr>
      </w:pPr>
      <w:r w:rsidRPr="00043951">
        <w:rPr>
          <w:b/>
          <w:bCs/>
        </w:rPr>
        <w:t>oppure in qualità di</w:t>
      </w:r>
    </w:p>
    <w:p w14:paraId="0944D0DA" w14:textId="64C5F050" w:rsidR="00283030" w:rsidRPr="00043951" w:rsidRDefault="00283030" w:rsidP="00283030">
      <w:pPr>
        <w:pStyle w:val="Rientrocorpodeltesto2"/>
        <w:spacing w:after="0" w:line="240" w:lineRule="auto"/>
        <w:ind w:left="0"/>
        <w:rPr>
          <w:rFonts w:cs="Tahoma"/>
        </w:rPr>
      </w:pPr>
      <w:r w:rsidRPr="00043951">
        <w:fldChar w:fldCharType="begin">
          <w:ffData>
            <w:name w:val="Controllo1"/>
            <w:enabled/>
            <w:calcOnExit w:val="0"/>
            <w:checkBox>
              <w:sizeAuto/>
              <w:default w:val="0"/>
            </w:checkBox>
          </w:ffData>
        </w:fldChar>
      </w:r>
      <w:r w:rsidRPr="00043951">
        <w:instrText xml:space="preserve"> FORMCHECKBOX </w:instrText>
      </w:r>
      <w:r w:rsidRPr="00043951">
        <w:fldChar w:fldCharType="separate"/>
      </w:r>
      <w:r w:rsidRPr="00043951">
        <w:fldChar w:fldCharType="end"/>
      </w:r>
      <w:r w:rsidRPr="00043951">
        <w:rPr>
          <w:b/>
          <w:bCs/>
        </w:rPr>
        <w:t xml:space="preserve"> rappresentante legale </w:t>
      </w:r>
      <w:r w:rsidRPr="00043951">
        <w:t xml:space="preserve"> </w:t>
      </w:r>
      <w:r w:rsidRPr="00043951">
        <w:rPr>
          <w:rFonts w:cs="Tahoma"/>
        </w:rPr>
        <w:t xml:space="preserve">________________________________________________ </w:t>
      </w:r>
    </w:p>
    <w:p w14:paraId="300CF172" w14:textId="77777777" w:rsidR="00283030" w:rsidRDefault="00283030" w:rsidP="00283030">
      <w:pPr>
        <w:pStyle w:val="Completare"/>
        <w:jc w:val="right"/>
        <w:rPr>
          <w:sz w:val="18"/>
          <w:szCs w:val="18"/>
        </w:rPr>
      </w:pPr>
      <w:r w:rsidRPr="00D80747">
        <w:rPr>
          <w:sz w:val="16"/>
        </w:rPr>
        <w:t xml:space="preserve"> </w:t>
      </w:r>
      <w:r w:rsidRPr="00062999">
        <w:rPr>
          <w:sz w:val="18"/>
          <w:szCs w:val="18"/>
        </w:rPr>
        <w:t>(specificare se esercente la responsabilità genitoriale, tutore, curatore, amministratore di sostegno)</w:t>
      </w:r>
    </w:p>
    <w:p w14:paraId="7B97695E" w14:textId="77777777" w:rsidR="002E26CB" w:rsidRDefault="002E26CB" w:rsidP="002E26CB">
      <w:pPr>
        <w:pStyle w:val="Rientrocorpodeltesto2"/>
        <w:spacing w:after="0" w:line="240" w:lineRule="auto"/>
        <w:ind w:left="0"/>
        <w:rPr>
          <w:b/>
          <w:bCs/>
          <w:lang w:val="it-IT"/>
        </w:rPr>
      </w:pPr>
      <w:r>
        <w:rPr>
          <w:b/>
          <w:bCs/>
          <w:lang w:val="it-IT"/>
        </w:rPr>
        <w:t xml:space="preserve">   </w:t>
      </w:r>
    </w:p>
    <w:p w14:paraId="7AB23BDF" w14:textId="77777777" w:rsidR="00A76E86" w:rsidRPr="003F1C8F" w:rsidRDefault="002E26CB" w:rsidP="00A76E86">
      <w:pPr>
        <w:pStyle w:val="Rientrocorpodeltesto2"/>
        <w:spacing w:line="240" w:lineRule="auto"/>
        <w:ind w:left="0"/>
        <w:jc w:val="center"/>
        <w:rPr>
          <w:b/>
          <w:bCs/>
        </w:rPr>
      </w:pPr>
      <w:r w:rsidRPr="003F1C8F">
        <w:rPr>
          <w:b/>
          <w:bCs/>
          <w:lang w:val="it-IT"/>
        </w:rPr>
        <w:t xml:space="preserve">oppure in </w:t>
      </w:r>
      <w:r w:rsidR="00A76E86" w:rsidRPr="003F1C8F">
        <w:rPr>
          <w:b/>
          <w:bCs/>
          <w:lang w:val="it-IT"/>
        </w:rPr>
        <w:t>loro assenza in qualità di</w:t>
      </w:r>
      <w:r w:rsidRPr="003F1C8F">
        <w:rPr>
          <w:b/>
          <w:bCs/>
        </w:rPr>
        <w:t xml:space="preserve"> </w:t>
      </w:r>
    </w:p>
    <w:p w14:paraId="22AFDC9D" w14:textId="77777777" w:rsidR="002E26CB" w:rsidRPr="00043951" w:rsidRDefault="00A76E86" w:rsidP="00A76E86">
      <w:pPr>
        <w:pStyle w:val="Rientrocorpodeltesto2"/>
        <w:spacing w:after="0" w:line="240" w:lineRule="auto"/>
        <w:ind w:left="0"/>
        <w:rPr>
          <w:rFonts w:cs="Tahoma"/>
        </w:rPr>
      </w:pPr>
      <w:r w:rsidRPr="003F1C8F">
        <w:fldChar w:fldCharType="begin">
          <w:ffData>
            <w:name w:val="Controllo1"/>
            <w:enabled/>
            <w:calcOnExit w:val="0"/>
            <w:checkBox>
              <w:sizeAuto/>
              <w:default w:val="0"/>
            </w:checkBox>
          </w:ffData>
        </w:fldChar>
      </w:r>
      <w:r w:rsidRPr="003F1C8F">
        <w:instrText xml:space="preserve"> FORMCHECKBOX </w:instrText>
      </w:r>
      <w:r w:rsidRPr="003F1C8F">
        <w:fldChar w:fldCharType="separate"/>
      </w:r>
      <w:r w:rsidRPr="003F1C8F">
        <w:fldChar w:fldCharType="end"/>
      </w:r>
      <w:r w:rsidRPr="003F1C8F">
        <w:rPr>
          <w:b/>
          <w:bCs/>
        </w:rPr>
        <w:t xml:space="preserve"> r</w:t>
      </w:r>
      <w:r w:rsidRPr="003F1C8F">
        <w:rPr>
          <w:b/>
          <w:bCs/>
          <w:lang w:val="it-IT"/>
        </w:rPr>
        <w:t>esponsabile della struttura in cui dimora l’interessato</w:t>
      </w:r>
    </w:p>
    <w:p w14:paraId="4FAF3D97" w14:textId="77777777" w:rsidR="002E26CB" w:rsidRPr="00062999" w:rsidRDefault="002E26CB" w:rsidP="00283030">
      <w:pPr>
        <w:pStyle w:val="Completare"/>
        <w:jc w:val="right"/>
        <w:rPr>
          <w:sz w:val="18"/>
          <w:szCs w:val="18"/>
        </w:rPr>
      </w:pPr>
      <w:r w:rsidRPr="00D80747">
        <w:rPr>
          <w:sz w:val="16"/>
        </w:rPr>
        <w:t xml:space="preserve"> </w:t>
      </w:r>
    </w:p>
    <w:p w14:paraId="10DA996F" w14:textId="77777777" w:rsidR="00283030" w:rsidRPr="00C6787C" w:rsidRDefault="00283030" w:rsidP="00283030">
      <w:pPr>
        <w:pStyle w:val="Completare"/>
        <w:rPr>
          <w:b/>
          <w:bCs/>
          <w:strike/>
        </w:rPr>
      </w:pPr>
      <w:r w:rsidRPr="00043951">
        <w:rPr>
          <w:sz w:val="18"/>
        </w:rPr>
        <w:tab/>
      </w:r>
      <w:r w:rsidRPr="00C6787C">
        <w:rPr>
          <w:rFonts w:cs="Tahoma"/>
          <w:b/>
          <w:bCs/>
          <w:strike/>
        </w:rPr>
        <w:t xml:space="preserve"> </w:t>
      </w:r>
    </w:p>
    <w:p w14:paraId="2D3CE70E" w14:textId="459BA00D" w:rsidR="00283030" w:rsidRPr="00043951" w:rsidRDefault="00013ADA" w:rsidP="00283030">
      <w:pPr>
        <w:pStyle w:val="Rientrocorpodeltesto2"/>
        <w:spacing w:after="0" w:line="240" w:lineRule="auto"/>
        <w:ind w:left="0"/>
        <w:rPr>
          <w:rStyle w:val="CompletareCarattere"/>
          <w:sz w:val="18"/>
        </w:rPr>
      </w:pPr>
      <w:r w:rsidRPr="00043951">
        <w:rPr>
          <w:rFonts w:cs="Tahoma"/>
          <w:b/>
          <w:bCs/>
        </w:rPr>
        <w:t>D</w:t>
      </w:r>
      <w:r w:rsidR="00283030" w:rsidRPr="00043951">
        <w:rPr>
          <w:rFonts w:cs="Tahoma"/>
          <w:b/>
          <w:bCs/>
        </w:rPr>
        <w:t>el</w:t>
      </w:r>
      <w:r>
        <w:rPr>
          <w:rFonts w:cs="Tahoma"/>
          <w:b/>
          <w:bCs/>
        </w:rPr>
        <w:t>l’</w:t>
      </w:r>
      <w:bookmarkStart w:id="7" w:name="_Hlk207897897"/>
      <w:r>
        <w:rPr>
          <w:rFonts w:cs="Tahoma"/>
          <w:b/>
          <w:bCs/>
        </w:rPr>
        <w:t xml:space="preserve">Interessato </w:t>
      </w:r>
      <w:bookmarkEnd w:id="7"/>
      <w:r w:rsidR="00283030" w:rsidRPr="00043951">
        <w:rPr>
          <w:rFonts w:cs="Tahoma"/>
        </w:rPr>
        <w:t>_____________________________________________________</w:t>
      </w:r>
      <w:r w:rsidR="00283030" w:rsidRPr="00043951">
        <w:rPr>
          <w:rFonts w:cs="Tahoma"/>
        </w:rPr>
        <w:br/>
      </w:r>
      <w:r w:rsidR="00283030">
        <w:rPr>
          <w:rStyle w:val="CompletareCarattere"/>
          <w:sz w:val="18"/>
        </w:rPr>
        <w:t xml:space="preserve">                       </w:t>
      </w:r>
      <w:r w:rsidR="00283030" w:rsidRPr="00043951">
        <w:rPr>
          <w:rStyle w:val="CompletareCarattere"/>
          <w:sz w:val="18"/>
        </w:rPr>
        <w:t>(specificare il nominativo del</w:t>
      </w:r>
      <w:r>
        <w:rPr>
          <w:rStyle w:val="CompletareCarattere"/>
          <w:sz w:val="18"/>
        </w:rPr>
        <w:t>l’</w:t>
      </w:r>
      <w:r w:rsidRPr="00013ADA">
        <w:rPr>
          <w:rStyle w:val="CompletareCarattere"/>
          <w:sz w:val="18"/>
        </w:rPr>
        <w:t xml:space="preserve">Interessato </w:t>
      </w:r>
      <w:r w:rsidR="00283030" w:rsidRPr="00043951">
        <w:rPr>
          <w:rStyle w:val="CompletareCarattere"/>
          <w:sz w:val="18"/>
        </w:rPr>
        <w:t>per il quale si rilascia il consenso)</w:t>
      </w:r>
    </w:p>
    <w:p w14:paraId="1478D29D" w14:textId="77777777" w:rsidR="00283030" w:rsidRPr="003877E3" w:rsidRDefault="00283030" w:rsidP="00283030">
      <w:pPr>
        <w:autoSpaceDE w:val="0"/>
        <w:autoSpaceDN w:val="0"/>
        <w:adjustRightInd w:val="0"/>
        <w:spacing w:before="60" w:after="60"/>
        <w:rPr>
          <w:rFonts w:cs="Tahoma"/>
          <w:color w:val="231F20"/>
        </w:rPr>
      </w:pPr>
      <w:r w:rsidRPr="003877E3">
        <w:rPr>
          <w:rFonts w:cs="Tahoma"/>
          <w:color w:val="231F20"/>
        </w:rPr>
        <w:t xml:space="preserve">nato/a </w:t>
      </w:r>
      <w:proofErr w:type="spellStart"/>
      <w:r w:rsidRPr="003877E3">
        <w:rPr>
          <w:rFonts w:cs="Tahoma"/>
          <w:color w:val="231F20"/>
        </w:rPr>
        <w:t>a</w:t>
      </w:r>
      <w:proofErr w:type="spellEnd"/>
      <w:r w:rsidRPr="003877E3">
        <w:rPr>
          <w:rFonts w:cs="Tahoma"/>
          <w:color w:val="231F20"/>
        </w:rPr>
        <w:t>________________________________________ il___________________________</w:t>
      </w:r>
    </w:p>
    <w:p w14:paraId="7A34924B" w14:textId="77777777" w:rsidR="00283030" w:rsidRDefault="00283030" w:rsidP="00283030">
      <w:pPr>
        <w:autoSpaceDE w:val="0"/>
        <w:autoSpaceDN w:val="0"/>
        <w:adjustRightInd w:val="0"/>
        <w:spacing w:before="60" w:after="60"/>
        <w:rPr>
          <w:rFonts w:cs="Tahoma"/>
          <w:color w:val="231F20"/>
        </w:rPr>
      </w:pPr>
      <w:r w:rsidRPr="00043951">
        <w:rPr>
          <w:rFonts w:cs="Tahoma"/>
          <w:color w:val="231F20"/>
        </w:rPr>
        <w:t>residente a ___________</w:t>
      </w:r>
      <w:r>
        <w:rPr>
          <w:rFonts w:cs="Tahoma"/>
          <w:color w:val="231F20"/>
        </w:rPr>
        <w:t>_____________________________________________</w:t>
      </w:r>
      <w:r w:rsidRPr="00043951">
        <w:rPr>
          <w:rFonts w:cs="Tahoma"/>
          <w:color w:val="231F20"/>
        </w:rPr>
        <w:t>_______</w:t>
      </w:r>
      <w:r>
        <w:rPr>
          <w:rFonts w:cs="Tahoma"/>
          <w:color w:val="231F20"/>
        </w:rPr>
        <w:t>___</w:t>
      </w:r>
    </w:p>
    <w:p w14:paraId="4DDD4F77" w14:textId="77777777" w:rsidR="00283030" w:rsidRPr="000A6441" w:rsidRDefault="00283030" w:rsidP="00283030">
      <w:pPr>
        <w:autoSpaceDE w:val="0"/>
        <w:autoSpaceDN w:val="0"/>
        <w:adjustRightInd w:val="0"/>
        <w:spacing w:before="60" w:after="60"/>
        <w:rPr>
          <w:rFonts w:cs="Tahoma"/>
          <w:color w:val="231F20"/>
        </w:rPr>
      </w:pPr>
      <w:r w:rsidRPr="00043951">
        <w:rPr>
          <w:rFonts w:cs="Tahoma"/>
          <w:color w:val="231F20"/>
        </w:rPr>
        <w:t>Via/Piazza___________________________</w:t>
      </w:r>
      <w:r>
        <w:rPr>
          <w:rFonts w:cs="Tahoma"/>
          <w:color w:val="231F20"/>
        </w:rPr>
        <w:t>____</w:t>
      </w:r>
      <w:r w:rsidRPr="00043951">
        <w:rPr>
          <w:rFonts w:cs="Tahoma"/>
          <w:color w:val="231F20"/>
        </w:rPr>
        <w:t>_________</w:t>
      </w:r>
      <w:r>
        <w:rPr>
          <w:rFonts w:cs="Tahoma"/>
          <w:color w:val="231F20"/>
        </w:rPr>
        <w:t xml:space="preserve"> </w:t>
      </w:r>
      <w:r w:rsidRPr="00043951">
        <w:rPr>
          <w:rFonts w:cs="Tahoma"/>
          <w:color w:val="231F20"/>
        </w:rPr>
        <w:t xml:space="preserve">telefono </w:t>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r>
      <w:r w:rsidRPr="00043951">
        <w:rPr>
          <w:rFonts w:cs="Tahoma"/>
          <w:color w:val="231F20"/>
        </w:rPr>
        <w:softHyphen/>
        <w:t>_______________</w:t>
      </w:r>
      <w:r>
        <w:rPr>
          <w:rFonts w:cs="Tahoma"/>
          <w:color w:val="231F20"/>
        </w:rPr>
        <w:t>_____</w:t>
      </w:r>
    </w:p>
    <w:p w14:paraId="3E3E6AC3" w14:textId="77777777" w:rsidR="00283030" w:rsidRPr="00F63C5C" w:rsidRDefault="00283030" w:rsidP="00283030">
      <w:pPr>
        <w:jc w:val="center"/>
        <w:rPr>
          <w:b/>
          <w:sz w:val="14"/>
        </w:rPr>
      </w:pPr>
    </w:p>
    <w:p w14:paraId="7B928F35" w14:textId="77777777" w:rsidR="00283030" w:rsidRDefault="00283030" w:rsidP="00283030">
      <w:pPr>
        <w:jc w:val="center"/>
        <w:rPr>
          <w:b/>
        </w:rPr>
      </w:pPr>
      <w:r w:rsidRPr="00C466D1">
        <w:rPr>
          <w:b/>
        </w:rPr>
        <w:t>DICHIARA</w:t>
      </w:r>
    </w:p>
    <w:p w14:paraId="408CD253" w14:textId="77777777" w:rsidR="00283030" w:rsidRPr="00F63C5C" w:rsidRDefault="00283030" w:rsidP="00283030">
      <w:pPr>
        <w:jc w:val="center"/>
        <w:rPr>
          <w:sz w:val="14"/>
        </w:rPr>
      </w:pPr>
    </w:p>
    <w:p w14:paraId="756D8D8B" w14:textId="061E002C" w:rsidR="00283030" w:rsidRPr="003877E3" w:rsidRDefault="00283030" w:rsidP="005471B3">
      <w:pPr>
        <w:pStyle w:val="elencopuntato"/>
      </w:pPr>
      <w:r w:rsidRPr="003877E3">
        <w:t xml:space="preserve">di aver ricevuto e preso attenta visione </w:t>
      </w:r>
      <w:r w:rsidR="00B0458D">
        <w:t>del documento di i</w:t>
      </w:r>
      <w:r w:rsidR="00B0458D" w:rsidRPr="005D7431">
        <w:t>nformazioni in merito alla partecipazione allo studio</w:t>
      </w:r>
      <w:r w:rsidRPr="003877E3">
        <w:t>;</w:t>
      </w:r>
    </w:p>
    <w:p w14:paraId="06DC1412" w14:textId="464FF494" w:rsidR="00283030" w:rsidRDefault="00283030" w:rsidP="00156AF3">
      <w:pPr>
        <w:pStyle w:val="elencopuntato"/>
      </w:pPr>
      <w:r>
        <w:t>di aver preso attenta visione delle “</w:t>
      </w:r>
      <w:r w:rsidR="00BA3C81">
        <w:t>Informazioni sul trattamento di dati personali appartenenti a categorie particolari</w:t>
      </w:r>
      <w:r>
        <w:t>” sopra riportata e di averne compreso i contenuti e le ulteriori informazioni ottenute in merito dallo Sperimentatore e/o dagli altri Collaboratori;</w:t>
      </w:r>
    </w:p>
    <w:p w14:paraId="43FAB2B5" w14:textId="77777777" w:rsidR="00283030" w:rsidRDefault="00283030" w:rsidP="00283030"/>
    <w:p w14:paraId="2A0CF955" w14:textId="35035BBC" w:rsidR="00283030" w:rsidRDefault="00283030" w:rsidP="000832BF">
      <w:pPr>
        <w:pStyle w:val="elencopuntato"/>
      </w:pPr>
      <w:r>
        <w:t>A</w:t>
      </w:r>
      <w:r w:rsidRPr="003877E3">
        <w:t xml:space="preserve">i sensi </w:t>
      </w:r>
      <w:r>
        <w:t>del Regolamento (UE) 2016/679</w:t>
      </w:r>
      <w:r w:rsidRPr="0023786E">
        <w:t xml:space="preserve"> </w:t>
      </w:r>
      <w:r w:rsidRPr="003877E3">
        <w:t>e</w:t>
      </w:r>
      <w:r>
        <w:t xml:space="preserve"> d</w:t>
      </w:r>
      <w:r w:rsidRPr="003877E3">
        <w:t xml:space="preserve">el </w:t>
      </w:r>
      <w:proofErr w:type="spellStart"/>
      <w:r w:rsidRPr="003877E3">
        <w:t>D.Lgs.</w:t>
      </w:r>
      <w:proofErr w:type="spellEnd"/>
      <w:r w:rsidRPr="003877E3">
        <w:t xml:space="preserve"> 196/03</w:t>
      </w:r>
      <w:r>
        <w:t xml:space="preserve"> </w:t>
      </w:r>
      <w:proofErr w:type="spellStart"/>
      <w:r>
        <w:t>ss.mm.ii</w:t>
      </w:r>
      <w:proofErr w:type="spellEnd"/>
      <w:r>
        <w:t xml:space="preserve">., lette le </w:t>
      </w:r>
      <w:bookmarkStart w:id="8" w:name="_Hlk122001243"/>
      <w:r w:rsidR="00BA3C81">
        <w:t xml:space="preserve">“Informazioni sul trattamento di dati personali appartenenti a categorie </w:t>
      </w:r>
      <w:r w:rsidR="00A20DBA">
        <w:t>particolari</w:t>
      </w:r>
      <w:r w:rsidR="00BA3C81">
        <w:t>”</w:t>
      </w:r>
      <w:r>
        <w:t xml:space="preserve"> </w:t>
      </w:r>
      <w:bookmarkEnd w:id="8"/>
      <w:r>
        <w:t xml:space="preserve">sopra riportate, il/la sottoscritto/a  </w:t>
      </w:r>
    </w:p>
    <w:bookmarkEnd w:id="0"/>
    <w:p w14:paraId="6FFF0901" w14:textId="77777777" w:rsidR="008F5F62" w:rsidRDefault="008F5F62" w:rsidP="008F5F62"/>
    <w:p w14:paraId="486BC3C5" w14:textId="77777777" w:rsidR="005F6F97" w:rsidRPr="008B4AAB" w:rsidRDefault="005F6F97" w:rsidP="005F6F97">
      <w:pPr>
        <w:jc w:val="center"/>
      </w:pPr>
      <w:fldSimple w:instr=" FORMCHECKBOX "/>
      <w:r w:rsidR="00283030" w:rsidRPr="00C152A0">
        <w:t xml:space="preserv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4E7F78BE" w14:textId="5C0958BA" w:rsidR="00283030" w:rsidRDefault="00283030" w:rsidP="00C90257">
      <w:r w:rsidRPr="00115619">
        <w:t xml:space="preserve">al trattamento </w:t>
      </w:r>
      <w:r w:rsidR="00F56BC0">
        <w:t>–</w:t>
      </w:r>
      <w:r>
        <w:t xml:space="preserve"> NECESSARIO ai fini della partecipazione allo studio di cui trattasi e al suo svolgimento </w:t>
      </w:r>
      <w:r w:rsidR="00F56BC0">
        <w:t>–</w:t>
      </w:r>
      <w:r>
        <w:t xml:space="preserve"> dei dati personali dell’Interessato per le finalità e nei modi di cui al punto (A)</w:t>
      </w:r>
      <w:r w:rsidRPr="00115619">
        <w:t xml:space="preserve"> </w:t>
      </w:r>
      <w:r>
        <w:t>[</w:t>
      </w:r>
      <w:r w:rsidRPr="00AA68E6">
        <w:rPr>
          <w:i/>
        </w:rPr>
        <w:t xml:space="preserve">partecipazione </w:t>
      </w:r>
      <w:r>
        <w:rPr>
          <w:i/>
        </w:rPr>
        <w:t>allo studio e relative operazioni ed attività connesse</w:t>
      </w:r>
      <w:r>
        <w:t xml:space="preserve">] </w:t>
      </w:r>
    </w:p>
    <w:p w14:paraId="286B4A15" w14:textId="77777777" w:rsidR="00283030" w:rsidRPr="00C90257" w:rsidRDefault="00283030" w:rsidP="001E7DF9"/>
    <w:p w14:paraId="0FF34F85" w14:textId="7B94AFE1" w:rsidR="00CC3A32" w:rsidRPr="001F7534" w:rsidRDefault="00283030" w:rsidP="001F7534">
      <w:pPr>
        <w:jc w:val="center"/>
        <w:rPr>
          <w:rStyle w:val="CompletareCarattere"/>
          <w:i w:val="0"/>
          <w:color w:val="auto"/>
          <w:lang w:val="it-IT" w:eastAsia="it-IT"/>
        </w:rP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043E5000" w14:textId="5666B269" w:rsidR="00CC3A32" w:rsidRDefault="00CC3A32" w:rsidP="00C90257">
      <w:r w:rsidRPr="00CC3A32">
        <w:t xml:space="preserve">al trattamento </w:t>
      </w:r>
      <w:r w:rsidR="00F56BC0">
        <w:t>–</w:t>
      </w:r>
      <w:r w:rsidRPr="00CC3A32">
        <w:t xml:space="preserve"> NECESSARIO per finalità di ricerca descritte al punto (A) </w:t>
      </w:r>
      <w:r w:rsidR="00F56BC0">
        <w:t>–</w:t>
      </w:r>
      <w:r w:rsidRPr="00CC3A32">
        <w:t xml:space="preserve"> delle immagini dell’Interessato e dei dati identificativi ad esse correlati, anche ai sensi dell’art. 96 della legge sul diritto d’autore [</w:t>
      </w:r>
      <w:r w:rsidRPr="001C7FD3">
        <w:rPr>
          <w:i/>
        </w:rPr>
        <w:t>trattamento di immagini nell’ambito della ricerca</w:t>
      </w:r>
      <w:r w:rsidRPr="00CC3A32">
        <w:t>]</w:t>
      </w:r>
    </w:p>
    <w:p w14:paraId="6C758088" w14:textId="77777777" w:rsidR="001F7534" w:rsidRDefault="001F7534" w:rsidP="00283030">
      <w:pPr>
        <w:rPr>
          <w:rStyle w:val="CompletareCarattere"/>
        </w:rPr>
      </w:pPr>
    </w:p>
    <w:p w14:paraId="59C3AF94" w14:textId="77777777" w:rsidR="00283030" w:rsidRPr="00C152A0" w:rsidRDefault="00283030" w:rsidP="00283030">
      <w:pPr>
        <w:jc w:val="center"/>
        <w:rPr>
          <w:b/>
        </w:rP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4333979C" w14:textId="0918DCEF" w:rsidR="00283030" w:rsidRDefault="00283030" w:rsidP="00BE6BB1">
      <w:pPr>
        <w:spacing w:line="276" w:lineRule="auto"/>
      </w:pPr>
      <w:r w:rsidRPr="000F2DE8">
        <w:lastRenderedPageBreak/>
        <w:t xml:space="preserve">alla conservazione </w:t>
      </w:r>
      <w:r>
        <w:t xml:space="preserve">e all’ulteriore utilizzo </w:t>
      </w:r>
      <w:r w:rsidR="00F56BC0">
        <w:t>–</w:t>
      </w:r>
      <w:r>
        <w:t xml:space="preserve"> NON </w:t>
      </w:r>
      <w:r w:rsidRPr="00313D19">
        <w:t>NECESSARI</w:t>
      </w:r>
      <w:r>
        <w:t>E</w:t>
      </w:r>
      <w:r w:rsidRPr="00313D19">
        <w:t xml:space="preserve"> ai fini della partecipazione allo studio di cui trattasi </w:t>
      </w:r>
      <w:r>
        <w:t>e al suo svolgimento –</w:t>
      </w:r>
      <w:r w:rsidRPr="00313D19">
        <w:t xml:space="preserve"> </w:t>
      </w:r>
      <w:r>
        <w:t>dei dati personali</w:t>
      </w:r>
      <w:r w:rsidR="00A20DBA">
        <w:t xml:space="preserve"> </w:t>
      </w:r>
      <w:r>
        <w:t xml:space="preserve">dell’Interessato </w:t>
      </w:r>
      <w:r w:rsidRPr="00313D19">
        <w:t>per le finalità e nei modi di cui al punto (</w:t>
      </w:r>
      <w:r>
        <w:t>B</w:t>
      </w:r>
      <w:r w:rsidRPr="00313D19">
        <w:t xml:space="preserve">) </w:t>
      </w:r>
      <w:r>
        <w:t>[</w:t>
      </w:r>
      <w:r w:rsidRPr="00AA68E6">
        <w:rPr>
          <w:i/>
        </w:rPr>
        <w:t>conservazione dei dati per future attività di ricerca</w:t>
      </w:r>
      <w:r>
        <w:t xml:space="preserve">] </w:t>
      </w:r>
    </w:p>
    <w:p w14:paraId="60683D7B" w14:textId="4380B525" w:rsidR="00283030" w:rsidRDefault="00283030" w:rsidP="00283030">
      <w:pPr>
        <w:widowControl w:val="0"/>
      </w:pPr>
    </w:p>
    <w:p w14:paraId="23ADE758" w14:textId="77777777" w:rsidR="00283030" w:rsidRPr="00C152A0" w:rsidRDefault="00283030" w:rsidP="00283030">
      <w:pPr>
        <w:jc w:val="center"/>
        <w:rPr>
          <w:b/>
        </w:rPr>
      </w:pP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 xml:space="preserve">Acconsente </w:t>
      </w:r>
      <w:r w:rsidRPr="00C152A0">
        <w:fldChar w:fldCharType="begin">
          <w:ffData>
            <w:name w:val="Controllo1"/>
            <w:enabled/>
            <w:calcOnExit w:val="0"/>
            <w:checkBox>
              <w:sizeAuto/>
              <w:default w:val="0"/>
            </w:checkBox>
          </w:ffData>
        </w:fldChar>
      </w:r>
      <w:r w:rsidRPr="00C152A0">
        <w:instrText xml:space="preserve"> FORMCHECKBOX </w:instrText>
      </w:r>
      <w:r w:rsidRPr="00C152A0">
        <w:fldChar w:fldCharType="separate"/>
      </w:r>
      <w:r w:rsidRPr="00C152A0">
        <w:fldChar w:fldCharType="end"/>
      </w:r>
      <w:r w:rsidRPr="00C152A0">
        <w:t xml:space="preserve"> </w:t>
      </w:r>
      <w:r>
        <w:rPr>
          <w:b/>
        </w:rPr>
        <w:t>Non acconsente</w:t>
      </w:r>
    </w:p>
    <w:p w14:paraId="6190ED50" w14:textId="24C7B425" w:rsidR="00283030" w:rsidRDefault="00283030" w:rsidP="00BE6BB1">
      <w:pPr>
        <w:widowControl w:val="0"/>
        <w:spacing w:line="276" w:lineRule="auto"/>
      </w:pPr>
      <w:r>
        <w:t>alla ricezione delle informazioni di cui al punto (</w:t>
      </w:r>
      <w:r w:rsidR="00BE6BB1">
        <w:t>D</w:t>
      </w:r>
      <w:r w:rsidR="00A20DBA">
        <w:t>1</w:t>
      </w:r>
      <w:r>
        <w:t>)</w:t>
      </w:r>
      <w:r>
        <w:rPr>
          <w:rFonts w:hint="eastAsia"/>
        </w:rPr>
        <w:t xml:space="preserve"> </w:t>
      </w:r>
      <w:r w:rsidR="00E52420">
        <w:t>–</w:t>
      </w:r>
      <w:r>
        <w:t xml:space="preserve"> </w:t>
      </w:r>
      <w:r>
        <w:rPr>
          <w:rFonts w:hint="eastAsia"/>
        </w:rPr>
        <w:t>NON NECESSARI</w:t>
      </w:r>
      <w:r>
        <w:t xml:space="preserve">A ai fini della partecipazione allo studio – affinché l’Interessato sia informato di eventuali risultati e/o notizie inattese che lo riguardano </w:t>
      </w:r>
      <w:r w:rsidRPr="00600216">
        <w:t>[</w:t>
      </w:r>
      <w:r w:rsidRPr="00D12962">
        <w:rPr>
          <w:i/>
        </w:rPr>
        <w:t>comunicazione di risultati o notizie inattese</w:t>
      </w:r>
      <w:r w:rsidRPr="00600216">
        <w:t>]</w:t>
      </w:r>
    </w:p>
    <w:p w14:paraId="13513957" w14:textId="77777777" w:rsidR="00283030" w:rsidRDefault="00283030" w:rsidP="00A20DBA"/>
    <w:p w14:paraId="2E11675E" w14:textId="77777777" w:rsidR="00283030" w:rsidRDefault="00283030" w:rsidP="00283030">
      <w:pPr>
        <w:rPr>
          <w:b/>
        </w:rPr>
      </w:pPr>
      <w:r w:rsidRPr="003877E3">
        <w:rPr>
          <w:b/>
        </w:rPr>
        <w:t>Data</w:t>
      </w:r>
      <w:r w:rsidRPr="003877E3">
        <w:rPr>
          <w:b/>
        </w:rPr>
        <w:tab/>
      </w:r>
      <w:r w:rsidRPr="003877E3">
        <w:rPr>
          <w:b/>
        </w:rPr>
        <w:tab/>
      </w:r>
      <w:r w:rsidRPr="003877E3">
        <w:rPr>
          <w:b/>
        </w:rPr>
        <w:tab/>
      </w:r>
      <w:r w:rsidRPr="003877E3">
        <w:rPr>
          <w:b/>
        </w:rPr>
        <w:tab/>
      </w:r>
      <w:r>
        <w:rPr>
          <w:b/>
        </w:rPr>
        <w:tab/>
      </w:r>
      <w:r w:rsidRPr="003877E3">
        <w:rPr>
          <w:b/>
        </w:rPr>
        <w:t>Firma</w:t>
      </w:r>
    </w:p>
    <w:p w14:paraId="6CB753CB" w14:textId="77777777" w:rsidR="00283030" w:rsidRPr="003877E3" w:rsidRDefault="00283030" w:rsidP="00283030">
      <w:pPr>
        <w:rPr>
          <w:b/>
        </w:rPr>
      </w:pPr>
    </w:p>
    <w:p w14:paraId="501679FF" w14:textId="77777777" w:rsidR="00283030" w:rsidRPr="003877E3" w:rsidRDefault="00283030" w:rsidP="00283030">
      <w:r w:rsidRPr="003877E3">
        <w:rPr>
          <w:b/>
        </w:rPr>
        <w:t>_______________</w:t>
      </w:r>
      <w:r w:rsidRPr="003877E3">
        <w:rPr>
          <w:b/>
        </w:rPr>
        <w:tab/>
      </w:r>
      <w:r>
        <w:rPr>
          <w:b/>
        </w:rPr>
        <w:tab/>
      </w:r>
      <w:r w:rsidRPr="003877E3">
        <w:rPr>
          <w:b/>
        </w:rPr>
        <w:t>_________________________________</w:t>
      </w:r>
    </w:p>
    <w:p w14:paraId="0953112B" w14:textId="77777777" w:rsidR="00283030" w:rsidRPr="003877E3" w:rsidRDefault="00283030" w:rsidP="00283030">
      <w:pPr>
        <w:rPr>
          <w:b/>
        </w:rPr>
      </w:pPr>
    </w:p>
    <w:p w14:paraId="52C656D1" w14:textId="3EE442E2" w:rsidR="00283030" w:rsidRPr="008C6396" w:rsidRDefault="00283030" w:rsidP="00283030">
      <w:pPr>
        <w:rPr>
          <w:b/>
        </w:rPr>
      </w:pPr>
      <w:r w:rsidRPr="008C6396">
        <w:rPr>
          <w:b/>
        </w:rPr>
        <w:t>Nome del</w:t>
      </w:r>
      <w:r w:rsidR="00013ADA">
        <w:rPr>
          <w:b/>
        </w:rPr>
        <w:t>l’</w:t>
      </w:r>
      <w:r w:rsidR="00013ADA">
        <w:rPr>
          <w:rFonts w:cs="Tahoma"/>
          <w:b/>
          <w:bCs/>
        </w:rPr>
        <w:t xml:space="preserve">Interessato </w:t>
      </w:r>
      <w:r w:rsidRPr="008C6396">
        <w:rPr>
          <w:b/>
        </w:rPr>
        <w:t>_______________________________________________</w:t>
      </w:r>
    </w:p>
    <w:p w14:paraId="1DFD729C" w14:textId="77777777" w:rsidR="00283030" w:rsidRPr="008C6396" w:rsidRDefault="00283030" w:rsidP="00283030">
      <w:pPr>
        <w:pStyle w:val="Rientrocorpodeltesto2"/>
        <w:spacing w:line="240" w:lineRule="auto"/>
        <w:ind w:left="2124" w:firstLine="708"/>
        <w:rPr>
          <w:sz w:val="16"/>
        </w:rPr>
      </w:pPr>
      <w:r w:rsidRPr="008C6396">
        <w:rPr>
          <w:rStyle w:val="CompletareCarattere"/>
          <w:sz w:val="16"/>
        </w:rPr>
        <w:t>(in stampatello)</w:t>
      </w:r>
    </w:p>
    <w:p w14:paraId="1F22869E" w14:textId="77777777" w:rsidR="00283030" w:rsidRDefault="00283030" w:rsidP="00283030">
      <w:pPr>
        <w:rPr>
          <w:b/>
          <w:bCs/>
        </w:rPr>
      </w:pPr>
    </w:p>
    <w:p w14:paraId="0A931ADE" w14:textId="13B4BD12" w:rsidR="00283030" w:rsidRPr="00477950" w:rsidRDefault="00283030" w:rsidP="00A20DBA">
      <w:pPr>
        <w:pStyle w:val="Nessunaspaziatura"/>
        <w:outlineLvl w:val="0"/>
        <w:rPr>
          <w:rStyle w:val="Enfasiintensa"/>
          <w:i w:val="0"/>
        </w:rPr>
      </w:pPr>
      <w:r>
        <w:rPr>
          <w:b/>
          <w:bCs/>
        </w:rPr>
        <w:br w:type="page"/>
      </w:r>
      <w:r w:rsidR="00A20DBA">
        <w:rPr>
          <w:rStyle w:val="Enfasiintensa"/>
          <w:i w:val="0"/>
        </w:rPr>
        <w:lastRenderedPageBreak/>
        <w:t>D</w:t>
      </w:r>
      <w:r w:rsidR="00477950" w:rsidRPr="00477950">
        <w:rPr>
          <w:rStyle w:val="Enfasiintensa"/>
          <w:i w:val="0"/>
        </w:rPr>
        <w:t xml:space="preserve">ichiarazione del medico o altro professionista sanitario che ha fornito le </w:t>
      </w:r>
      <w:r w:rsidRPr="00477950">
        <w:rPr>
          <w:rStyle w:val="Enfasiintensa"/>
          <w:i w:val="0"/>
        </w:rPr>
        <w:t>“</w:t>
      </w:r>
      <w:r w:rsidR="00477950" w:rsidRPr="00477950">
        <w:rPr>
          <w:rStyle w:val="Enfasiintensa"/>
          <w:i w:val="0"/>
        </w:rPr>
        <w:t>Informazioni sul trattamento di dati personali appartenenti a categorie particolari</w:t>
      </w:r>
      <w:r w:rsidRPr="00477950">
        <w:rPr>
          <w:rStyle w:val="Enfasiintensa"/>
          <w:i w:val="0"/>
        </w:rPr>
        <w:t xml:space="preserve">” </w:t>
      </w:r>
      <w:r w:rsidR="00477950" w:rsidRPr="00477950">
        <w:rPr>
          <w:rStyle w:val="Enfasiintensa"/>
          <w:i w:val="0"/>
        </w:rPr>
        <w:t>al</w:t>
      </w:r>
      <w:r w:rsidR="00013ADA">
        <w:rPr>
          <w:rStyle w:val="Enfasiintensa"/>
          <w:i w:val="0"/>
        </w:rPr>
        <w:t xml:space="preserve">l’Interessato </w:t>
      </w:r>
      <w:r w:rsidR="00477950" w:rsidRPr="00477950">
        <w:rPr>
          <w:rStyle w:val="Enfasiintensa"/>
          <w:i w:val="0"/>
        </w:rPr>
        <w:t>per conto del</w:t>
      </w:r>
      <w:r w:rsidR="00623473">
        <w:rPr>
          <w:rStyle w:val="Enfasiintensa"/>
          <w:i w:val="0"/>
        </w:rPr>
        <w:t xml:space="preserve">l’Alma Mater Studiorum </w:t>
      </w:r>
      <w:r w:rsidR="00A20DBA">
        <w:rPr>
          <w:rStyle w:val="Enfasiintensa"/>
          <w:i w:val="0"/>
        </w:rPr>
        <w:t>-</w:t>
      </w:r>
      <w:r w:rsidR="00623473">
        <w:rPr>
          <w:rStyle w:val="Enfasiintensa"/>
          <w:i w:val="0"/>
        </w:rPr>
        <w:t xml:space="preserve"> Università di Bologna</w:t>
      </w:r>
    </w:p>
    <w:p w14:paraId="487A645B" w14:textId="77777777" w:rsidR="00283030" w:rsidRDefault="00283030" w:rsidP="00283030">
      <w:pPr>
        <w:rPr>
          <w:b/>
          <w:bCs/>
        </w:rPr>
      </w:pPr>
    </w:p>
    <w:p w14:paraId="1A68C942" w14:textId="77777777" w:rsidR="00283030" w:rsidRPr="003877E3" w:rsidRDefault="00283030" w:rsidP="00283030">
      <w:pPr>
        <w:rPr>
          <w:b/>
          <w:bCs/>
        </w:rPr>
      </w:pPr>
      <w:r>
        <w:rPr>
          <w:b/>
          <w:bCs/>
        </w:rPr>
        <w:t xml:space="preserve">Il sottoscritto </w:t>
      </w:r>
    </w:p>
    <w:p w14:paraId="40FDA66B" w14:textId="77777777" w:rsidR="00283030" w:rsidRDefault="00283030" w:rsidP="00283030">
      <w:pPr>
        <w:jc w:val="center"/>
      </w:pPr>
      <w:r>
        <w:t>DICHIARA</w:t>
      </w:r>
    </w:p>
    <w:p w14:paraId="5DE62E9C" w14:textId="040830CD" w:rsidR="00283030" w:rsidRDefault="00283030" w:rsidP="00A20DBA">
      <w:pPr>
        <w:pStyle w:val="Paragrafoelenco"/>
        <w:numPr>
          <w:ilvl w:val="0"/>
          <w:numId w:val="8"/>
        </w:numPr>
      </w:pPr>
      <w:r w:rsidRPr="003877E3">
        <w:t xml:space="preserve">di aver fornito </w:t>
      </w:r>
      <w:r w:rsidR="00013ADA">
        <w:t>all’</w:t>
      </w:r>
      <w:r w:rsidR="00013ADA" w:rsidRPr="00013ADA">
        <w:t>Interessato</w:t>
      </w:r>
      <w:r w:rsidRPr="003877E3">
        <w:t xml:space="preserve"> informazioni complete e spiegazioni dettagliate circa la natura, le finalità, le procedure e la durata dello studio di cui trattasi e dei relativi</w:t>
      </w:r>
      <w:r>
        <w:t xml:space="preserve"> trattamenti di dati personali</w:t>
      </w:r>
    </w:p>
    <w:p w14:paraId="62970B69" w14:textId="100F6B8B" w:rsidR="00283030" w:rsidRDefault="00283030" w:rsidP="00BE6BB1">
      <w:pPr>
        <w:pStyle w:val="Paragrafoelenco"/>
        <w:numPr>
          <w:ilvl w:val="0"/>
          <w:numId w:val="8"/>
        </w:numPr>
      </w:pPr>
      <w:r>
        <w:t xml:space="preserve">di </w:t>
      </w:r>
      <w:r w:rsidRPr="003877E3">
        <w:t xml:space="preserve">aver fornito </w:t>
      </w:r>
      <w:r w:rsidR="00013ADA">
        <w:t>all’</w:t>
      </w:r>
      <w:r w:rsidR="00013ADA" w:rsidRPr="00013ADA">
        <w:t>Interessato</w:t>
      </w:r>
      <w:r w:rsidR="00013ADA" w:rsidRPr="003877E3">
        <w:t xml:space="preserve"> </w:t>
      </w:r>
      <w:r w:rsidRPr="003877E3">
        <w:t>copia datata e firmata del presente documento contenente l</w:t>
      </w:r>
      <w:r>
        <w:t>e “</w:t>
      </w:r>
      <w:r w:rsidR="00477950">
        <w:t>Informazioni sul trattamento di dati personali appartenenti a categorie particolar</w:t>
      </w:r>
      <w:r w:rsidR="00A20DBA">
        <w:t>i</w:t>
      </w:r>
      <w:r w:rsidRPr="003877E3">
        <w:t xml:space="preserve">” e </w:t>
      </w:r>
      <w:r w:rsidR="00477950">
        <w:t>i</w:t>
      </w:r>
      <w:r w:rsidR="003D5EFD">
        <w:t xml:space="preserve">l </w:t>
      </w:r>
      <w:r w:rsidRPr="003877E3">
        <w:t>modul</w:t>
      </w:r>
      <w:r w:rsidR="003D5EFD">
        <w:t>o</w:t>
      </w:r>
      <w:r w:rsidRPr="003877E3">
        <w:t xml:space="preserve"> </w:t>
      </w:r>
      <w:r w:rsidR="00477950">
        <w:t>di consenso</w:t>
      </w:r>
      <w:r>
        <w:t xml:space="preserve"> e di aver acquisito il consenso del rappresentante legale identificato tramite il documento</w:t>
      </w:r>
    </w:p>
    <w:p w14:paraId="579D94D5" w14:textId="77777777" w:rsidR="00283030" w:rsidRDefault="00283030" w:rsidP="00283030">
      <w:pPr>
        <w:ind w:left="708"/>
      </w:pPr>
    </w:p>
    <w:p w14:paraId="5363997A" w14:textId="77777777" w:rsidR="00283030" w:rsidRPr="008C6396" w:rsidRDefault="00283030" w:rsidP="00283030">
      <w:pPr>
        <w:ind w:left="708"/>
        <w:rPr>
          <w:sz w:val="18"/>
        </w:rPr>
      </w:pPr>
      <w:r w:rsidRPr="008C6396">
        <w:rPr>
          <w:sz w:val="18"/>
        </w:rPr>
        <w:t>__________________________</w:t>
      </w:r>
    </w:p>
    <w:p w14:paraId="3F2AA5B2" w14:textId="4FB96690" w:rsidR="00283030" w:rsidRPr="00A20DBA" w:rsidRDefault="00283030" w:rsidP="00A20DBA">
      <w:pPr>
        <w:ind w:left="708"/>
        <w:rPr>
          <w:i/>
          <w:color w:val="808080"/>
          <w:sz w:val="16"/>
          <w:lang w:val="x-none" w:eastAsia="x-none"/>
        </w:rPr>
      </w:pPr>
      <w:r w:rsidRPr="008C6396">
        <w:rPr>
          <w:sz w:val="18"/>
        </w:rPr>
        <w:t xml:space="preserve"> </w:t>
      </w:r>
      <w:r w:rsidRPr="008C6396">
        <w:rPr>
          <w:rStyle w:val="CompletareCarattere"/>
          <w:sz w:val="16"/>
        </w:rPr>
        <w:t>(indicare estremi del documento)</w:t>
      </w:r>
    </w:p>
    <w:p w14:paraId="6EB7D03B" w14:textId="77777777" w:rsidR="00283030" w:rsidRPr="008C6396" w:rsidRDefault="00283030" w:rsidP="00283030">
      <w:pPr>
        <w:rPr>
          <w:b/>
          <w:bCs/>
        </w:rPr>
      </w:pPr>
    </w:p>
    <w:p w14:paraId="1CBC4B51" w14:textId="77777777" w:rsidR="00283030" w:rsidRPr="008C6396" w:rsidRDefault="00283030" w:rsidP="00283030">
      <w:pPr>
        <w:spacing w:line="240" w:lineRule="atLeast"/>
        <w:rPr>
          <w:b/>
        </w:rPr>
      </w:pPr>
      <w:r w:rsidRPr="008C6396">
        <w:rPr>
          <w:b/>
          <w:bCs/>
        </w:rPr>
        <w:t>Nome d</w:t>
      </w:r>
      <w:r w:rsidRPr="008C6396">
        <w:rPr>
          <w:b/>
        </w:rPr>
        <w:t>el Medico o altro Professionista Sanitario ___________________________</w:t>
      </w:r>
    </w:p>
    <w:p w14:paraId="7EA21AD8" w14:textId="77777777" w:rsidR="00283030" w:rsidRPr="008C6396" w:rsidRDefault="00283030" w:rsidP="00283030">
      <w:pPr>
        <w:spacing w:line="480" w:lineRule="auto"/>
        <w:ind w:left="5664" w:firstLine="708"/>
        <w:rPr>
          <w:b/>
          <w:sz w:val="16"/>
        </w:rPr>
      </w:pPr>
      <w:r w:rsidRPr="008C6396">
        <w:rPr>
          <w:rStyle w:val="CompletareCarattere"/>
          <w:sz w:val="16"/>
        </w:rPr>
        <w:t>(in stampatello)</w:t>
      </w:r>
    </w:p>
    <w:p w14:paraId="2BECC80E" w14:textId="77777777" w:rsidR="00283030" w:rsidRPr="008C6396" w:rsidRDefault="00283030" w:rsidP="00283030">
      <w:pPr>
        <w:rPr>
          <w:b/>
        </w:rPr>
      </w:pPr>
      <w:r w:rsidRPr="008C6396">
        <w:rPr>
          <w:b/>
        </w:rPr>
        <w:t>Data _____________</w:t>
      </w:r>
      <w:proofErr w:type="gramStart"/>
      <w:r w:rsidRPr="008C6396">
        <w:rPr>
          <w:b/>
        </w:rPr>
        <w:t xml:space="preserve">_  </w:t>
      </w:r>
      <w:r w:rsidRPr="008C6396">
        <w:rPr>
          <w:b/>
        </w:rPr>
        <w:tab/>
      </w:r>
      <w:proofErr w:type="gramEnd"/>
      <w:r w:rsidRPr="008C6396">
        <w:rPr>
          <w:b/>
        </w:rPr>
        <w:tab/>
      </w:r>
      <w:r w:rsidRPr="008C6396">
        <w:rPr>
          <w:b/>
        </w:rPr>
        <w:tab/>
      </w:r>
      <w:r w:rsidRPr="008C6396">
        <w:rPr>
          <w:b/>
          <w:bCs/>
        </w:rPr>
        <w:t xml:space="preserve">Firma </w:t>
      </w:r>
      <w:r w:rsidRPr="008C6396">
        <w:rPr>
          <w:b/>
        </w:rPr>
        <w:t xml:space="preserve">del Medico/Professionista Sanitario </w:t>
      </w:r>
    </w:p>
    <w:p w14:paraId="35C39708" w14:textId="77777777" w:rsidR="00283030" w:rsidRPr="008C6396" w:rsidRDefault="00283030" w:rsidP="00283030">
      <w:pPr>
        <w:rPr>
          <w:b/>
        </w:rPr>
      </w:pPr>
    </w:p>
    <w:p w14:paraId="2B85CE7F" w14:textId="6CDECCC2" w:rsidR="0072652D" w:rsidRPr="00F51A28" w:rsidRDefault="00876AAA" w:rsidP="00F51A28">
      <w:pPr>
        <w:ind w:left="4248"/>
        <w:rPr>
          <w:b/>
        </w:rPr>
      </w:pPr>
      <w:r w:rsidRPr="008C6396">
        <w:rPr>
          <w:b/>
        </w:rPr>
        <w:t>_______________________________</w:t>
      </w:r>
    </w:p>
    <w:sectPr w:rsidR="0072652D" w:rsidRPr="00F51A28" w:rsidSect="00161CC3">
      <w:headerReference w:type="first" r:id="rId17"/>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87CE" w14:textId="77777777" w:rsidR="00E0385A" w:rsidRDefault="00E0385A">
      <w:r>
        <w:separator/>
      </w:r>
    </w:p>
  </w:endnote>
  <w:endnote w:type="continuationSeparator" w:id="0">
    <w:p w14:paraId="22E17EA6" w14:textId="77777777" w:rsidR="00E0385A" w:rsidRDefault="00E0385A">
      <w:r>
        <w:continuationSeparator/>
      </w:r>
    </w:p>
  </w:endnote>
  <w:endnote w:type="continuationNotice" w:id="1">
    <w:p w14:paraId="6B8F957F" w14:textId="77777777" w:rsidR="00E0385A" w:rsidRDefault="00E03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A04A" w14:textId="77777777" w:rsidR="00E0385A" w:rsidRDefault="00E0385A">
      <w:r>
        <w:separator/>
      </w:r>
    </w:p>
  </w:footnote>
  <w:footnote w:type="continuationSeparator" w:id="0">
    <w:p w14:paraId="608C1C93" w14:textId="77777777" w:rsidR="00E0385A" w:rsidRDefault="00E0385A">
      <w:r>
        <w:continuationSeparator/>
      </w:r>
    </w:p>
  </w:footnote>
  <w:footnote w:type="continuationNotice" w:id="1">
    <w:p w14:paraId="4A0BF035" w14:textId="77777777" w:rsidR="00E0385A" w:rsidRDefault="00E038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4CAB" w14:textId="26A96B7D" w:rsidR="005D1DB8" w:rsidRDefault="00290E9B" w:rsidP="00290E9B">
    <w:pPr>
      <w:pStyle w:val="Intestazione"/>
      <w:rPr>
        <w:iCs/>
      </w:rPr>
    </w:pPr>
    <w:r>
      <w:rPr>
        <w:noProof/>
      </w:rPr>
      <w:drawing>
        <wp:inline distT="0" distB="0" distL="0" distR="0" wp14:anchorId="4C8D5946" wp14:editId="6748A1E0">
          <wp:extent cx="3292320" cy="1252800"/>
          <wp:effectExtent l="0" t="0" r="0" b="5080"/>
          <wp:docPr id="8" name="Immagine 8" descr="Immagine che contiene testo,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292320" cy="1252800"/>
                  </a:xfrm>
                  <a:prstGeom prst="rect">
                    <a:avLst/>
                  </a:prstGeom>
                </pic:spPr>
              </pic:pic>
            </a:graphicData>
          </a:graphic>
        </wp:inline>
      </w:drawing>
    </w:r>
  </w:p>
  <w:p w14:paraId="37AB55A4" w14:textId="77777777" w:rsidR="00290E9B" w:rsidRPr="00290E9B" w:rsidRDefault="00290E9B" w:rsidP="00290E9B">
    <w:pPr>
      <w:pStyle w:val="Intestazione"/>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6pt;height:6.6pt" o:bullet="t">
        <v:imagedata r:id="rId1" o:title="Freccia destra"/>
      </v:shape>
    </w:pict>
  </w:numPicBullet>
  <w:abstractNum w:abstractNumId="0" w15:restartNumberingAfterBreak="0">
    <w:nsid w:val="00C35BAE"/>
    <w:multiLevelType w:val="hybridMultilevel"/>
    <w:tmpl w:val="5512F956"/>
    <w:lvl w:ilvl="0" w:tplc="303E3BB8">
      <w:start w:val="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D76785"/>
    <w:multiLevelType w:val="hybridMultilevel"/>
    <w:tmpl w:val="B75CBB0C"/>
    <w:lvl w:ilvl="0" w:tplc="CAAE2528">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13F46"/>
    <w:multiLevelType w:val="hybridMultilevel"/>
    <w:tmpl w:val="3F063D4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DA4D40"/>
    <w:multiLevelType w:val="hybridMultilevel"/>
    <w:tmpl w:val="74764DC2"/>
    <w:lvl w:ilvl="0" w:tplc="EFD2CBD0">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435D57"/>
    <w:multiLevelType w:val="hybridMultilevel"/>
    <w:tmpl w:val="F9CEE8B6"/>
    <w:lvl w:ilvl="0" w:tplc="19CAACEA">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F9768F"/>
    <w:multiLevelType w:val="hybridMultilevel"/>
    <w:tmpl w:val="5E380520"/>
    <w:lvl w:ilvl="0" w:tplc="276A9624">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60302A"/>
    <w:multiLevelType w:val="hybridMultilevel"/>
    <w:tmpl w:val="2FA67CBA"/>
    <w:lvl w:ilvl="0" w:tplc="BC6C2A74">
      <w:start w:val="1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132687"/>
    <w:multiLevelType w:val="hybridMultilevel"/>
    <w:tmpl w:val="AB765166"/>
    <w:lvl w:ilvl="0" w:tplc="7D2ED3EA">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50FAF444">
      <w:start w:val="1"/>
      <w:numFmt w:val="bullet"/>
      <w:lvlText w:val=""/>
      <w:lvlJc w:val="left"/>
      <w:pPr>
        <w:tabs>
          <w:tab w:val="num" w:pos="1800"/>
        </w:tabs>
        <w:ind w:left="1800" w:hanging="360"/>
      </w:pPr>
      <w:rPr>
        <w:rFonts w:ascii="Wingdings" w:hAnsi="Wingdings" w:hint="default"/>
      </w:rPr>
    </w:lvl>
    <w:lvl w:ilvl="3" w:tplc="0409000F">
      <w:start w:val="1"/>
      <w:numFmt w:val="decimal"/>
      <w:lvlText w:val="%4."/>
      <w:lvlJc w:val="left"/>
      <w:pPr>
        <w:tabs>
          <w:tab w:val="num" w:pos="2520"/>
        </w:tabs>
        <w:ind w:left="2520" w:hanging="360"/>
      </w:pPr>
      <w:rPr>
        <w:rFont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AB164B"/>
    <w:multiLevelType w:val="hybridMultilevel"/>
    <w:tmpl w:val="C180BFF6"/>
    <w:lvl w:ilvl="0" w:tplc="7D2ED3EA">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0FAF444">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01DFA"/>
    <w:multiLevelType w:val="hybridMultilevel"/>
    <w:tmpl w:val="F5569A4A"/>
    <w:lvl w:ilvl="0" w:tplc="87F442A4">
      <w:start w:val="2"/>
      <w:numFmt w:val="bullet"/>
      <w:lvlText w:val="-"/>
      <w:lvlJc w:val="left"/>
      <w:pPr>
        <w:tabs>
          <w:tab w:val="num" w:pos="1260"/>
        </w:tabs>
        <w:ind w:left="1260" w:hanging="360"/>
      </w:pPr>
      <w:rPr>
        <w:rFonts w:ascii="Times-Roman" w:eastAsia="Times New Roman" w:hAnsi="Times-Roman" w:cs="Times-Roman"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6F0A40"/>
    <w:multiLevelType w:val="hybridMultilevel"/>
    <w:tmpl w:val="FE0EE80C"/>
    <w:lvl w:ilvl="0" w:tplc="B6542E20">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B70DB9"/>
    <w:multiLevelType w:val="hybridMultilevel"/>
    <w:tmpl w:val="21D408CA"/>
    <w:lvl w:ilvl="0" w:tplc="905EEAD8">
      <w:start w:val="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4975B4"/>
    <w:multiLevelType w:val="hybridMultilevel"/>
    <w:tmpl w:val="79F07F00"/>
    <w:lvl w:ilvl="0" w:tplc="04100017">
      <w:start w:val="1"/>
      <w:numFmt w:val="lowerLetter"/>
      <w:lvlText w:val="%1)"/>
      <w:lvlJc w:val="left"/>
      <w:pPr>
        <w:ind w:left="790" w:hanging="360"/>
      </w:pPr>
    </w:lvl>
    <w:lvl w:ilvl="1" w:tplc="04100019" w:tentative="1">
      <w:start w:val="1"/>
      <w:numFmt w:val="lowerLetter"/>
      <w:lvlText w:val="%2."/>
      <w:lvlJc w:val="left"/>
      <w:pPr>
        <w:ind w:left="1510" w:hanging="360"/>
      </w:pPr>
    </w:lvl>
    <w:lvl w:ilvl="2" w:tplc="0410001B" w:tentative="1">
      <w:start w:val="1"/>
      <w:numFmt w:val="lowerRoman"/>
      <w:lvlText w:val="%3."/>
      <w:lvlJc w:val="right"/>
      <w:pPr>
        <w:ind w:left="2230" w:hanging="180"/>
      </w:pPr>
    </w:lvl>
    <w:lvl w:ilvl="3" w:tplc="0410000F" w:tentative="1">
      <w:start w:val="1"/>
      <w:numFmt w:val="decimal"/>
      <w:lvlText w:val="%4."/>
      <w:lvlJc w:val="left"/>
      <w:pPr>
        <w:ind w:left="2950" w:hanging="360"/>
      </w:pPr>
    </w:lvl>
    <w:lvl w:ilvl="4" w:tplc="04100019" w:tentative="1">
      <w:start w:val="1"/>
      <w:numFmt w:val="lowerLetter"/>
      <w:lvlText w:val="%5."/>
      <w:lvlJc w:val="left"/>
      <w:pPr>
        <w:ind w:left="3670" w:hanging="360"/>
      </w:pPr>
    </w:lvl>
    <w:lvl w:ilvl="5" w:tplc="0410001B" w:tentative="1">
      <w:start w:val="1"/>
      <w:numFmt w:val="lowerRoman"/>
      <w:lvlText w:val="%6."/>
      <w:lvlJc w:val="right"/>
      <w:pPr>
        <w:ind w:left="4390" w:hanging="180"/>
      </w:pPr>
    </w:lvl>
    <w:lvl w:ilvl="6" w:tplc="0410000F" w:tentative="1">
      <w:start w:val="1"/>
      <w:numFmt w:val="decimal"/>
      <w:lvlText w:val="%7."/>
      <w:lvlJc w:val="left"/>
      <w:pPr>
        <w:ind w:left="5110" w:hanging="360"/>
      </w:pPr>
    </w:lvl>
    <w:lvl w:ilvl="7" w:tplc="04100019" w:tentative="1">
      <w:start w:val="1"/>
      <w:numFmt w:val="lowerLetter"/>
      <w:lvlText w:val="%8."/>
      <w:lvlJc w:val="left"/>
      <w:pPr>
        <w:ind w:left="5830" w:hanging="360"/>
      </w:pPr>
    </w:lvl>
    <w:lvl w:ilvl="8" w:tplc="0410001B" w:tentative="1">
      <w:start w:val="1"/>
      <w:numFmt w:val="lowerRoman"/>
      <w:lvlText w:val="%9."/>
      <w:lvlJc w:val="right"/>
      <w:pPr>
        <w:ind w:left="6550" w:hanging="180"/>
      </w:pPr>
    </w:lvl>
  </w:abstractNum>
  <w:abstractNum w:abstractNumId="13" w15:restartNumberingAfterBreak="0">
    <w:nsid w:val="2A925CFB"/>
    <w:multiLevelType w:val="hybridMultilevel"/>
    <w:tmpl w:val="9B3E05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2A55BA"/>
    <w:multiLevelType w:val="hybridMultilevel"/>
    <w:tmpl w:val="30A470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477D43"/>
    <w:multiLevelType w:val="hybridMultilevel"/>
    <w:tmpl w:val="3304A6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D23072"/>
    <w:multiLevelType w:val="multilevel"/>
    <w:tmpl w:val="F2BE155E"/>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3942B4"/>
    <w:multiLevelType w:val="hybridMultilevel"/>
    <w:tmpl w:val="B99E5A4A"/>
    <w:lvl w:ilvl="0" w:tplc="31166C2E">
      <w:start w:val="1"/>
      <w:numFmt w:val="bullet"/>
      <w:lvlText w:val=""/>
      <w:lvlJc w:val="left"/>
      <w:pPr>
        <w:ind w:left="720" w:hanging="360"/>
      </w:pPr>
      <w:rPr>
        <w:rFonts w:ascii="Wingdings" w:hAnsi="Wingdings" w:hint="default"/>
        <w:strike w:val="0"/>
        <w:color w:val="auto"/>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3D176F"/>
    <w:multiLevelType w:val="hybridMultilevel"/>
    <w:tmpl w:val="697AE960"/>
    <w:lvl w:ilvl="0" w:tplc="0410000F">
      <w:start w:val="1"/>
      <w:numFmt w:val="decimal"/>
      <w:lvlText w:val="%1."/>
      <w:lvlJc w:val="left"/>
      <w:pPr>
        <w:ind w:left="780" w:hanging="360"/>
      </w:pPr>
    </w:lvl>
    <w:lvl w:ilvl="1" w:tplc="04100019">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9" w15:restartNumberingAfterBreak="0">
    <w:nsid w:val="3CF373F0"/>
    <w:multiLevelType w:val="hybridMultilevel"/>
    <w:tmpl w:val="087A6ED6"/>
    <w:lvl w:ilvl="0" w:tplc="8DC8D482">
      <w:start w:val="1"/>
      <w:numFmt w:val="bullet"/>
      <w:lvlText w:val=""/>
      <w:lvlJc w:val="left"/>
      <w:pPr>
        <w:ind w:left="789" w:hanging="360"/>
      </w:pPr>
      <w:rPr>
        <w:rFonts w:ascii="Symbol" w:eastAsia="Symbol" w:hAnsi="Symbol" w:hint="default"/>
        <w:w w:val="99"/>
        <w:sz w:val="20"/>
        <w:szCs w:val="20"/>
      </w:rPr>
    </w:lvl>
    <w:lvl w:ilvl="1" w:tplc="FAEE2134">
      <w:start w:val="1"/>
      <w:numFmt w:val="bullet"/>
      <w:lvlText w:val="•"/>
      <w:lvlJc w:val="left"/>
      <w:pPr>
        <w:ind w:left="1347" w:hanging="360"/>
      </w:pPr>
      <w:rPr>
        <w:rFonts w:hint="default"/>
      </w:rPr>
    </w:lvl>
    <w:lvl w:ilvl="2" w:tplc="52E23706">
      <w:start w:val="1"/>
      <w:numFmt w:val="bullet"/>
      <w:lvlText w:val="•"/>
      <w:lvlJc w:val="left"/>
      <w:pPr>
        <w:ind w:left="1915" w:hanging="360"/>
      </w:pPr>
      <w:rPr>
        <w:rFonts w:hint="default"/>
      </w:rPr>
    </w:lvl>
    <w:lvl w:ilvl="3" w:tplc="39C6ED08">
      <w:start w:val="1"/>
      <w:numFmt w:val="bullet"/>
      <w:lvlText w:val="•"/>
      <w:lvlJc w:val="left"/>
      <w:pPr>
        <w:ind w:left="2482" w:hanging="360"/>
      </w:pPr>
      <w:rPr>
        <w:rFonts w:hint="default"/>
      </w:rPr>
    </w:lvl>
    <w:lvl w:ilvl="4" w:tplc="01440672">
      <w:start w:val="1"/>
      <w:numFmt w:val="bullet"/>
      <w:lvlText w:val="•"/>
      <w:lvlJc w:val="left"/>
      <w:pPr>
        <w:ind w:left="3050" w:hanging="360"/>
      </w:pPr>
      <w:rPr>
        <w:rFonts w:hint="default"/>
      </w:rPr>
    </w:lvl>
    <w:lvl w:ilvl="5" w:tplc="96629B32">
      <w:start w:val="1"/>
      <w:numFmt w:val="bullet"/>
      <w:lvlText w:val="•"/>
      <w:lvlJc w:val="left"/>
      <w:pPr>
        <w:ind w:left="3618" w:hanging="360"/>
      </w:pPr>
      <w:rPr>
        <w:rFonts w:hint="default"/>
      </w:rPr>
    </w:lvl>
    <w:lvl w:ilvl="6" w:tplc="4E94EB78">
      <w:start w:val="1"/>
      <w:numFmt w:val="bullet"/>
      <w:lvlText w:val="•"/>
      <w:lvlJc w:val="left"/>
      <w:pPr>
        <w:ind w:left="4185" w:hanging="360"/>
      </w:pPr>
      <w:rPr>
        <w:rFonts w:hint="default"/>
      </w:rPr>
    </w:lvl>
    <w:lvl w:ilvl="7" w:tplc="0F70AE94">
      <w:start w:val="1"/>
      <w:numFmt w:val="bullet"/>
      <w:lvlText w:val="•"/>
      <w:lvlJc w:val="left"/>
      <w:pPr>
        <w:ind w:left="4753" w:hanging="360"/>
      </w:pPr>
      <w:rPr>
        <w:rFonts w:hint="default"/>
      </w:rPr>
    </w:lvl>
    <w:lvl w:ilvl="8" w:tplc="E0B87972">
      <w:start w:val="1"/>
      <w:numFmt w:val="bullet"/>
      <w:lvlText w:val="•"/>
      <w:lvlJc w:val="left"/>
      <w:pPr>
        <w:ind w:left="5320" w:hanging="360"/>
      </w:pPr>
      <w:rPr>
        <w:rFonts w:hint="default"/>
      </w:rPr>
    </w:lvl>
  </w:abstractNum>
  <w:abstractNum w:abstractNumId="20" w15:restartNumberingAfterBreak="0">
    <w:nsid w:val="40B06557"/>
    <w:multiLevelType w:val="hybridMultilevel"/>
    <w:tmpl w:val="18BEB8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13D0139"/>
    <w:multiLevelType w:val="hybridMultilevel"/>
    <w:tmpl w:val="9FC27B18"/>
    <w:lvl w:ilvl="0" w:tplc="04100001">
      <w:start w:val="1"/>
      <w:numFmt w:val="bullet"/>
      <w:lvlText w:val=""/>
      <w:lvlJc w:val="left"/>
      <w:pPr>
        <w:ind w:left="1069" w:hanging="360"/>
      </w:pPr>
      <w:rPr>
        <w:rFonts w:ascii="Symbol" w:hAnsi="Symbol" w:hint="default"/>
      </w:rPr>
    </w:lvl>
    <w:lvl w:ilvl="1" w:tplc="E3A6006C">
      <w:numFmt w:val="bullet"/>
      <w:lvlText w:val="•"/>
      <w:lvlJc w:val="left"/>
      <w:pPr>
        <w:ind w:left="1789" w:hanging="360"/>
      </w:pPr>
      <w:rPr>
        <w:rFonts w:ascii="Arial" w:eastAsia="Calibri" w:hAnsi="Arial" w:cs="Arial"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2" w15:restartNumberingAfterBreak="0">
    <w:nsid w:val="4A4B5BAB"/>
    <w:multiLevelType w:val="hybridMultilevel"/>
    <w:tmpl w:val="54EA2CB4"/>
    <w:lvl w:ilvl="0" w:tplc="74DE0CC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3" w15:restartNumberingAfterBreak="0">
    <w:nsid w:val="4C413078"/>
    <w:multiLevelType w:val="hybridMultilevel"/>
    <w:tmpl w:val="08088CBC"/>
    <w:lvl w:ilvl="0" w:tplc="20A01D4E">
      <w:start w:val="1"/>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CB61A89"/>
    <w:multiLevelType w:val="hybridMultilevel"/>
    <w:tmpl w:val="C24EB73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503224E"/>
    <w:multiLevelType w:val="hybridMultilevel"/>
    <w:tmpl w:val="970AC552"/>
    <w:lvl w:ilvl="0" w:tplc="71D2257A">
      <w:start w:val="1"/>
      <w:numFmt w:val="bullet"/>
      <w:lvlText w:val=""/>
      <w:lvlJc w:val="left"/>
      <w:pPr>
        <w:ind w:left="789" w:hanging="360"/>
      </w:pPr>
      <w:rPr>
        <w:rFonts w:ascii="Symbol" w:eastAsia="Symbol" w:hAnsi="Symbol" w:hint="default"/>
        <w:w w:val="99"/>
        <w:sz w:val="20"/>
        <w:szCs w:val="20"/>
      </w:rPr>
    </w:lvl>
    <w:lvl w:ilvl="1" w:tplc="19CE6302">
      <w:start w:val="1"/>
      <w:numFmt w:val="bullet"/>
      <w:lvlText w:val="•"/>
      <w:lvlJc w:val="left"/>
      <w:pPr>
        <w:ind w:left="1347" w:hanging="360"/>
      </w:pPr>
      <w:rPr>
        <w:rFonts w:hint="default"/>
      </w:rPr>
    </w:lvl>
    <w:lvl w:ilvl="2" w:tplc="DDE4FDA0">
      <w:start w:val="1"/>
      <w:numFmt w:val="bullet"/>
      <w:lvlText w:val="•"/>
      <w:lvlJc w:val="left"/>
      <w:pPr>
        <w:ind w:left="1915" w:hanging="360"/>
      </w:pPr>
      <w:rPr>
        <w:rFonts w:hint="default"/>
      </w:rPr>
    </w:lvl>
    <w:lvl w:ilvl="3" w:tplc="8714ADFA">
      <w:start w:val="1"/>
      <w:numFmt w:val="bullet"/>
      <w:lvlText w:val="•"/>
      <w:lvlJc w:val="left"/>
      <w:pPr>
        <w:ind w:left="2482" w:hanging="360"/>
      </w:pPr>
      <w:rPr>
        <w:rFonts w:hint="default"/>
      </w:rPr>
    </w:lvl>
    <w:lvl w:ilvl="4" w:tplc="CD0C0570">
      <w:start w:val="1"/>
      <w:numFmt w:val="bullet"/>
      <w:lvlText w:val="•"/>
      <w:lvlJc w:val="left"/>
      <w:pPr>
        <w:ind w:left="3050" w:hanging="360"/>
      </w:pPr>
      <w:rPr>
        <w:rFonts w:hint="default"/>
      </w:rPr>
    </w:lvl>
    <w:lvl w:ilvl="5" w:tplc="DD06EC6E">
      <w:start w:val="1"/>
      <w:numFmt w:val="bullet"/>
      <w:lvlText w:val="•"/>
      <w:lvlJc w:val="left"/>
      <w:pPr>
        <w:ind w:left="3618" w:hanging="360"/>
      </w:pPr>
      <w:rPr>
        <w:rFonts w:hint="default"/>
      </w:rPr>
    </w:lvl>
    <w:lvl w:ilvl="6" w:tplc="E9B08248">
      <w:start w:val="1"/>
      <w:numFmt w:val="bullet"/>
      <w:lvlText w:val="•"/>
      <w:lvlJc w:val="left"/>
      <w:pPr>
        <w:ind w:left="4185" w:hanging="360"/>
      </w:pPr>
      <w:rPr>
        <w:rFonts w:hint="default"/>
      </w:rPr>
    </w:lvl>
    <w:lvl w:ilvl="7" w:tplc="8F74DF44">
      <w:start w:val="1"/>
      <w:numFmt w:val="bullet"/>
      <w:lvlText w:val="•"/>
      <w:lvlJc w:val="left"/>
      <w:pPr>
        <w:ind w:left="4753" w:hanging="360"/>
      </w:pPr>
      <w:rPr>
        <w:rFonts w:hint="default"/>
      </w:rPr>
    </w:lvl>
    <w:lvl w:ilvl="8" w:tplc="B60808EC">
      <w:start w:val="1"/>
      <w:numFmt w:val="bullet"/>
      <w:lvlText w:val="•"/>
      <w:lvlJc w:val="left"/>
      <w:pPr>
        <w:ind w:left="5320" w:hanging="360"/>
      </w:pPr>
      <w:rPr>
        <w:rFonts w:hint="default"/>
      </w:rPr>
    </w:lvl>
  </w:abstractNum>
  <w:abstractNum w:abstractNumId="26" w15:restartNumberingAfterBreak="0">
    <w:nsid w:val="571037E6"/>
    <w:multiLevelType w:val="hybridMultilevel"/>
    <w:tmpl w:val="A05C642C"/>
    <w:lvl w:ilvl="0" w:tplc="DB2E10B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72B4E6E"/>
    <w:multiLevelType w:val="hybridMultilevel"/>
    <w:tmpl w:val="E294FF5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281804"/>
    <w:multiLevelType w:val="hybridMultilevel"/>
    <w:tmpl w:val="F4BEC432"/>
    <w:lvl w:ilvl="0" w:tplc="4AE8379C">
      <w:start w:val="1"/>
      <w:numFmt w:val="bullet"/>
      <w:lvlText w:val=""/>
      <w:lvlJc w:val="left"/>
      <w:pPr>
        <w:ind w:left="832" w:hanging="360"/>
      </w:pPr>
      <w:rPr>
        <w:rFonts w:ascii="Symbol" w:eastAsia="Symbol" w:hAnsi="Symbol" w:hint="default"/>
        <w:w w:val="100"/>
        <w:sz w:val="24"/>
        <w:szCs w:val="24"/>
      </w:rPr>
    </w:lvl>
    <w:lvl w:ilvl="1" w:tplc="E982E1B4">
      <w:start w:val="1"/>
      <w:numFmt w:val="bullet"/>
      <w:lvlText w:val="•"/>
      <w:lvlJc w:val="left"/>
      <w:pPr>
        <w:ind w:left="1742" w:hanging="360"/>
      </w:pPr>
      <w:rPr>
        <w:rFonts w:hint="default"/>
      </w:rPr>
    </w:lvl>
    <w:lvl w:ilvl="2" w:tplc="503A42F4">
      <w:start w:val="1"/>
      <w:numFmt w:val="bullet"/>
      <w:lvlText w:val="•"/>
      <w:lvlJc w:val="left"/>
      <w:pPr>
        <w:ind w:left="2645" w:hanging="360"/>
      </w:pPr>
      <w:rPr>
        <w:rFonts w:hint="default"/>
      </w:rPr>
    </w:lvl>
    <w:lvl w:ilvl="3" w:tplc="DBC018D4">
      <w:start w:val="1"/>
      <w:numFmt w:val="bullet"/>
      <w:lvlText w:val="•"/>
      <w:lvlJc w:val="left"/>
      <w:pPr>
        <w:ind w:left="3547" w:hanging="360"/>
      </w:pPr>
      <w:rPr>
        <w:rFonts w:hint="default"/>
      </w:rPr>
    </w:lvl>
    <w:lvl w:ilvl="4" w:tplc="C874A95C">
      <w:start w:val="1"/>
      <w:numFmt w:val="bullet"/>
      <w:lvlText w:val="•"/>
      <w:lvlJc w:val="left"/>
      <w:pPr>
        <w:ind w:left="4450" w:hanging="360"/>
      </w:pPr>
      <w:rPr>
        <w:rFonts w:hint="default"/>
      </w:rPr>
    </w:lvl>
    <w:lvl w:ilvl="5" w:tplc="A246CD56">
      <w:start w:val="1"/>
      <w:numFmt w:val="bullet"/>
      <w:lvlText w:val="•"/>
      <w:lvlJc w:val="left"/>
      <w:pPr>
        <w:ind w:left="5352" w:hanging="360"/>
      </w:pPr>
      <w:rPr>
        <w:rFonts w:hint="default"/>
      </w:rPr>
    </w:lvl>
    <w:lvl w:ilvl="6" w:tplc="D8304FC4">
      <w:start w:val="1"/>
      <w:numFmt w:val="bullet"/>
      <w:lvlText w:val="•"/>
      <w:lvlJc w:val="left"/>
      <w:pPr>
        <w:ind w:left="6255" w:hanging="360"/>
      </w:pPr>
      <w:rPr>
        <w:rFonts w:hint="default"/>
      </w:rPr>
    </w:lvl>
    <w:lvl w:ilvl="7" w:tplc="6A108214">
      <w:start w:val="1"/>
      <w:numFmt w:val="bullet"/>
      <w:lvlText w:val="•"/>
      <w:lvlJc w:val="left"/>
      <w:pPr>
        <w:ind w:left="7157" w:hanging="360"/>
      </w:pPr>
      <w:rPr>
        <w:rFonts w:hint="default"/>
      </w:rPr>
    </w:lvl>
    <w:lvl w:ilvl="8" w:tplc="AF54C458">
      <w:start w:val="1"/>
      <w:numFmt w:val="bullet"/>
      <w:lvlText w:val="•"/>
      <w:lvlJc w:val="left"/>
      <w:pPr>
        <w:ind w:left="8060" w:hanging="360"/>
      </w:pPr>
      <w:rPr>
        <w:rFonts w:hint="default"/>
      </w:rPr>
    </w:lvl>
  </w:abstractNum>
  <w:abstractNum w:abstractNumId="29" w15:restartNumberingAfterBreak="0">
    <w:nsid w:val="5F8839D9"/>
    <w:multiLevelType w:val="hybridMultilevel"/>
    <w:tmpl w:val="174C35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0963065"/>
    <w:multiLevelType w:val="hybridMultilevel"/>
    <w:tmpl w:val="1680B4A6"/>
    <w:lvl w:ilvl="0" w:tplc="2A12518E">
      <w:start w:val="1"/>
      <w:numFmt w:val="bullet"/>
      <w:pStyle w:val="Titolino"/>
      <w:lvlText w:val=""/>
      <w:lvlPicBulletId w:val="0"/>
      <w:lvlJc w:val="left"/>
      <w:pPr>
        <w:tabs>
          <w:tab w:val="num" w:pos="720"/>
        </w:tabs>
        <w:ind w:left="720" w:hanging="72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C08E7"/>
    <w:multiLevelType w:val="hybridMultilevel"/>
    <w:tmpl w:val="4B9650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70448EC"/>
    <w:multiLevelType w:val="hybridMultilevel"/>
    <w:tmpl w:val="C25027CA"/>
    <w:lvl w:ilvl="0" w:tplc="B3F68AA2">
      <w:start w:val="1"/>
      <w:numFmt w:val="bullet"/>
      <w:pStyle w:val="elencopuntato"/>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9D1E08"/>
    <w:multiLevelType w:val="hybridMultilevel"/>
    <w:tmpl w:val="2C842F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0913AA7"/>
    <w:multiLevelType w:val="hybridMultilevel"/>
    <w:tmpl w:val="AA8643EA"/>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5" w15:restartNumberingAfterBreak="0">
    <w:nsid w:val="724520E7"/>
    <w:multiLevelType w:val="hybridMultilevel"/>
    <w:tmpl w:val="85F8F3F0"/>
    <w:lvl w:ilvl="0" w:tplc="04100009">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6" w15:restartNumberingAfterBreak="0">
    <w:nsid w:val="731E1C97"/>
    <w:multiLevelType w:val="hybridMultilevel"/>
    <w:tmpl w:val="697AE960"/>
    <w:lvl w:ilvl="0" w:tplc="0410000F">
      <w:start w:val="1"/>
      <w:numFmt w:val="decimal"/>
      <w:lvlText w:val="%1."/>
      <w:lvlJc w:val="left"/>
      <w:pPr>
        <w:ind w:left="780" w:hanging="360"/>
      </w:pPr>
    </w:lvl>
    <w:lvl w:ilvl="1" w:tplc="04100019">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7" w15:restartNumberingAfterBreak="0">
    <w:nsid w:val="752B48C9"/>
    <w:multiLevelType w:val="multilevel"/>
    <w:tmpl w:val="A64AE330"/>
    <w:lvl w:ilvl="0">
      <w:start w:val="1"/>
      <w:numFmt w:val="decimal"/>
      <w:pStyle w:val="Titolo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olo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1.%2.%3"/>
      <w:lvlJc w:val="left"/>
      <w:pPr>
        <w:ind w:left="720" w:hanging="720"/>
      </w:pPr>
      <w:rPr>
        <w:rFonts w:cs="Times New Roman"/>
        <w:b w:val="0"/>
        <w:bCs w:val="0"/>
        <w:i w:val="0"/>
        <w:iCs w:val="0"/>
        <w:caps w:val="0"/>
        <w:smallCaps w:val="0"/>
        <w:strike w:val="0"/>
        <w:dstrike w:val="0"/>
        <w:noProof w:val="0"/>
        <w:vanish w:val="0"/>
        <w:color w:val="C00000"/>
        <w:spacing w:val="0"/>
        <w:kern w:val="0"/>
        <w:position w:val="0"/>
        <w:u w:val="none"/>
        <w:vertAlign w:val="baseline"/>
        <w:em w:val="none"/>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8" w15:restartNumberingAfterBreak="0">
    <w:nsid w:val="75BB602C"/>
    <w:multiLevelType w:val="multilevel"/>
    <w:tmpl w:val="34FAA142"/>
    <w:lvl w:ilvl="0">
      <w:start w:val="1"/>
      <w:numFmt w:val="decimal"/>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F023C5"/>
    <w:multiLevelType w:val="hybridMultilevel"/>
    <w:tmpl w:val="CDC8FB3A"/>
    <w:lvl w:ilvl="0" w:tplc="1E005368">
      <w:start w:val="2"/>
      <w:numFmt w:val="bullet"/>
      <w:lvlText w:val="-"/>
      <w:lvlJc w:val="left"/>
      <w:pPr>
        <w:tabs>
          <w:tab w:val="num" w:pos="1260"/>
        </w:tabs>
        <w:ind w:left="1260" w:hanging="360"/>
      </w:pPr>
      <w:rPr>
        <w:rFonts w:ascii="Times-Roman" w:eastAsia="Times New Roman" w:hAnsi="Times-Roman" w:cs="Times-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633629"/>
    <w:multiLevelType w:val="hybridMultilevel"/>
    <w:tmpl w:val="1B8E8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CFD4789"/>
    <w:multiLevelType w:val="hybridMultilevel"/>
    <w:tmpl w:val="EE840450"/>
    <w:lvl w:ilvl="0" w:tplc="BF580EB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3554378">
    <w:abstractNumId w:val="32"/>
  </w:num>
  <w:num w:numId="2" w16cid:durableId="7680277">
    <w:abstractNumId w:val="34"/>
  </w:num>
  <w:num w:numId="3" w16cid:durableId="1105155552">
    <w:abstractNumId w:val="0"/>
  </w:num>
  <w:num w:numId="4" w16cid:durableId="62874076">
    <w:abstractNumId w:val="4"/>
  </w:num>
  <w:num w:numId="5" w16cid:durableId="924535639">
    <w:abstractNumId w:val="41"/>
  </w:num>
  <w:num w:numId="6" w16cid:durableId="861161881">
    <w:abstractNumId w:val="2"/>
  </w:num>
  <w:num w:numId="7" w16cid:durableId="1608730911">
    <w:abstractNumId w:val="33"/>
  </w:num>
  <w:num w:numId="8" w16cid:durableId="1464735690">
    <w:abstractNumId w:val="20"/>
  </w:num>
  <w:num w:numId="9" w16cid:durableId="2114283521">
    <w:abstractNumId w:val="32"/>
  </w:num>
  <w:num w:numId="10" w16cid:durableId="1444808954">
    <w:abstractNumId w:val="35"/>
  </w:num>
  <w:num w:numId="11" w16cid:durableId="383985803">
    <w:abstractNumId w:val="40"/>
  </w:num>
  <w:num w:numId="12" w16cid:durableId="94979736">
    <w:abstractNumId w:val="13"/>
  </w:num>
  <w:num w:numId="13" w16cid:durableId="2070610826">
    <w:abstractNumId w:val="38"/>
  </w:num>
  <w:num w:numId="14" w16cid:durableId="1890649383">
    <w:abstractNumId w:val="16"/>
  </w:num>
  <w:num w:numId="15" w16cid:durableId="513886377">
    <w:abstractNumId w:val="37"/>
  </w:num>
  <w:num w:numId="16" w16cid:durableId="840119051">
    <w:abstractNumId w:val="8"/>
  </w:num>
  <w:num w:numId="17" w16cid:durableId="1053693845">
    <w:abstractNumId w:val="7"/>
  </w:num>
  <w:num w:numId="18" w16cid:durableId="697779233">
    <w:abstractNumId w:val="30"/>
  </w:num>
  <w:num w:numId="19" w16cid:durableId="510416425">
    <w:abstractNumId w:val="5"/>
  </w:num>
  <w:num w:numId="20" w16cid:durableId="320735679">
    <w:abstractNumId w:val="23"/>
  </w:num>
  <w:num w:numId="21" w16cid:durableId="749816764">
    <w:abstractNumId w:val="28"/>
  </w:num>
  <w:num w:numId="22" w16cid:durableId="435296274">
    <w:abstractNumId w:val="19"/>
  </w:num>
  <w:num w:numId="23" w16cid:durableId="428694766">
    <w:abstractNumId w:val="25"/>
  </w:num>
  <w:num w:numId="24" w16cid:durableId="1566262184">
    <w:abstractNumId w:val="15"/>
  </w:num>
  <w:num w:numId="25" w16cid:durableId="1067148042">
    <w:abstractNumId w:val="12"/>
  </w:num>
  <w:num w:numId="26" w16cid:durableId="1864632770">
    <w:abstractNumId w:val="24"/>
  </w:num>
  <w:num w:numId="27" w16cid:durableId="234126613">
    <w:abstractNumId w:val="29"/>
  </w:num>
  <w:num w:numId="28" w16cid:durableId="132793924">
    <w:abstractNumId w:val="9"/>
  </w:num>
  <w:num w:numId="29" w16cid:durableId="624240277">
    <w:abstractNumId w:val="27"/>
  </w:num>
  <w:num w:numId="30" w16cid:durableId="1581404851">
    <w:abstractNumId w:val="39"/>
  </w:num>
  <w:num w:numId="31" w16cid:durableId="531070123">
    <w:abstractNumId w:val="31"/>
  </w:num>
  <w:num w:numId="32" w16cid:durableId="1907229576">
    <w:abstractNumId w:val="18"/>
  </w:num>
  <w:num w:numId="33" w16cid:durableId="1629820777">
    <w:abstractNumId w:val="36"/>
  </w:num>
  <w:num w:numId="34" w16cid:durableId="714089593">
    <w:abstractNumId w:val="10"/>
  </w:num>
  <w:num w:numId="35" w16cid:durableId="1013460576">
    <w:abstractNumId w:val="21"/>
  </w:num>
  <w:num w:numId="36" w16cid:durableId="1884126728">
    <w:abstractNumId w:val="22"/>
  </w:num>
  <w:num w:numId="37" w16cid:durableId="2096199570">
    <w:abstractNumId w:val="1"/>
  </w:num>
  <w:num w:numId="38" w16cid:durableId="2053114361">
    <w:abstractNumId w:val="26"/>
  </w:num>
  <w:num w:numId="39" w16cid:durableId="990905442">
    <w:abstractNumId w:val="14"/>
  </w:num>
  <w:num w:numId="40" w16cid:durableId="175468162">
    <w:abstractNumId w:val="17"/>
  </w:num>
  <w:num w:numId="41" w16cid:durableId="957299541">
    <w:abstractNumId w:val="11"/>
  </w:num>
  <w:num w:numId="42" w16cid:durableId="1698045979">
    <w:abstractNumId w:val="3"/>
  </w:num>
  <w:num w:numId="43" w16cid:durableId="1174611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proofState w:spelling="clean" w:grammar="clean"/>
  <w:defaultTabStop w:val="708"/>
  <w:hyphenationZone w:val="283"/>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BD"/>
    <w:rsid w:val="000028B8"/>
    <w:rsid w:val="00002EDE"/>
    <w:rsid w:val="00004A2C"/>
    <w:rsid w:val="00004DD9"/>
    <w:rsid w:val="00005AEC"/>
    <w:rsid w:val="00012432"/>
    <w:rsid w:val="0001270B"/>
    <w:rsid w:val="00013ADA"/>
    <w:rsid w:val="00015D97"/>
    <w:rsid w:val="00020C93"/>
    <w:rsid w:val="00023D7C"/>
    <w:rsid w:val="00027F15"/>
    <w:rsid w:val="0003316D"/>
    <w:rsid w:val="00034C0E"/>
    <w:rsid w:val="00037034"/>
    <w:rsid w:val="000375F1"/>
    <w:rsid w:val="00052CAF"/>
    <w:rsid w:val="00054F25"/>
    <w:rsid w:val="00062A9A"/>
    <w:rsid w:val="0006305A"/>
    <w:rsid w:val="00065C2E"/>
    <w:rsid w:val="00066492"/>
    <w:rsid w:val="00071803"/>
    <w:rsid w:val="000754AD"/>
    <w:rsid w:val="0008125C"/>
    <w:rsid w:val="00082060"/>
    <w:rsid w:val="00092925"/>
    <w:rsid w:val="00094122"/>
    <w:rsid w:val="0009561A"/>
    <w:rsid w:val="000A6390"/>
    <w:rsid w:val="000A75BA"/>
    <w:rsid w:val="000A780E"/>
    <w:rsid w:val="000B340F"/>
    <w:rsid w:val="000B5271"/>
    <w:rsid w:val="000B5C22"/>
    <w:rsid w:val="000B6A23"/>
    <w:rsid w:val="000C0E66"/>
    <w:rsid w:val="000C1576"/>
    <w:rsid w:val="000D26B9"/>
    <w:rsid w:val="000D3A62"/>
    <w:rsid w:val="000D494D"/>
    <w:rsid w:val="000D5E7F"/>
    <w:rsid w:val="000D6DFD"/>
    <w:rsid w:val="000F79ED"/>
    <w:rsid w:val="00101BF3"/>
    <w:rsid w:val="001035E9"/>
    <w:rsid w:val="00103F40"/>
    <w:rsid w:val="0010669D"/>
    <w:rsid w:val="001075DA"/>
    <w:rsid w:val="001119F2"/>
    <w:rsid w:val="00111E8E"/>
    <w:rsid w:val="0011763D"/>
    <w:rsid w:val="00117A74"/>
    <w:rsid w:val="001265B5"/>
    <w:rsid w:val="00126757"/>
    <w:rsid w:val="00133AD4"/>
    <w:rsid w:val="001343BC"/>
    <w:rsid w:val="00135DC2"/>
    <w:rsid w:val="00143B3A"/>
    <w:rsid w:val="00144B46"/>
    <w:rsid w:val="00147F5F"/>
    <w:rsid w:val="00151265"/>
    <w:rsid w:val="00161CC3"/>
    <w:rsid w:val="00165759"/>
    <w:rsid w:val="001704BC"/>
    <w:rsid w:val="00172096"/>
    <w:rsid w:val="001724B7"/>
    <w:rsid w:val="0017264D"/>
    <w:rsid w:val="00176DAB"/>
    <w:rsid w:val="00181FD3"/>
    <w:rsid w:val="00182637"/>
    <w:rsid w:val="00191EDF"/>
    <w:rsid w:val="001959F0"/>
    <w:rsid w:val="001962A3"/>
    <w:rsid w:val="00196AFC"/>
    <w:rsid w:val="00196CCE"/>
    <w:rsid w:val="001A569B"/>
    <w:rsid w:val="001A7831"/>
    <w:rsid w:val="001B00CE"/>
    <w:rsid w:val="001B0961"/>
    <w:rsid w:val="001B3AB9"/>
    <w:rsid w:val="001B4776"/>
    <w:rsid w:val="001C5583"/>
    <w:rsid w:val="001C61E6"/>
    <w:rsid w:val="001C7D7F"/>
    <w:rsid w:val="001D755E"/>
    <w:rsid w:val="001E1F64"/>
    <w:rsid w:val="001E7DF9"/>
    <w:rsid w:val="001F1A26"/>
    <w:rsid w:val="001F1BEB"/>
    <w:rsid w:val="001F1DDF"/>
    <w:rsid w:val="001F210E"/>
    <w:rsid w:val="001F7534"/>
    <w:rsid w:val="00202242"/>
    <w:rsid w:val="0020327C"/>
    <w:rsid w:val="00213425"/>
    <w:rsid w:val="002152C7"/>
    <w:rsid w:val="00215F7C"/>
    <w:rsid w:val="00217FDD"/>
    <w:rsid w:val="00220EC4"/>
    <w:rsid w:val="00225C8C"/>
    <w:rsid w:val="00234274"/>
    <w:rsid w:val="002365ED"/>
    <w:rsid w:val="002460BF"/>
    <w:rsid w:val="00251FCD"/>
    <w:rsid w:val="00252E2D"/>
    <w:rsid w:val="00254239"/>
    <w:rsid w:val="00255EF1"/>
    <w:rsid w:val="00256A3C"/>
    <w:rsid w:val="00261C9D"/>
    <w:rsid w:val="002674F1"/>
    <w:rsid w:val="00271FDA"/>
    <w:rsid w:val="00272C9A"/>
    <w:rsid w:val="00283030"/>
    <w:rsid w:val="00286363"/>
    <w:rsid w:val="00287C2F"/>
    <w:rsid w:val="00290E9B"/>
    <w:rsid w:val="00291103"/>
    <w:rsid w:val="002918D8"/>
    <w:rsid w:val="002978F8"/>
    <w:rsid w:val="002A2D54"/>
    <w:rsid w:val="002A72ED"/>
    <w:rsid w:val="002C2F26"/>
    <w:rsid w:val="002C723F"/>
    <w:rsid w:val="002D06B3"/>
    <w:rsid w:val="002D07DF"/>
    <w:rsid w:val="002D2F81"/>
    <w:rsid w:val="002D37AE"/>
    <w:rsid w:val="002D7E9E"/>
    <w:rsid w:val="002E05CD"/>
    <w:rsid w:val="002E26CB"/>
    <w:rsid w:val="002E2A45"/>
    <w:rsid w:val="002E2F8E"/>
    <w:rsid w:val="002E35ED"/>
    <w:rsid w:val="002E4EF8"/>
    <w:rsid w:val="002E5B30"/>
    <w:rsid w:val="002F4B72"/>
    <w:rsid w:val="002F5867"/>
    <w:rsid w:val="0030021B"/>
    <w:rsid w:val="00303B70"/>
    <w:rsid w:val="00304A8E"/>
    <w:rsid w:val="0030652E"/>
    <w:rsid w:val="00306B09"/>
    <w:rsid w:val="00312716"/>
    <w:rsid w:val="00314729"/>
    <w:rsid w:val="00320B2A"/>
    <w:rsid w:val="00326E3A"/>
    <w:rsid w:val="0033057C"/>
    <w:rsid w:val="0033086E"/>
    <w:rsid w:val="00331D0F"/>
    <w:rsid w:val="0033493C"/>
    <w:rsid w:val="00334ADD"/>
    <w:rsid w:val="00336201"/>
    <w:rsid w:val="00341501"/>
    <w:rsid w:val="003526C9"/>
    <w:rsid w:val="00354D04"/>
    <w:rsid w:val="0035644A"/>
    <w:rsid w:val="00360913"/>
    <w:rsid w:val="00360A1F"/>
    <w:rsid w:val="00363E94"/>
    <w:rsid w:val="00364FBE"/>
    <w:rsid w:val="003823DC"/>
    <w:rsid w:val="0038286C"/>
    <w:rsid w:val="0038717E"/>
    <w:rsid w:val="003878A4"/>
    <w:rsid w:val="00395355"/>
    <w:rsid w:val="00395B0D"/>
    <w:rsid w:val="00396CE2"/>
    <w:rsid w:val="003A4A95"/>
    <w:rsid w:val="003A61A4"/>
    <w:rsid w:val="003A7AC6"/>
    <w:rsid w:val="003B0933"/>
    <w:rsid w:val="003B1ECD"/>
    <w:rsid w:val="003B3943"/>
    <w:rsid w:val="003B7BF4"/>
    <w:rsid w:val="003C4FC3"/>
    <w:rsid w:val="003C5C32"/>
    <w:rsid w:val="003D2284"/>
    <w:rsid w:val="003D3826"/>
    <w:rsid w:val="003D5EFD"/>
    <w:rsid w:val="003E1268"/>
    <w:rsid w:val="003E1900"/>
    <w:rsid w:val="003E4F2E"/>
    <w:rsid w:val="003E53FB"/>
    <w:rsid w:val="003E5893"/>
    <w:rsid w:val="003E7165"/>
    <w:rsid w:val="003F147B"/>
    <w:rsid w:val="003F1C8F"/>
    <w:rsid w:val="003F4D23"/>
    <w:rsid w:val="003F776D"/>
    <w:rsid w:val="00400220"/>
    <w:rsid w:val="00402A85"/>
    <w:rsid w:val="004063F9"/>
    <w:rsid w:val="00414364"/>
    <w:rsid w:val="00421A3B"/>
    <w:rsid w:val="00423052"/>
    <w:rsid w:val="004274AD"/>
    <w:rsid w:val="004305F4"/>
    <w:rsid w:val="00432F85"/>
    <w:rsid w:val="00437D4E"/>
    <w:rsid w:val="0044276F"/>
    <w:rsid w:val="00446060"/>
    <w:rsid w:val="00446A94"/>
    <w:rsid w:val="00447C67"/>
    <w:rsid w:val="00450975"/>
    <w:rsid w:val="004520BC"/>
    <w:rsid w:val="004549AB"/>
    <w:rsid w:val="004576E9"/>
    <w:rsid w:val="00457D24"/>
    <w:rsid w:val="0046369A"/>
    <w:rsid w:val="00463E99"/>
    <w:rsid w:val="00465266"/>
    <w:rsid w:val="00466B57"/>
    <w:rsid w:val="004744D0"/>
    <w:rsid w:val="00477950"/>
    <w:rsid w:val="00480085"/>
    <w:rsid w:val="00485BCB"/>
    <w:rsid w:val="00485D99"/>
    <w:rsid w:val="004864D0"/>
    <w:rsid w:val="00487B67"/>
    <w:rsid w:val="0049119C"/>
    <w:rsid w:val="00495B6A"/>
    <w:rsid w:val="004A0FF9"/>
    <w:rsid w:val="004A1B76"/>
    <w:rsid w:val="004A1D17"/>
    <w:rsid w:val="004A2E63"/>
    <w:rsid w:val="004A4FEE"/>
    <w:rsid w:val="004A708B"/>
    <w:rsid w:val="004A7D02"/>
    <w:rsid w:val="004B2CBD"/>
    <w:rsid w:val="004B6C10"/>
    <w:rsid w:val="004B7DDB"/>
    <w:rsid w:val="004D0A4B"/>
    <w:rsid w:val="004D32AA"/>
    <w:rsid w:val="004D4DE8"/>
    <w:rsid w:val="004E2096"/>
    <w:rsid w:val="004E3614"/>
    <w:rsid w:val="004E4EE4"/>
    <w:rsid w:val="004E5AB9"/>
    <w:rsid w:val="004F09D8"/>
    <w:rsid w:val="004F198E"/>
    <w:rsid w:val="004F3352"/>
    <w:rsid w:val="004F3AA0"/>
    <w:rsid w:val="004F45A9"/>
    <w:rsid w:val="004F4652"/>
    <w:rsid w:val="004F5A7D"/>
    <w:rsid w:val="004F713E"/>
    <w:rsid w:val="0050256D"/>
    <w:rsid w:val="005027A7"/>
    <w:rsid w:val="00504064"/>
    <w:rsid w:val="00504C1D"/>
    <w:rsid w:val="005068BD"/>
    <w:rsid w:val="00506B86"/>
    <w:rsid w:val="00507070"/>
    <w:rsid w:val="00507730"/>
    <w:rsid w:val="00512EF5"/>
    <w:rsid w:val="00523993"/>
    <w:rsid w:val="00524442"/>
    <w:rsid w:val="00526363"/>
    <w:rsid w:val="0053138E"/>
    <w:rsid w:val="005422BB"/>
    <w:rsid w:val="00542A3E"/>
    <w:rsid w:val="00543DE5"/>
    <w:rsid w:val="005452A5"/>
    <w:rsid w:val="005471B3"/>
    <w:rsid w:val="00554415"/>
    <w:rsid w:val="005569C4"/>
    <w:rsid w:val="00565DD4"/>
    <w:rsid w:val="00566600"/>
    <w:rsid w:val="0056731C"/>
    <w:rsid w:val="00567412"/>
    <w:rsid w:val="00572914"/>
    <w:rsid w:val="00585EBC"/>
    <w:rsid w:val="00590B5D"/>
    <w:rsid w:val="0059291A"/>
    <w:rsid w:val="00592C07"/>
    <w:rsid w:val="00597213"/>
    <w:rsid w:val="005A0671"/>
    <w:rsid w:val="005A212D"/>
    <w:rsid w:val="005A27D7"/>
    <w:rsid w:val="005B2B31"/>
    <w:rsid w:val="005B4096"/>
    <w:rsid w:val="005B64F9"/>
    <w:rsid w:val="005B7467"/>
    <w:rsid w:val="005C0EB5"/>
    <w:rsid w:val="005C20A5"/>
    <w:rsid w:val="005C3F12"/>
    <w:rsid w:val="005C5311"/>
    <w:rsid w:val="005C53C5"/>
    <w:rsid w:val="005D1DB8"/>
    <w:rsid w:val="005E1902"/>
    <w:rsid w:val="005E4AA1"/>
    <w:rsid w:val="005E4DC5"/>
    <w:rsid w:val="005F2346"/>
    <w:rsid w:val="005F2804"/>
    <w:rsid w:val="005F2D2C"/>
    <w:rsid w:val="005F39A5"/>
    <w:rsid w:val="005F61E7"/>
    <w:rsid w:val="005F6C69"/>
    <w:rsid w:val="005F6F97"/>
    <w:rsid w:val="00600216"/>
    <w:rsid w:val="00603CD5"/>
    <w:rsid w:val="00606609"/>
    <w:rsid w:val="00606E77"/>
    <w:rsid w:val="00607051"/>
    <w:rsid w:val="00607AFB"/>
    <w:rsid w:val="00610FFD"/>
    <w:rsid w:val="00614F5E"/>
    <w:rsid w:val="006203E8"/>
    <w:rsid w:val="00621511"/>
    <w:rsid w:val="00623473"/>
    <w:rsid w:val="0062403D"/>
    <w:rsid w:val="006244FC"/>
    <w:rsid w:val="00624DE5"/>
    <w:rsid w:val="00631B3E"/>
    <w:rsid w:val="006358F3"/>
    <w:rsid w:val="00636CEF"/>
    <w:rsid w:val="00647E75"/>
    <w:rsid w:val="00651E54"/>
    <w:rsid w:val="00652BD4"/>
    <w:rsid w:val="00653EFC"/>
    <w:rsid w:val="00654602"/>
    <w:rsid w:val="0065466F"/>
    <w:rsid w:val="00657BC5"/>
    <w:rsid w:val="006626A3"/>
    <w:rsid w:val="00663C29"/>
    <w:rsid w:val="00664D8E"/>
    <w:rsid w:val="0067099C"/>
    <w:rsid w:val="00676067"/>
    <w:rsid w:val="00676682"/>
    <w:rsid w:val="006766A6"/>
    <w:rsid w:val="00677CE9"/>
    <w:rsid w:val="006835A4"/>
    <w:rsid w:val="0068407E"/>
    <w:rsid w:val="00684CEC"/>
    <w:rsid w:val="00686CBC"/>
    <w:rsid w:val="00687AA3"/>
    <w:rsid w:val="00690C44"/>
    <w:rsid w:val="00696A2E"/>
    <w:rsid w:val="006A2C9E"/>
    <w:rsid w:val="006A5815"/>
    <w:rsid w:val="006A771A"/>
    <w:rsid w:val="006B1EEF"/>
    <w:rsid w:val="006B1FA1"/>
    <w:rsid w:val="006B7DAF"/>
    <w:rsid w:val="006C2AC2"/>
    <w:rsid w:val="006C4579"/>
    <w:rsid w:val="006C513C"/>
    <w:rsid w:val="006C6C8B"/>
    <w:rsid w:val="006D2EFA"/>
    <w:rsid w:val="006E0F21"/>
    <w:rsid w:val="006E3C92"/>
    <w:rsid w:val="006E59E5"/>
    <w:rsid w:val="006E69B3"/>
    <w:rsid w:val="006F2506"/>
    <w:rsid w:val="006F36B0"/>
    <w:rsid w:val="006F6B7A"/>
    <w:rsid w:val="006F747D"/>
    <w:rsid w:val="0070713C"/>
    <w:rsid w:val="00711559"/>
    <w:rsid w:val="0071621B"/>
    <w:rsid w:val="00720687"/>
    <w:rsid w:val="00720F86"/>
    <w:rsid w:val="007230C7"/>
    <w:rsid w:val="00726410"/>
    <w:rsid w:val="0072652D"/>
    <w:rsid w:val="00726DF0"/>
    <w:rsid w:val="00733683"/>
    <w:rsid w:val="00740B70"/>
    <w:rsid w:val="00744EC5"/>
    <w:rsid w:val="0074598A"/>
    <w:rsid w:val="0075281A"/>
    <w:rsid w:val="00752B43"/>
    <w:rsid w:val="00754B4F"/>
    <w:rsid w:val="00754DDE"/>
    <w:rsid w:val="0075698E"/>
    <w:rsid w:val="00757D5F"/>
    <w:rsid w:val="007602C3"/>
    <w:rsid w:val="00761807"/>
    <w:rsid w:val="00763A9E"/>
    <w:rsid w:val="00767C5E"/>
    <w:rsid w:val="00772BB4"/>
    <w:rsid w:val="0077334D"/>
    <w:rsid w:val="00780DC0"/>
    <w:rsid w:val="00781CC2"/>
    <w:rsid w:val="007844A4"/>
    <w:rsid w:val="00785B36"/>
    <w:rsid w:val="0078637B"/>
    <w:rsid w:val="00786F96"/>
    <w:rsid w:val="007A50A1"/>
    <w:rsid w:val="007A7220"/>
    <w:rsid w:val="007B1045"/>
    <w:rsid w:val="007B3463"/>
    <w:rsid w:val="007C2BED"/>
    <w:rsid w:val="007C6F51"/>
    <w:rsid w:val="007D0AEA"/>
    <w:rsid w:val="007D3D93"/>
    <w:rsid w:val="007D3F9C"/>
    <w:rsid w:val="007E0697"/>
    <w:rsid w:val="007E20A5"/>
    <w:rsid w:val="007E67C7"/>
    <w:rsid w:val="007F5BBE"/>
    <w:rsid w:val="007F652C"/>
    <w:rsid w:val="007F7BA8"/>
    <w:rsid w:val="007F7CC4"/>
    <w:rsid w:val="00803009"/>
    <w:rsid w:val="00806A10"/>
    <w:rsid w:val="008252A0"/>
    <w:rsid w:val="00837667"/>
    <w:rsid w:val="00851636"/>
    <w:rsid w:val="00854075"/>
    <w:rsid w:val="00855810"/>
    <w:rsid w:val="00864047"/>
    <w:rsid w:val="00864293"/>
    <w:rsid w:val="00865E7E"/>
    <w:rsid w:val="008709F8"/>
    <w:rsid w:val="00872E38"/>
    <w:rsid w:val="008731C0"/>
    <w:rsid w:val="00874FB7"/>
    <w:rsid w:val="008754E2"/>
    <w:rsid w:val="0087563F"/>
    <w:rsid w:val="00876AAA"/>
    <w:rsid w:val="00877BE8"/>
    <w:rsid w:val="0088036A"/>
    <w:rsid w:val="0088330F"/>
    <w:rsid w:val="0088580C"/>
    <w:rsid w:val="00892554"/>
    <w:rsid w:val="00897E6A"/>
    <w:rsid w:val="008A21EF"/>
    <w:rsid w:val="008A3019"/>
    <w:rsid w:val="008A408E"/>
    <w:rsid w:val="008A4693"/>
    <w:rsid w:val="008A68E9"/>
    <w:rsid w:val="008B120B"/>
    <w:rsid w:val="008B18C9"/>
    <w:rsid w:val="008C73DF"/>
    <w:rsid w:val="008D3F5F"/>
    <w:rsid w:val="008D66ED"/>
    <w:rsid w:val="008D713D"/>
    <w:rsid w:val="008E4114"/>
    <w:rsid w:val="008E56F0"/>
    <w:rsid w:val="008E59A1"/>
    <w:rsid w:val="008E723B"/>
    <w:rsid w:val="008F5F62"/>
    <w:rsid w:val="009019A4"/>
    <w:rsid w:val="009048FD"/>
    <w:rsid w:val="00907F4B"/>
    <w:rsid w:val="009100EE"/>
    <w:rsid w:val="0091643E"/>
    <w:rsid w:val="00921127"/>
    <w:rsid w:val="0092473F"/>
    <w:rsid w:val="00925E1E"/>
    <w:rsid w:val="0093136F"/>
    <w:rsid w:val="00933698"/>
    <w:rsid w:val="009339FD"/>
    <w:rsid w:val="0093444E"/>
    <w:rsid w:val="00935C4B"/>
    <w:rsid w:val="0096689E"/>
    <w:rsid w:val="00966F97"/>
    <w:rsid w:val="009673B5"/>
    <w:rsid w:val="00970D5C"/>
    <w:rsid w:val="0097595D"/>
    <w:rsid w:val="00981EFB"/>
    <w:rsid w:val="00984ED8"/>
    <w:rsid w:val="00985106"/>
    <w:rsid w:val="00986095"/>
    <w:rsid w:val="00986221"/>
    <w:rsid w:val="009A258B"/>
    <w:rsid w:val="009A4638"/>
    <w:rsid w:val="009A4720"/>
    <w:rsid w:val="009A7AA9"/>
    <w:rsid w:val="009B0071"/>
    <w:rsid w:val="009B1E3D"/>
    <w:rsid w:val="009B2929"/>
    <w:rsid w:val="009B3C37"/>
    <w:rsid w:val="009B4B62"/>
    <w:rsid w:val="009B6282"/>
    <w:rsid w:val="009B660C"/>
    <w:rsid w:val="009B69E7"/>
    <w:rsid w:val="009D0CC6"/>
    <w:rsid w:val="009D203A"/>
    <w:rsid w:val="009F048F"/>
    <w:rsid w:val="009F398C"/>
    <w:rsid w:val="00A02772"/>
    <w:rsid w:val="00A04261"/>
    <w:rsid w:val="00A042EE"/>
    <w:rsid w:val="00A07A18"/>
    <w:rsid w:val="00A07D7D"/>
    <w:rsid w:val="00A11998"/>
    <w:rsid w:val="00A128F5"/>
    <w:rsid w:val="00A146A8"/>
    <w:rsid w:val="00A1586A"/>
    <w:rsid w:val="00A159AB"/>
    <w:rsid w:val="00A1713C"/>
    <w:rsid w:val="00A20DBA"/>
    <w:rsid w:val="00A22DFF"/>
    <w:rsid w:val="00A257D4"/>
    <w:rsid w:val="00A261BB"/>
    <w:rsid w:val="00A30CAF"/>
    <w:rsid w:val="00A31CCC"/>
    <w:rsid w:val="00A34175"/>
    <w:rsid w:val="00A35850"/>
    <w:rsid w:val="00A413D5"/>
    <w:rsid w:val="00A44516"/>
    <w:rsid w:val="00A4573E"/>
    <w:rsid w:val="00A5138D"/>
    <w:rsid w:val="00A5174F"/>
    <w:rsid w:val="00A5264E"/>
    <w:rsid w:val="00A53433"/>
    <w:rsid w:val="00A5649E"/>
    <w:rsid w:val="00A56CA7"/>
    <w:rsid w:val="00A606A9"/>
    <w:rsid w:val="00A60EB5"/>
    <w:rsid w:val="00A66EE1"/>
    <w:rsid w:val="00A742B1"/>
    <w:rsid w:val="00A76E86"/>
    <w:rsid w:val="00A83A20"/>
    <w:rsid w:val="00A85889"/>
    <w:rsid w:val="00A85CA3"/>
    <w:rsid w:val="00A9093A"/>
    <w:rsid w:val="00A9113F"/>
    <w:rsid w:val="00A96EEE"/>
    <w:rsid w:val="00AA1FDF"/>
    <w:rsid w:val="00AA3B2F"/>
    <w:rsid w:val="00AA4437"/>
    <w:rsid w:val="00AB10F4"/>
    <w:rsid w:val="00AB1A92"/>
    <w:rsid w:val="00AB2F14"/>
    <w:rsid w:val="00AB44D7"/>
    <w:rsid w:val="00AB5870"/>
    <w:rsid w:val="00AB64C6"/>
    <w:rsid w:val="00AB7449"/>
    <w:rsid w:val="00AB78EB"/>
    <w:rsid w:val="00AC35A9"/>
    <w:rsid w:val="00AC400A"/>
    <w:rsid w:val="00AC48DA"/>
    <w:rsid w:val="00AC56C3"/>
    <w:rsid w:val="00AC6751"/>
    <w:rsid w:val="00AD0169"/>
    <w:rsid w:val="00AD3BB3"/>
    <w:rsid w:val="00AE0FA6"/>
    <w:rsid w:val="00AE662B"/>
    <w:rsid w:val="00AF10B0"/>
    <w:rsid w:val="00AF1472"/>
    <w:rsid w:val="00AF21B8"/>
    <w:rsid w:val="00B00656"/>
    <w:rsid w:val="00B00D14"/>
    <w:rsid w:val="00B0458D"/>
    <w:rsid w:val="00B07BAD"/>
    <w:rsid w:val="00B111C5"/>
    <w:rsid w:val="00B12206"/>
    <w:rsid w:val="00B1299D"/>
    <w:rsid w:val="00B1419C"/>
    <w:rsid w:val="00B2137C"/>
    <w:rsid w:val="00B21ADA"/>
    <w:rsid w:val="00B25A5B"/>
    <w:rsid w:val="00B316CE"/>
    <w:rsid w:val="00B33A1B"/>
    <w:rsid w:val="00B47076"/>
    <w:rsid w:val="00B61DE7"/>
    <w:rsid w:val="00B636FC"/>
    <w:rsid w:val="00B64207"/>
    <w:rsid w:val="00B646D3"/>
    <w:rsid w:val="00B64D12"/>
    <w:rsid w:val="00B7526C"/>
    <w:rsid w:val="00B763F3"/>
    <w:rsid w:val="00B76D36"/>
    <w:rsid w:val="00B804E0"/>
    <w:rsid w:val="00B81CBF"/>
    <w:rsid w:val="00B8229D"/>
    <w:rsid w:val="00B854E3"/>
    <w:rsid w:val="00B87DA7"/>
    <w:rsid w:val="00B91300"/>
    <w:rsid w:val="00B930E3"/>
    <w:rsid w:val="00B94228"/>
    <w:rsid w:val="00B97DC2"/>
    <w:rsid w:val="00BA13B8"/>
    <w:rsid w:val="00BA3C81"/>
    <w:rsid w:val="00BA442D"/>
    <w:rsid w:val="00BA622A"/>
    <w:rsid w:val="00BA7FF5"/>
    <w:rsid w:val="00BB6260"/>
    <w:rsid w:val="00BC23A8"/>
    <w:rsid w:val="00BC472C"/>
    <w:rsid w:val="00BD4C3F"/>
    <w:rsid w:val="00BE08B5"/>
    <w:rsid w:val="00BE4C3A"/>
    <w:rsid w:val="00BE59A1"/>
    <w:rsid w:val="00BE6BB1"/>
    <w:rsid w:val="00BE6EBC"/>
    <w:rsid w:val="00BF25D2"/>
    <w:rsid w:val="00C02442"/>
    <w:rsid w:val="00C03DC6"/>
    <w:rsid w:val="00C0538D"/>
    <w:rsid w:val="00C06C9D"/>
    <w:rsid w:val="00C14462"/>
    <w:rsid w:val="00C21A5A"/>
    <w:rsid w:val="00C334D9"/>
    <w:rsid w:val="00C401BB"/>
    <w:rsid w:val="00C4203F"/>
    <w:rsid w:val="00C47095"/>
    <w:rsid w:val="00C47AD6"/>
    <w:rsid w:val="00C51728"/>
    <w:rsid w:val="00C52749"/>
    <w:rsid w:val="00C55D80"/>
    <w:rsid w:val="00C56533"/>
    <w:rsid w:val="00C57BDC"/>
    <w:rsid w:val="00C60BC0"/>
    <w:rsid w:val="00C612C5"/>
    <w:rsid w:val="00C6351A"/>
    <w:rsid w:val="00C65F2D"/>
    <w:rsid w:val="00C6641F"/>
    <w:rsid w:val="00C665EC"/>
    <w:rsid w:val="00C739EC"/>
    <w:rsid w:val="00C81C1D"/>
    <w:rsid w:val="00C84D82"/>
    <w:rsid w:val="00C853C7"/>
    <w:rsid w:val="00C90257"/>
    <w:rsid w:val="00C93787"/>
    <w:rsid w:val="00C93CA8"/>
    <w:rsid w:val="00C9566A"/>
    <w:rsid w:val="00CA6D14"/>
    <w:rsid w:val="00CB3334"/>
    <w:rsid w:val="00CB337B"/>
    <w:rsid w:val="00CC3A32"/>
    <w:rsid w:val="00CC5887"/>
    <w:rsid w:val="00CE4EA0"/>
    <w:rsid w:val="00CE603A"/>
    <w:rsid w:val="00CE7574"/>
    <w:rsid w:val="00CF0225"/>
    <w:rsid w:val="00CF1E45"/>
    <w:rsid w:val="00CF5F61"/>
    <w:rsid w:val="00CF603C"/>
    <w:rsid w:val="00CF6649"/>
    <w:rsid w:val="00D00AED"/>
    <w:rsid w:val="00D05AD5"/>
    <w:rsid w:val="00D10170"/>
    <w:rsid w:val="00D102A0"/>
    <w:rsid w:val="00D14172"/>
    <w:rsid w:val="00D219BD"/>
    <w:rsid w:val="00D21C35"/>
    <w:rsid w:val="00D236D1"/>
    <w:rsid w:val="00D24206"/>
    <w:rsid w:val="00D3041F"/>
    <w:rsid w:val="00D31D3F"/>
    <w:rsid w:val="00D36739"/>
    <w:rsid w:val="00D42373"/>
    <w:rsid w:val="00D4359E"/>
    <w:rsid w:val="00D50259"/>
    <w:rsid w:val="00D51E65"/>
    <w:rsid w:val="00D53ED4"/>
    <w:rsid w:val="00D551CA"/>
    <w:rsid w:val="00D611EF"/>
    <w:rsid w:val="00D6265C"/>
    <w:rsid w:val="00D63382"/>
    <w:rsid w:val="00D67AB5"/>
    <w:rsid w:val="00D714EE"/>
    <w:rsid w:val="00D943E4"/>
    <w:rsid w:val="00D954A4"/>
    <w:rsid w:val="00D95CDF"/>
    <w:rsid w:val="00DA09C4"/>
    <w:rsid w:val="00DA0C79"/>
    <w:rsid w:val="00DA1099"/>
    <w:rsid w:val="00DA5561"/>
    <w:rsid w:val="00DB2650"/>
    <w:rsid w:val="00DB3939"/>
    <w:rsid w:val="00DB6142"/>
    <w:rsid w:val="00DD1632"/>
    <w:rsid w:val="00DE19EE"/>
    <w:rsid w:val="00DE313A"/>
    <w:rsid w:val="00DE35AC"/>
    <w:rsid w:val="00DE3885"/>
    <w:rsid w:val="00DE69C5"/>
    <w:rsid w:val="00DF05BD"/>
    <w:rsid w:val="00DF14BD"/>
    <w:rsid w:val="00DF45D3"/>
    <w:rsid w:val="00DF6ED7"/>
    <w:rsid w:val="00E0385A"/>
    <w:rsid w:val="00E05BAD"/>
    <w:rsid w:val="00E07739"/>
    <w:rsid w:val="00E330C7"/>
    <w:rsid w:val="00E34A3B"/>
    <w:rsid w:val="00E35D48"/>
    <w:rsid w:val="00E3600E"/>
    <w:rsid w:val="00E36FA1"/>
    <w:rsid w:val="00E378B2"/>
    <w:rsid w:val="00E40FF4"/>
    <w:rsid w:val="00E41910"/>
    <w:rsid w:val="00E43B55"/>
    <w:rsid w:val="00E47F67"/>
    <w:rsid w:val="00E52420"/>
    <w:rsid w:val="00E55DC7"/>
    <w:rsid w:val="00E577C0"/>
    <w:rsid w:val="00E64705"/>
    <w:rsid w:val="00E65B67"/>
    <w:rsid w:val="00E660AB"/>
    <w:rsid w:val="00E6651A"/>
    <w:rsid w:val="00E72F36"/>
    <w:rsid w:val="00E74523"/>
    <w:rsid w:val="00E8460F"/>
    <w:rsid w:val="00E9230B"/>
    <w:rsid w:val="00EA123E"/>
    <w:rsid w:val="00EA17CC"/>
    <w:rsid w:val="00EB32C6"/>
    <w:rsid w:val="00EB7849"/>
    <w:rsid w:val="00EB7C31"/>
    <w:rsid w:val="00EC06DB"/>
    <w:rsid w:val="00EC0B8F"/>
    <w:rsid w:val="00EC64D6"/>
    <w:rsid w:val="00EC65E3"/>
    <w:rsid w:val="00ED1BB1"/>
    <w:rsid w:val="00ED250E"/>
    <w:rsid w:val="00EE1815"/>
    <w:rsid w:val="00EE1DD6"/>
    <w:rsid w:val="00EE4D9B"/>
    <w:rsid w:val="00EF554B"/>
    <w:rsid w:val="00EF66A5"/>
    <w:rsid w:val="00F108E0"/>
    <w:rsid w:val="00F10AAE"/>
    <w:rsid w:val="00F11F70"/>
    <w:rsid w:val="00F143AA"/>
    <w:rsid w:val="00F24222"/>
    <w:rsid w:val="00F25579"/>
    <w:rsid w:val="00F27AF8"/>
    <w:rsid w:val="00F431AE"/>
    <w:rsid w:val="00F438C7"/>
    <w:rsid w:val="00F44197"/>
    <w:rsid w:val="00F476F4"/>
    <w:rsid w:val="00F50117"/>
    <w:rsid w:val="00F50B9A"/>
    <w:rsid w:val="00F51A28"/>
    <w:rsid w:val="00F5413B"/>
    <w:rsid w:val="00F56BC0"/>
    <w:rsid w:val="00F57785"/>
    <w:rsid w:val="00F6449D"/>
    <w:rsid w:val="00F64810"/>
    <w:rsid w:val="00F82587"/>
    <w:rsid w:val="00F836DE"/>
    <w:rsid w:val="00F8522D"/>
    <w:rsid w:val="00F85479"/>
    <w:rsid w:val="00F85CC3"/>
    <w:rsid w:val="00F9072A"/>
    <w:rsid w:val="00F915D4"/>
    <w:rsid w:val="00F92610"/>
    <w:rsid w:val="00F94183"/>
    <w:rsid w:val="00FA4DEC"/>
    <w:rsid w:val="00FB60CA"/>
    <w:rsid w:val="00FC0F2C"/>
    <w:rsid w:val="00FC2035"/>
    <w:rsid w:val="00FC2AC7"/>
    <w:rsid w:val="00FD0286"/>
    <w:rsid w:val="00FD03A8"/>
    <w:rsid w:val="00FD0A0D"/>
    <w:rsid w:val="00FD0E71"/>
    <w:rsid w:val="00FD4E40"/>
    <w:rsid w:val="00FD5FCB"/>
    <w:rsid w:val="00FD6A12"/>
    <w:rsid w:val="00FD73D1"/>
    <w:rsid w:val="00FE0A71"/>
    <w:rsid w:val="00FE2FE3"/>
    <w:rsid w:val="00FE445D"/>
    <w:rsid w:val="00FE5F50"/>
    <w:rsid w:val="00FE6B58"/>
    <w:rsid w:val="00FF2050"/>
    <w:rsid w:val="00FF2E4F"/>
    <w:rsid w:val="14741438"/>
    <w:rsid w:val="17FEEC35"/>
    <w:rsid w:val="2558DAB4"/>
    <w:rsid w:val="332ED0E9"/>
    <w:rsid w:val="357B641B"/>
    <w:rsid w:val="41BD7ED2"/>
    <w:rsid w:val="572445A9"/>
    <w:rsid w:val="61B75AC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ecimalSymbol w:val=","/>
  <w:listSeparator w:val=";"/>
  <w14:docId w14:val="4681A596"/>
  <w15:docId w15:val="{FC1DE338-A3D3-4B03-A8F9-AA354F10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7DF9"/>
    <w:pPr>
      <w:jc w:val="both"/>
    </w:pPr>
    <w:rPr>
      <w:rFonts w:ascii="Verdana" w:hAnsi="Verdana"/>
    </w:rPr>
  </w:style>
  <w:style w:type="paragraph" w:styleId="Titolo1">
    <w:name w:val="heading 1"/>
    <w:basedOn w:val="Normale"/>
    <w:next w:val="Normale"/>
    <w:link w:val="Titolo1Carattere"/>
    <w:autoRedefine/>
    <w:uiPriority w:val="9"/>
    <w:qFormat/>
    <w:rsid w:val="001E7DF9"/>
    <w:pPr>
      <w:keepNext/>
      <w:numPr>
        <w:numId w:val="15"/>
      </w:numPr>
      <w:spacing w:before="480" w:after="60"/>
      <w:ind w:left="431" w:hanging="431"/>
      <w:outlineLvl w:val="0"/>
    </w:pPr>
    <w:rPr>
      <w:rFonts w:ascii="Cambria" w:hAnsi="Cambria" w:cs="Arial"/>
      <w:b/>
      <w:bCs/>
      <w:color w:val="C00000"/>
      <w:kern w:val="32"/>
      <w:sz w:val="32"/>
      <w:szCs w:val="32"/>
    </w:rPr>
  </w:style>
  <w:style w:type="paragraph" w:styleId="Titolo2">
    <w:name w:val="heading 2"/>
    <w:basedOn w:val="Normale"/>
    <w:next w:val="Normale"/>
    <w:link w:val="Titolo2Carattere"/>
    <w:qFormat/>
    <w:rsid w:val="001E7DF9"/>
    <w:pPr>
      <w:keepNext/>
      <w:numPr>
        <w:ilvl w:val="1"/>
        <w:numId w:val="15"/>
      </w:numPr>
      <w:spacing w:before="240" w:after="60"/>
      <w:ind w:left="709" w:hanging="567"/>
      <w:outlineLvl w:val="1"/>
    </w:pPr>
    <w:rPr>
      <w:rFonts w:ascii="Cambria" w:hAnsi="Cambria" w:cs="Arial"/>
      <w:b/>
      <w:bCs/>
      <w:iCs/>
      <w:color w:val="C00000"/>
      <w:sz w:val="28"/>
      <w:szCs w:val="28"/>
    </w:rPr>
  </w:style>
  <w:style w:type="paragraph" w:styleId="Titolo3">
    <w:name w:val="heading 3"/>
    <w:basedOn w:val="Titolo2"/>
    <w:next w:val="Normale"/>
    <w:link w:val="Titolo3Carattere"/>
    <w:qFormat/>
    <w:rsid w:val="001E7DF9"/>
    <w:pPr>
      <w:numPr>
        <w:ilvl w:val="2"/>
      </w:numPr>
      <w:ind w:left="851" w:hanging="284"/>
      <w:outlineLvl w:val="2"/>
    </w:pPr>
    <w:rPr>
      <w:b w:val="0"/>
      <w:bCs w:val="0"/>
      <w:iCs w:val="0"/>
      <w:sz w:val="26"/>
      <w:szCs w:val="26"/>
    </w:rPr>
  </w:style>
  <w:style w:type="paragraph" w:styleId="Titolo4">
    <w:name w:val="heading 4"/>
    <w:basedOn w:val="Normale"/>
    <w:next w:val="Normale"/>
    <w:link w:val="Titolo4Carattere"/>
    <w:semiHidden/>
    <w:unhideWhenUsed/>
    <w:qFormat/>
    <w:rsid w:val="001E7DF9"/>
    <w:pPr>
      <w:keepNext/>
      <w:numPr>
        <w:ilvl w:val="3"/>
        <w:numId w:val="15"/>
      </w:numPr>
      <w:spacing w:before="240" w:after="60"/>
      <w:outlineLvl w:val="3"/>
    </w:pPr>
    <w:rPr>
      <w:rFonts w:ascii="Calibri" w:hAnsi="Calibri"/>
      <w:b/>
      <w:bCs/>
      <w:sz w:val="28"/>
      <w:szCs w:val="28"/>
      <w:lang w:val="x-none" w:eastAsia="x-none"/>
    </w:rPr>
  </w:style>
  <w:style w:type="paragraph" w:styleId="Titolo5">
    <w:name w:val="heading 5"/>
    <w:basedOn w:val="Normale"/>
    <w:next w:val="Normale"/>
    <w:link w:val="Titolo5Carattere"/>
    <w:semiHidden/>
    <w:unhideWhenUsed/>
    <w:qFormat/>
    <w:rsid w:val="001E7DF9"/>
    <w:pPr>
      <w:numPr>
        <w:ilvl w:val="4"/>
        <w:numId w:val="15"/>
      </w:numPr>
      <w:spacing w:before="240" w:after="60"/>
      <w:outlineLvl w:val="4"/>
    </w:pPr>
    <w:rPr>
      <w:rFonts w:ascii="Calibri" w:hAnsi="Calibri"/>
      <w:b/>
      <w:bCs/>
      <w:i/>
      <w:iCs/>
      <w:sz w:val="26"/>
      <w:szCs w:val="26"/>
      <w:lang w:val="x-none" w:eastAsia="x-none"/>
    </w:rPr>
  </w:style>
  <w:style w:type="paragraph" w:styleId="Titolo6">
    <w:name w:val="heading 6"/>
    <w:basedOn w:val="Normale"/>
    <w:next w:val="Normale"/>
    <w:link w:val="Titolo6Carattere"/>
    <w:semiHidden/>
    <w:unhideWhenUsed/>
    <w:qFormat/>
    <w:rsid w:val="001E7DF9"/>
    <w:pPr>
      <w:numPr>
        <w:ilvl w:val="5"/>
        <w:numId w:val="15"/>
      </w:numPr>
      <w:spacing w:before="240" w:after="60"/>
      <w:outlineLvl w:val="5"/>
    </w:pPr>
    <w:rPr>
      <w:rFonts w:ascii="Calibri" w:hAnsi="Calibri"/>
      <w:b/>
      <w:bCs/>
      <w:sz w:val="22"/>
      <w:szCs w:val="22"/>
      <w:lang w:val="x-none" w:eastAsia="x-none"/>
    </w:rPr>
  </w:style>
  <w:style w:type="paragraph" w:styleId="Titolo7">
    <w:name w:val="heading 7"/>
    <w:basedOn w:val="Normale"/>
    <w:next w:val="Normale"/>
    <w:link w:val="Titolo7Carattere"/>
    <w:semiHidden/>
    <w:unhideWhenUsed/>
    <w:qFormat/>
    <w:rsid w:val="001E7DF9"/>
    <w:pPr>
      <w:numPr>
        <w:ilvl w:val="6"/>
        <w:numId w:val="15"/>
      </w:numPr>
      <w:spacing w:before="240" w:after="60"/>
      <w:outlineLvl w:val="6"/>
    </w:pPr>
    <w:rPr>
      <w:rFonts w:ascii="Calibri" w:hAnsi="Calibri"/>
      <w:sz w:val="24"/>
      <w:szCs w:val="24"/>
      <w:lang w:val="x-none" w:eastAsia="x-none"/>
    </w:rPr>
  </w:style>
  <w:style w:type="paragraph" w:styleId="Titolo8">
    <w:name w:val="heading 8"/>
    <w:basedOn w:val="Normale"/>
    <w:next w:val="Normale"/>
    <w:link w:val="Titolo8Carattere"/>
    <w:semiHidden/>
    <w:unhideWhenUsed/>
    <w:qFormat/>
    <w:rsid w:val="001E7DF9"/>
    <w:pPr>
      <w:numPr>
        <w:ilvl w:val="7"/>
        <w:numId w:val="15"/>
      </w:numPr>
      <w:spacing w:before="240" w:after="60"/>
      <w:outlineLvl w:val="7"/>
    </w:pPr>
    <w:rPr>
      <w:rFonts w:ascii="Calibri" w:hAnsi="Calibri"/>
      <w:i/>
      <w:iCs/>
      <w:sz w:val="24"/>
      <w:szCs w:val="24"/>
      <w:lang w:val="x-none" w:eastAsia="x-none"/>
    </w:rPr>
  </w:style>
  <w:style w:type="paragraph" w:styleId="Titolo9">
    <w:name w:val="heading 9"/>
    <w:basedOn w:val="Normale"/>
    <w:next w:val="Normale"/>
    <w:link w:val="Titolo9Carattere"/>
    <w:semiHidden/>
    <w:unhideWhenUsed/>
    <w:qFormat/>
    <w:rsid w:val="001E7DF9"/>
    <w:pPr>
      <w:numPr>
        <w:ilvl w:val="8"/>
        <w:numId w:val="15"/>
      </w:numPr>
      <w:spacing w:before="240" w:after="60"/>
      <w:outlineLvl w:val="8"/>
    </w:pPr>
    <w:rPr>
      <w:rFonts w:ascii="Cambria" w:hAnsi="Cambria"/>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D10170"/>
    <w:rPr>
      <w:rFonts w:cs="Arial"/>
      <w:b/>
      <w:bCs/>
      <w:color w:val="C00000"/>
      <w:kern w:val="32"/>
      <w:sz w:val="32"/>
      <w:szCs w:val="32"/>
    </w:rPr>
  </w:style>
  <w:style w:type="paragraph" w:styleId="Testonotaapidipagina">
    <w:name w:val="footnote text"/>
    <w:basedOn w:val="Normale"/>
    <w:link w:val="TestonotaapidipaginaCarattere"/>
    <w:autoRedefine/>
    <w:uiPriority w:val="99"/>
    <w:qFormat/>
    <w:rsid w:val="001E7DF9"/>
    <w:pPr>
      <w:widowControl w:val="0"/>
      <w:jc w:val="left"/>
    </w:pPr>
    <w:rPr>
      <w:rFonts w:ascii="Calibri" w:eastAsia="Calibri" w:hAnsi="Calibri"/>
      <w:lang w:val="en-US" w:eastAsia="en-US"/>
    </w:rPr>
  </w:style>
  <w:style w:type="character" w:customStyle="1" w:styleId="TestonotaapidipaginaCarattere">
    <w:name w:val="Testo nota a piè di pagina Carattere"/>
    <w:link w:val="Testonotaapidipagina"/>
    <w:uiPriority w:val="99"/>
    <w:rsid w:val="00306B09"/>
    <w:rPr>
      <w:rFonts w:ascii="Calibri" w:eastAsia="Calibri" w:hAnsi="Calibri"/>
      <w:lang w:val="en-US" w:eastAsia="en-US"/>
    </w:rPr>
  </w:style>
  <w:style w:type="paragraph" w:styleId="Intestazione">
    <w:name w:val="header"/>
    <w:basedOn w:val="Normale"/>
    <w:link w:val="IntestazioneCarattere"/>
    <w:rsid w:val="005068BD"/>
    <w:pPr>
      <w:tabs>
        <w:tab w:val="center" w:pos="4819"/>
        <w:tab w:val="right" w:pos="9638"/>
      </w:tabs>
    </w:pPr>
    <w:rPr>
      <w:lang w:val="x-none" w:eastAsia="x-none"/>
    </w:rPr>
  </w:style>
  <w:style w:type="character" w:customStyle="1" w:styleId="IntestazioneCarattere">
    <w:name w:val="Intestazione Carattere"/>
    <w:link w:val="Intestazione"/>
    <w:rsid w:val="005068BD"/>
    <w:rPr>
      <w:rFonts w:ascii="Verdana" w:eastAsia="Times New Roman" w:hAnsi="Verdana" w:cs="Times New Roman"/>
      <w:sz w:val="20"/>
      <w:szCs w:val="20"/>
    </w:rPr>
  </w:style>
  <w:style w:type="paragraph" w:styleId="Pidipagina">
    <w:name w:val="footer"/>
    <w:basedOn w:val="Normale"/>
    <w:link w:val="PidipaginaCarattere"/>
    <w:uiPriority w:val="99"/>
    <w:rsid w:val="005068BD"/>
    <w:pPr>
      <w:tabs>
        <w:tab w:val="center" w:pos="4819"/>
        <w:tab w:val="right" w:pos="9638"/>
      </w:tabs>
    </w:pPr>
    <w:rPr>
      <w:color w:val="0745A7"/>
      <w:sz w:val="16"/>
      <w:lang w:val="x-none" w:eastAsia="x-none"/>
    </w:rPr>
  </w:style>
  <w:style w:type="character" w:customStyle="1" w:styleId="PidipaginaCarattere">
    <w:name w:val="Piè di pagina Carattere"/>
    <w:link w:val="Pidipagina"/>
    <w:uiPriority w:val="99"/>
    <w:rsid w:val="005068BD"/>
    <w:rPr>
      <w:rFonts w:ascii="Verdana" w:eastAsia="Times New Roman" w:hAnsi="Verdana" w:cs="Times New Roman"/>
      <w:color w:val="0745A7"/>
      <w:sz w:val="16"/>
      <w:szCs w:val="20"/>
    </w:rPr>
  </w:style>
  <w:style w:type="character" w:styleId="Collegamentoipertestuale">
    <w:name w:val="Hyperlink"/>
    <w:rsid w:val="005068BD"/>
    <w:rPr>
      <w:rFonts w:ascii="Verdana" w:hAnsi="Verdana"/>
      <w:color w:val="0000FF"/>
      <w:u w:val="single"/>
    </w:rPr>
  </w:style>
  <w:style w:type="paragraph" w:customStyle="1" w:styleId="elencopuntato">
    <w:name w:val="elenco puntato"/>
    <w:basedOn w:val="Normale"/>
    <w:link w:val="elencopuntatoCarattere"/>
    <w:qFormat/>
    <w:rsid w:val="000A75BA"/>
    <w:pPr>
      <w:numPr>
        <w:numId w:val="1"/>
      </w:numPr>
    </w:pPr>
    <w:rPr>
      <w:lang w:val="x-none" w:eastAsia="x-none"/>
    </w:rPr>
  </w:style>
  <w:style w:type="paragraph" w:styleId="Titolo">
    <w:name w:val="Title"/>
    <w:basedOn w:val="Normale"/>
    <w:next w:val="Normale"/>
    <w:link w:val="TitoloCarattere"/>
    <w:qFormat/>
    <w:rsid w:val="001E7DF9"/>
    <w:pPr>
      <w:spacing w:before="240" w:after="480"/>
      <w:jc w:val="center"/>
      <w:outlineLvl w:val="0"/>
    </w:pPr>
    <w:rPr>
      <w:rFonts w:ascii="Cambria" w:hAnsi="Cambria"/>
      <w:b/>
      <w:bCs/>
      <w:color w:val="C00000"/>
      <w:kern w:val="28"/>
      <w:sz w:val="36"/>
      <w:szCs w:val="36"/>
      <w:lang w:val="x-none" w:eastAsia="x-none"/>
    </w:rPr>
  </w:style>
  <w:style w:type="character" w:customStyle="1" w:styleId="TitoloCarattere">
    <w:name w:val="Titolo Carattere"/>
    <w:link w:val="Titolo"/>
    <w:rsid w:val="005068BD"/>
    <w:rPr>
      <w:b/>
      <w:bCs/>
      <w:color w:val="C00000"/>
      <w:kern w:val="28"/>
      <w:sz w:val="36"/>
      <w:szCs w:val="36"/>
      <w:lang w:val="x-none" w:eastAsia="x-none"/>
    </w:rPr>
  </w:style>
  <w:style w:type="character" w:customStyle="1" w:styleId="elencopuntatoCarattere">
    <w:name w:val="elenco puntato Carattere"/>
    <w:link w:val="elencopuntato"/>
    <w:rsid w:val="005068BD"/>
    <w:rPr>
      <w:rFonts w:ascii="Verdana" w:hAnsi="Verdana"/>
      <w:lang w:val="x-none" w:eastAsia="x-none"/>
    </w:rPr>
  </w:style>
  <w:style w:type="character" w:styleId="Rimandocommento">
    <w:name w:val="annotation reference"/>
    <w:rsid w:val="001E7DF9"/>
    <w:rPr>
      <w:sz w:val="16"/>
      <w:szCs w:val="16"/>
    </w:rPr>
  </w:style>
  <w:style w:type="paragraph" w:styleId="Testocommento">
    <w:name w:val="annotation text"/>
    <w:basedOn w:val="Normale"/>
    <w:link w:val="TestocommentoCarattere"/>
    <w:rsid w:val="001E7DF9"/>
    <w:pPr>
      <w:widowControl w:val="0"/>
      <w:jc w:val="left"/>
    </w:pPr>
    <w:rPr>
      <w:rFonts w:ascii="Calibri" w:eastAsia="Calibri" w:hAnsi="Calibri"/>
      <w:lang w:val="en-US" w:eastAsia="en-US"/>
    </w:rPr>
  </w:style>
  <w:style w:type="character" w:customStyle="1" w:styleId="TestocommentoCarattere">
    <w:name w:val="Testo commento Carattere"/>
    <w:link w:val="Testocommento"/>
    <w:rsid w:val="005068BD"/>
    <w:rPr>
      <w:rFonts w:ascii="Calibri" w:eastAsia="Calibri" w:hAnsi="Calibri"/>
      <w:lang w:val="en-US" w:eastAsia="en-US"/>
    </w:rPr>
  </w:style>
  <w:style w:type="paragraph" w:styleId="Nessunaspaziatura">
    <w:name w:val="No Spacing"/>
    <w:uiPriority w:val="1"/>
    <w:qFormat/>
    <w:rsid w:val="001E7DF9"/>
    <w:pPr>
      <w:jc w:val="both"/>
    </w:pPr>
    <w:rPr>
      <w:rFonts w:ascii="Verdana" w:hAnsi="Verdana"/>
    </w:rPr>
  </w:style>
  <w:style w:type="character" w:styleId="Enfasiintensa">
    <w:name w:val="Intense Emphasis"/>
    <w:uiPriority w:val="21"/>
    <w:qFormat/>
    <w:rsid w:val="005068BD"/>
    <w:rPr>
      <w:b/>
      <w:bCs/>
      <w:i/>
      <w:iCs/>
      <w:caps w:val="0"/>
      <w:smallCaps/>
      <w:color w:val="C00000"/>
    </w:rPr>
  </w:style>
  <w:style w:type="paragraph" w:customStyle="1" w:styleId="Completare">
    <w:name w:val="Completare"/>
    <w:basedOn w:val="Normale"/>
    <w:link w:val="CompletareCarattere"/>
    <w:qFormat/>
    <w:rsid w:val="001E7DF9"/>
    <w:rPr>
      <w:i/>
      <w:color w:val="808080"/>
      <w:lang w:val="x-none" w:eastAsia="x-none"/>
    </w:rPr>
  </w:style>
  <w:style w:type="character" w:customStyle="1" w:styleId="CompletareCarattere">
    <w:name w:val="Completare Carattere"/>
    <w:link w:val="Completare"/>
    <w:rsid w:val="005068BD"/>
    <w:rPr>
      <w:rFonts w:ascii="Verdana" w:hAnsi="Verdana"/>
      <w:i/>
      <w:color w:val="808080"/>
      <w:lang w:val="x-none" w:eastAsia="x-none"/>
    </w:rPr>
  </w:style>
  <w:style w:type="character" w:styleId="Riferimentointenso">
    <w:name w:val="Intense Reference"/>
    <w:uiPriority w:val="32"/>
    <w:qFormat/>
    <w:rsid w:val="001E7DF9"/>
    <w:rPr>
      <w:b/>
      <w:bCs/>
      <w:smallCaps/>
      <w:color w:val="C00000"/>
      <w:spacing w:val="5"/>
    </w:rPr>
  </w:style>
  <w:style w:type="paragraph" w:styleId="Rientrocorpodeltesto2">
    <w:name w:val="Body Text Indent 2"/>
    <w:basedOn w:val="Normale"/>
    <w:link w:val="Rientrocorpodeltesto2Carattere"/>
    <w:rsid w:val="001E7DF9"/>
    <w:pPr>
      <w:spacing w:after="120" w:line="480" w:lineRule="auto"/>
      <w:ind w:left="283"/>
      <w:jc w:val="left"/>
    </w:pPr>
    <w:rPr>
      <w:lang w:val="x-none" w:eastAsia="x-none"/>
    </w:rPr>
  </w:style>
  <w:style w:type="character" w:customStyle="1" w:styleId="Rientrocorpodeltesto2Carattere">
    <w:name w:val="Rientro corpo del testo 2 Carattere"/>
    <w:link w:val="Rientrocorpodeltesto2"/>
    <w:rsid w:val="005068BD"/>
    <w:rPr>
      <w:rFonts w:ascii="Verdana" w:hAnsi="Verdana"/>
      <w:lang w:val="x-none" w:eastAsia="x-none"/>
    </w:rPr>
  </w:style>
  <w:style w:type="paragraph" w:styleId="Testofumetto">
    <w:name w:val="Balloon Text"/>
    <w:basedOn w:val="Normale"/>
    <w:link w:val="TestofumettoCarattere"/>
    <w:uiPriority w:val="99"/>
    <w:unhideWhenUsed/>
    <w:rsid w:val="001E7DF9"/>
    <w:rPr>
      <w:rFonts w:ascii="Tahoma" w:hAnsi="Tahoma"/>
      <w:sz w:val="16"/>
      <w:szCs w:val="16"/>
      <w:lang w:val="x-none" w:eastAsia="x-none"/>
    </w:rPr>
  </w:style>
  <w:style w:type="character" w:customStyle="1" w:styleId="TestofumettoCarattere">
    <w:name w:val="Testo fumetto Carattere"/>
    <w:link w:val="Testofumetto"/>
    <w:uiPriority w:val="99"/>
    <w:rsid w:val="005068BD"/>
    <w:rPr>
      <w:rFonts w:ascii="Tahoma" w:hAnsi="Tahoma"/>
      <w:sz w:val="16"/>
      <w:szCs w:val="16"/>
      <w:lang w:val="x-none" w:eastAsia="x-none"/>
    </w:rPr>
  </w:style>
  <w:style w:type="paragraph" w:styleId="Soggettocommento">
    <w:name w:val="annotation subject"/>
    <w:basedOn w:val="Testocommento"/>
    <w:next w:val="Testocommento"/>
    <w:link w:val="SoggettocommentoCarattere"/>
    <w:uiPriority w:val="99"/>
    <w:semiHidden/>
    <w:unhideWhenUsed/>
    <w:rsid w:val="001E7DF9"/>
    <w:pPr>
      <w:widowControl/>
      <w:jc w:val="both"/>
    </w:pPr>
    <w:rPr>
      <w:rFonts w:ascii="Verdana" w:hAnsi="Verdana"/>
      <w:b/>
      <w:bCs/>
    </w:rPr>
  </w:style>
  <w:style w:type="character" w:customStyle="1" w:styleId="SoggettocommentoCarattere">
    <w:name w:val="Soggetto commento Carattere"/>
    <w:link w:val="Soggettocommento"/>
    <w:uiPriority w:val="99"/>
    <w:semiHidden/>
    <w:rsid w:val="009B660C"/>
    <w:rPr>
      <w:rFonts w:ascii="Verdana" w:eastAsia="Calibri" w:hAnsi="Verdana"/>
      <w:b/>
      <w:bCs/>
      <w:lang w:val="en-US" w:eastAsia="en-US"/>
    </w:rPr>
  </w:style>
  <w:style w:type="paragraph" w:styleId="Revisione">
    <w:name w:val="Revision"/>
    <w:hidden/>
    <w:uiPriority w:val="99"/>
    <w:semiHidden/>
    <w:rsid w:val="000D6DFD"/>
    <w:rPr>
      <w:rFonts w:ascii="Verdana" w:hAnsi="Verdana"/>
    </w:rPr>
  </w:style>
  <w:style w:type="paragraph" w:styleId="Paragrafoelenco">
    <w:name w:val="List Paragraph"/>
    <w:basedOn w:val="Normale"/>
    <w:uiPriority w:val="34"/>
    <w:qFormat/>
    <w:rsid w:val="00A35850"/>
    <w:pPr>
      <w:ind w:left="720"/>
      <w:contextualSpacing/>
    </w:pPr>
  </w:style>
  <w:style w:type="character" w:customStyle="1" w:styleId="Titolo7Carattere">
    <w:name w:val="Titolo 7 Carattere"/>
    <w:link w:val="Titolo7"/>
    <w:semiHidden/>
    <w:rsid w:val="009A7AA9"/>
    <w:rPr>
      <w:rFonts w:ascii="Calibri" w:hAnsi="Calibri"/>
      <w:sz w:val="24"/>
      <w:szCs w:val="24"/>
      <w:lang w:val="x-none" w:eastAsia="x-none"/>
    </w:rPr>
  </w:style>
  <w:style w:type="paragraph" w:customStyle="1" w:styleId="Titolo-primo">
    <w:name w:val="Titolo-primo"/>
    <w:basedOn w:val="Normale"/>
    <w:link w:val="Titolo-primoCarattere"/>
    <w:qFormat/>
    <w:rsid w:val="00872E38"/>
    <w:pPr>
      <w:spacing w:before="120"/>
      <w:jc w:val="center"/>
    </w:pPr>
    <w:rPr>
      <w:b/>
      <w:color w:val="0745A7"/>
      <w:kern w:val="32"/>
      <w:sz w:val="40"/>
      <w:szCs w:val="40"/>
      <w:lang w:val="x-none" w:eastAsia="x-none"/>
    </w:rPr>
  </w:style>
  <w:style w:type="character" w:customStyle="1" w:styleId="Titolo-primoCarattere">
    <w:name w:val="Titolo-primo Carattere"/>
    <w:link w:val="Titolo-primo"/>
    <w:rsid w:val="00872E38"/>
    <w:rPr>
      <w:rFonts w:ascii="Verdana" w:eastAsia="Times New Roman" w:hAnsi="Verdana" w:cs="Times New Roman"/>
      <w:b/>
      <w:color w:val="0745A7"/>
      <w:kern w:val="32"/>
      <w:sz w:val="40"/>
      <w:szCs w:val="40"/>
      <w:lang w:val="x-none" w:eastAsia="x-none"/>
    </w:rPr>
  </w:style>
  <w:style w:type="character" w:styleId="Enfasidelicata">
    <w:name w:val="Subtle Emphasis"/>
    <w:uiPriority w:val="19"/>
    <w:qFormat/>
    <w:rsid w:val="00872E38"/>
    <w:rPr>
      <w:i/>
      <w:iCs/>
      <w:color w:val="808080"/>
    </w:rPr>
  </w:style>
  <w:style w:type="paragraph" w:customStyle="1" w:styleId="Cosedacompletare">
    <w:name w:val="Cose da completare"/>
    <w:basedOn w:val="Normale"/>
    <w:link w:val="CosedacompletareCarattere"/>
    <w:qFormat/>
    <w:rsid w:val="001E7DF9"/>
    <w:rPr>
      <w:i/>
      <w:color w:val="808080"/>
      <w:lang w:val="x-none" w:eastAsia="x-none"/>
    </w:rPr>
  </w:style>
  <w:style w:type="character" w:customStyle="1" w:styleId="CosedacompletareCarattere">
    <w:name w:val="Cose da completare Carattere"/>
    <w:link w:val="Cosedacompletare"/>
    <w:rsid w:val="00E9230B"/>
    <w:rPr>
      <w:rFonts w:ascii="Verdana" w:hAnsi="Verdana"/>
      <w:i/>
      <w:color w:val="808080"/>
      <w:lang w:val="x-none" w:eastAsia="x-none"/>
    </w:rPr>
  </w:style>
  <w:style w:type="paragraph" w:styleId="NormaleWeb">
    <w:name w:val="Normal (Web)"/>
    <w:basedOn w:val="Normale"/>
    <w:uiPriority w:val="99"/>
    <w:unhideWhenUsed/>
    <w:rsid w:val="001E7DF9"/>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Carpredefinitoparagrafo"/>
    <w:rsid w:val="001962A3"/>
  </w:style>
  <w:style w:type="character" w:customStyle="1" w:styleId="eop">
    <w:name w:val="eop"/>
    <w:basedOn w:val="Carpredefinitoparagrafo"/>
    <w:rsid w:val="001962A3"/>
  </w:style>
  <w:style w:type="paragraph" w:customStyle="1" w:styleId="paragraph">
    <w:name w:val="paragraph"/>
    <w:basedOn w:val="Normale"/>
    <w:rsid w:val="001E7DF9"/>
    <w:pPr>
      <w:spacing w:before="100" w:beforeAutospacing="1" w:after="100" w:afterAutospacing="1"/>
      <w:jc w:val="left"/>
    </w:pPr>
    <w:rPr>
      <w:rFonts w:ascii="Times New Roman" w:hAnsi="Times New Roman"/>
      <w:sz w:val="24"/>
      <w:szCs w:val="24"/>
    </w:rPr>
  </w:style>
  <w:style w:type="character" w:styleId="Menzionenonrisolta">
    <w:name w:val="Unresolved Mention"/>
    <w:uiPriority w:val="99"/>
    <w:semiHidden/>
    <w:unhideWhenUsed/>
    <w:rsid w:val="003823DC"/>
    <w:rPr>
      <w:color w:val="605E5C"/>
      <w:shd w:val="clear" w:color="auto" w:fill="E1DFDD"/>
    </w:rPr>
  </w:style>
  <w:style w:type="character" w:styleId="Enfasigrassetto">
    <w:name w:val="Strong"/>
    <w:uiPriority w:val="22"/>
    <w:qFormat/>
    <w:rsid w:val="000A75BA"/>
    <w:rPr>
      <w:b/>
      <w:bCs/>
    </w:rPr>
  </w:style>
  <w:style w:type="character" w:customStyle="1" w:styleId="Titolo2Carattere">
    <w:name w:val="Titolo 2 Carattere"/>
    <w:basedOn w:val="Carpredefinitoparagrafo"/>
    <w:link w:val="Titolo2"/>
    <w:rsid w:val="001E7DF9"/>
    <w:rPr>
      <w:rFonts w:cs="Arial"/>
      <w:b/>
      <w:bCs/>
      <w:iCs/>
      <w:color w:val="C00000"/>
      <w:sz w:val="28"/>
      <w:szCs w:val="28"/>
    </w:rPr>
  </w:style>
  <w:style w:type="character" w:customStyle="1" w:styleId="Titolo3Carattere">
    <w:name w:val="Titolo 3 Carattere"/>
    <w:basedOn w:val="Carpredefinitoparagrafo"/>
    <w:link w:val="Titolo3"/>
    <w:rsid w:val="001E7DF9"/>
    <w:rPr>
      <w:rFonts w:cs="Arial"/>
      <w:color w:val="C00000"/>
      <w:sz w:val="26"/>
      <w:szCs w:val="26"/>
    </w:rPr>
  </w:style>
  <w:style w:type="character" w:customStyle="1" w:styleId="Titolo4Carattere">
    <w:name w:val="Titolo 4 Carattere"/>
    <w:basedOn w:val="Carpredefinitoparagrafo"/>
    <w:link w:val="Titolo4"/>
    <w:semiHidden/>
    <w:rsid w:val="001E7DF9"/>
    <w:rPr>
      <w:rFonts w:ascii="Calibri" w:hAnsi="Calibri"/>
      <w:b/>
      <w:bCs/>
      <w:sz w:val="28"/>
      <w:szCs w:val="28"/>
      <w:lang w:val="x-none" w:eastAsia="x-none"/>
    </w:rPr>
  </w:style>
  <w:style w:type="character" w:customStyle="1" w:styleId="Titolo5Carattere">
    <w:name w:val="Titolo 5 Carattere"/>
    <w:basedOn w:val="Carpredefinitoparagrafo"/>
    <w:link w:val="Titolo5"/>
    <w:semiHidden/>
    <w:rsid w:val="001E7DF9"/>
    <w:rPr>
      <w:rFonts w:ascii="Calibri" w:hAnsi="Calibri"/>
      <w:b/>
      <w:bCs/>
      <w:i/>
      <w:iCs/>
      <w:sz w:val="26"/>
      <w:szCs w:val="26"/>
      <w:lang w:val="x-none" w:eastAsia="x-none"/>
    </w:rPr>
  </w:style>
  <w:style w:type="character" w:customStyle="1" w:styleId="Titolo6Carattere">
    <w:name w:val="Titolo 6 Carattere"/>
    <w:basedOn w:val="Carpredefinitoparagrafo"/>
    <w:link w:val="Titolo6"/>
    <w:semiHidden/>
    <w:rsid w:val="001E7DF9"/>
    <w:rPr>
      <w:rFonts w:ascii="Calibri" w:hAnsi="Calibri"/>
      <w:b/>
      <w:bCs/>
      <w:sz w:val="22"/>
      <w:szCs w:val="22"/>
      <w:lang w:val="x-none" w:eastAsia="x-none"/>
    </w:rPr>
  </w:style>
  <w:style w:type="character" w:customStyle="1" w:styleId="Titolo8Carattere">
    <w:name w:val="Titolo 8 Carattere"/>
    <w:basedOn w:val="Carpredefinitoparagrafo"/>
    <w:link w:val="Titolo8"/>
    <w:semiHidden/>
    <w:rsid w:val="001E7DF9"/>
    <w:rPr>
      <w:rFonts w:ascii="Calibri" w:hAnsi="Calibri"/>
      <w:i/>
      <w:iCs/>
      <w:sz w:val="24"/>
      <w:szCs w:val="24"/>
      <w:lang w:val="x-none" w:eastAsia="x-none"/>
    </w:rPr>
  </w:style>
  <w:style w:type="character" w:customStyle="1" w:styleId="Titolo9Carattere">
    <w:name w:val="Titolo 9 Carattere"/>
    <w:basedOn w:val="Carpredefinitoparagrafo"/>
    <w:link w:val="Titolo9"/>
    <w:semiHidden/>
    <w:rsid w:val="001E7DF9"/>
    <w:rPr>
      <w:sz w:val="22"/>
      <w:szCs w:val="22"/>
      <w:lang w:val="x-none" w:eastAsia="x-none"/>
    </w:rPr>
  </w:style>
  <w:style w:type="character" w:styleId="Numeropagina">
    <w:name w:val="page number"/>
    <w:rsid w:val="001E7DF9"/>
    <w:rPr>
      <w:rFonts w:ascii="Verdana" w:hAnsi="Verdana"/>
    </w:rPr>
  </w:style>
  <w:style w:type="paragraph" w:customStyle="1" w:styleId="Pidipagina1">
    <w:name w:val="Piè di pagina1"/>
    <w:basedOn w:val="Pidipagina"/>
    <w:link w:val="FooterCarattere"/>
    <w:qFormat/>
    <w:rsid w:val="001E7DF9"/>
    <w:pPr>
      <w:jc w:val="center"/>
    </w:pPr>
    <w:rPr>
      <w:rFonts w:ascii="Garamond" w:hAnsi="Garamond"/>
      <w:sz w:val="18"/>
      <w:szCs w:val="18"/>
    </w:rPr>
  </w:style>
  <w:style w:type="character" w:customStyle="1" w:styleId="FooterCarattere">
    <w:name w:val="Footer Carattere"/>
    <w:link w:val="Pidipagina1"/>
    <w:rsid w:val="001E7DF9"/>
    <w:rPr>
      <w:rFonts w:ascii="Garamond" w:hAnsi="Garamond"/>
      <w:color w:val="0745A7"/>
      <w:sz w:val="18"/>
      <w:szCs w:val="18"/>
      <w:lang w:val="x-none" w:eastAsia="x-none"/>
    </w:rPr>
  </w:style>
  <w:style w:type="table" w:styleId="Grigliatabella">
    <w:name w:val="Table Grid"/>
    <w:basedOn w:val="Tabellanormale"/>
    <w:uiPriority w:val="39"/>
    <w:rsid w:val="001E7D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normale">
    <w:name w:val="Normal Indent"/>
    <w:basedOn w:val="Normale"/>
    <w:rsid w:val="001E7DF9"/>
    <w:pPr>
      <w:spacing w:before="60"/>
    </w:pPr>
  </w:style>
  <w:style w:type="paragraph" w:customStyle="1" w:styleId="Titolino">
    <w:name w:val="Titolino"/>
    <w:basedOn w:val="Pidipagina"/>
    <w:rsid w:val="001E7DF9"/>
    <w:pPr>
      <w:numPr>
        <w:numId w:val="18"/>
      </w:numPr>
      <w:tabs>
        <w:tab w:val="clear" w:pos="4819"/>
        <w:tab w:val="clear" w:pos="9638"/>
        <w:tab w:val="center" w:pos="4320"/>
        <w:tab w:val="right" w:pos="8640"/>
      </w:tabs>
      <w:spacing w:before="360" w:after="120"/>
      <w:jc w:val="left"/>
    </w:pPr>
    <w:rPr>
      <w:b/>
      <w:color w:val="auto"/>
      <w:sz w:val="22"/>
      <w:szCs w:val="22"/>
    </w:rPr>
  </w:style>
  <w:style w:type="table" w:styleId="Tabellagriglia4-colore2">
    <w:name w:val="Grid Table 4 Accent 2"/>
    <w:basedOn w:val="Tabellanormale"/>
    <w:uiPriority w:val="49"/>
    <w:rsid w:val="001E7DF9"/>
    <w:rPr>
      <w:rFonts w:ascii="Times New Roman" w:hAnsi="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Corpotesto">
    <w:name w:val="Body Text"/>
    <w:basedOn w:val="Normale"/>
    <w:link w:val="CorpotestoCarattere"/>
    <w:uiPriority w:val="1"/>
    <w:qFormat/>
    <w:rsid w:val="001E7DF9"/>
    <w:pPr>
      <w:widowControl w:val="0"/>
      <w:spacing w:before="82"/>
      <w:ind w:left="112"/>
      <w:jc w:val="left"/>
    </w:pPr>
    <w:rPr>
      <w:rFonts w:ascii="Times New Roman" w:hAnsi="Times New Roman"/>
      <w:sz w:val="24"/>
      <w:szCs w:val="24"/>
      <w:lang w:val="en-US" w:eastAsia="en-US"/>
    </w:rPr>
  </w:style>
  <w:style w:type="character" w:customStyle="1" w:styleId="CorpotestoCarattere">
    <w:name w:val="Corpo testo Carattere"/>
    <w:basedOn w:val="Carpredefinitoparagrafo"/>
    <w:link w:val="Corpotesto"/>
    <w:uiPriority w:val="1"/>
    <w:rsid w:val="001E7DF9"/>
    <w:rPr>
      <w:rFonts w:ascii="Times New Roman" w:hAnsi="Times New Roman"/>
      <w:sz w:val="24"/>
      <w:szCs w:val="24"/>
      <w:lang w:val="en-US" w:eastAsia="en-US"/>
    </w:rPr>
  </w:style>
  <w:style w:type="character" w:styleId="Rimandonotaapidipagina">
    <w:name w:val="footnote reference"/>
    <w:uiPriority w:val="99"/>
    <w:semiHidden/>
    <w:unhideWhenUsed/>
    <w:rsid w:val="001E7DF9"/>
    <w:rPr>
      <w:vertAlign w:val="superscript"/>
    </w:rPr>
  </w:style>
  <w:style w:type="table" w:styleId="Tabellagriglia1chiara-colore3">
    <w:name w:val="Grid Table 1 Light Accent 3"/>
    <w:basedOn w:val="Tabellanormale"/>
    <w:uiPriority w:val="46"/>
    <w:rsid w:val="001E7DF9"/>
    <w:pPr>
      <w:widowControl w:val="0"/>
    </w:pPr>
    <w:rPr>
      <w:rFonts w:ascii="Calibri" w:eastAsia="Calibri" w:hAnsi="Calibri"/>
      <w:sz w:val="22"/>
      <w:szCs w:val="22"/>
      <w:lang w:val="en-US" w:eastAsia="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Default">
    <w:name w:val="Default"/>
    <w:rsid w:val="001E7DF9"/>
    <w:pPr>
      <w:autoSpaceDE w:val="0"/>
      <w:autoSpaceDN w:val="0"/>
      <w:adjustRightInd w:val="0"/>
    </w:pPr>
    <w:rPr>
      <w:rFonts w:ascii="Calibri" w:eastAsia="Calibri" w:hAnsi="Calibri" w:cs="Calibri"/>
      <w:color w:val="000000"/>
      <w:sz w:val="24"/>
      <w:szCs w:val="24"/>
      <w:lang w:eastAsia="en-US"/>
    </w:rPr>
  </w:style>
  <w:style w:type="paragraph" w:styleId="PreformattatoHTML">
    <w:name w:val="HTML Preformatted"/>
    <w:basedOn w:val="Normale"/>
    <w:link w:val="PreformattatoHTMLCarattere"/>
    <w:uiPriority w:val="99"/>
    <w:unhideWhenUsed/>
    <w:rsid w:val="001E7D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lang w:val="x-none" w:eastAsia="x-none"/>
    </w:rPr>
  </w:style>
  <w:style w:type="character" w:customStyle="1" w:styleId="PreformattatoHTMLCarattere">
    <w:name w:val="Preformattato HTML Carattere"/>
    <w:basedOn w:val="Carpredefinitoparagrafo"/>
    <w:link w:val="PreformattatoHTML"/>
    <w:uiPriority w:val="99"/>
    <w:rsid w:val="001E7DF9"/>
    <w:rPr>
      <w:rFonts w:ascii="Courier New" w:hAnsi="Courier New"/>
      <w:lang w:val="x-none" w:eastAsia="x-none"/>
    </w:rPr>
  </w:style>
  <w:style w:type="character" w:customStyle="1" w:styleId="ui-provider">
    <w:name w:val="ui-provider"/>
    <w:basedOn w:val="Carpredefinitoparagrafo"/>
    <w:rsid w:val="0071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6032">
      <w:bodyDiv w:val="1"/>
      <w:marLeft w:val="0"/>
      <w:marRight w:val="0"/>
      <w:marTop w:val="0"/>
      <w:marBottom w:val="0"/>
      <w:divBdr>
        <w:top w:val="none" w:sz="0" w:space="0" w:color="auto"/>
        <w:left w:val="none" w:sz="0" w:space="0" w:color="auto"/>
        <w:bottom w:val="none" w:sz="0" w:space="0" w:color="auto"/>
        <w:right w:val="none" w:sz="0" w:space="0" w:color="auto"/>
      </w:divBdr>
    </w:div>
    <w:div w:id="110822998">
      <w:bodyDiv w:val="1"/>
      <w:marLeft w:val="0"/>
      <w:marRight w:val="0"/>
      <w:marTop w:val="0"/>
      <w:marBottom w:val="0"/>
      <w:divBdr>
        <w:top w:val="none" w:sz="0" w:space="0" w:color="auto"/>
        <w:left w:val="none" w:sz="0" w:space="0" w:color="auto"/>
        <w:bottom w:val="none" w:sz="0" w:space="0" w:color="auto"/>
        <w:right w:val="none" w:sz="0" w:space="0" w:color="auto"/>
      </w:divBdr>
    </w:div>
    <w:div w:id="130484484">
      <w:bodyDiv w:val="1"/>
      <w:marLeft w:val="0"/>
      <w:marRight w:val="0"/>
      <w:marTop w:val="0"/>
      <w:marBottom w:val="0"/>
      <w:divBdr>
        <w:top w:val="none" w:sz="0" w:space="0" w:color="auto"/>
        <w:left w:val="none" w:sz="0" w:space="0" w:color="auto"/>
        <w:bottom w:val="none" w:sz="0" w:space="0" w:color="auto"/>
        <w:right w:val="none" w:sz="0" w:space="0" w:color="auto"/>
      </w:divBdr>
    </w:div>
    <w:div w:id="168299636">
      <w:bodyDiv w:val="1"/>
      <w:marLeft w:val="0"/>
      <w:marRight w:val="0"/>
      <w:marTop w:val="0"/>
      <w:marBottom w:val="0"/>
      <w:divBdr>
        <w:top w:val="none" w:sz="0" w:space="0" w:color="auto"/>
        <w:left w:val="none" w:sz="0" w:space="0" w:color="auto"/>
        <w:bottom w:val="none" w:sz="0" w:space="0" w:color="auto"/>
        <w:right w:val="none" w:sz="0" w:space="0" w:color="auto"/>
      </w:divBdr>
    </w:div>
    <w:div w:id="280577968">
      <w:bodyDiv w:val="1"/>
      <w:marLeft w:val="0"/>
      <w:marRight w:val="0"/>
      <w:marTop w:val="0"/>
      <w:marBottom w:val="0"/>
      <w:divBdr>
        <w:top w:val="none" w:sz="0" w:space="0" w:color="auto"/>
        <w:left w:val="none" w:sz="0" w:space="0" w:color="auto"/>
        <w:bottom w:val="none" w:sz="0" w:space="0" w:color="auto"/>
        <w:right w:val="none" w:sz="0" w:space="0" w:color="auto"/>
      </w:divBdr>
    </w:div>
    <w:div w:id="350037772">
      <w:bodyDiv w:val="1"/>
      <w:marLeft w:val="0"/>
      <w:marRight w:val="0"/>
      <w:marTop w:val="0"/>
      <w:marBottom w:val="0"/>
      <w:divBdr>
        <w:top w:val="none" w:sz="0" w:space="0" w:color="auto"/>
        <w:left w:val="none" w:sz="0" w:space="0" w:color="auto"/>
        <w:bottom w:val="none" w:sz="0" w:space="0" w:color="auto"/>
        <w:right w:val="none" w:sz="0" w:space="0" w:color="auto"/>
      </w:divBdr>
    </w:div>
    <w:div w:id="350644501">
      <w:bodyDiv w:val="1"/>
      <w:marLeft w:val="0"/>
      <w:marRight w:val="0"/>
      <w:marTop w:val="0"/>
      <w:marBottom w:val="0"/>
      <w:divBdr>
        <w:top w:val="none" w:sz="0" w:space="0" w:color="auto"/>
        <w:left w:val="none" w:sz="0" w:space="0" w:color="auto"/>
        <w:bottom w:val="none" w:sz="0" w:space="0" w:color="auto"/>
        <w:right w:val="none" w:sz="0" w:space="0" w:color="auto"/>
      </w:divBdr>
    </w:div>
    <w:div w:id="408843785">
      <w:bodyDiv w:val="1"/>
      <w:marLeft w:val="0"/>
      <w:marRight w:val="0"/>
      <w:marTop w:val="0"/>
      <w:marBottom w:val="0"/>
      <w:divBdr>
        <w:top w:val="none" w:sz="0" w:space="0" w:color="auto"/>
        <w:left w:val="none" w:sz="0" w:space="0" w:color="auto"/>
        <w:bottom w:val="none" w:sz="0" w:space="0" w:color="auto"/>
        <w:right w:val="none" w:sz="0" w:space="0" w:color="auto"/>
      </w:divBdr>
    </w:div>
    <w:div w:id="490408410">
      <w:bodyDiv w:val="1"/>
      <w:marLeft w:val="0"/>
      <w:marRight w:val="0"/>
      <w:marTop w:val="0"/>
      <w:marBottom w:val="0"/>
      <w:divBdr>
        <w:top w:val="none" w:sz="0" w:space="0" w:color="auto"/>
        <w:left w:val="none" w:sz="0" w:space="0" w:color="auto"/>
        <w:bottom w:val="none" w:sz="0" w:space="0" w:color="auto"/>
        <w:right w:val="none" w:sz="0" w:space="0" w:color="auto"/>
      </w:divBdr>
    </w:div>
    <w:div w:id="627660299">
      <w:bodyDiv w:val="1"/>
      <w:marLeft w:val="0"/>
      <w:marRight w:val="0"/>
      <w:marTop w:val="0"/>
      <w:marBottom w:val="0"/>
      <w:divBdr>
        <w:top w:val="none" w:sz="0" w:space="0" w:color="auto"/>
        <w:left w:val="none" w:sz="0" w:space="0" w:color="auto"/>
        <w:bottom w:val="none" w:sz="0" w:space="0" w:color="auto"/>
        <w:right w:val="none" w:sz="0" w:space="0" w:color="auto"/>
      </w:divBdr>
    </w:div>
    <w:div w:id="679894377">
      <w:bodyDiv w:val="1"/>
      <w:marLeft w:val="0"/>
      <w:marRight w:val="0"/>
      <w:marTop w:val="0"/>
      <w:marBottom w:val="0"/>
      <w:divBdr>
        <w:top w:val="none" w:sz="0" w:space="0" w:color="auto"/>
        <w:left w:val="none" w:sz="0" w:space="0" w:color="auto"/>
        <w:bottom w:val="none" w:sz="0" w:space="0" w:color="auto"/>
        <w:right w:val="none" w:sz="0" w:space="0" w:color="auto"/>
      </w:divBdr>
    </w:div>
    <w:div w:id="907499738">
      <w:bodyDiv w:val="1"/>
      <w:marLeft w:val="0"/>
      <w:marRight w:val="0"/>
      <w:marTop w:val="0"/>
      <w:marBottom w:val="0"/>
      <w:divBdr>
        <w:top w:val="none" w:sz="0" w:space="0" w:color="auto"/>
        <w:left w:val="none" w:sz="0" w:space="0" w:color="auto"/>
        <w:bottom w:val="none" w:sz="0" w:space="0" w:color="auto"/>
        <w:right w:val="none" w:sz="0" w:space="0" w:color="auto"/>
      </w:divBdr>
    </w:div>
    <w:div w:id="945383682">
      <w:bodyDiv w:val="1"/>
      <w:marLeft w:val="0"/>
      <w:marRight w:val="0"/>
      <w:marTop w:val="0"/>
      <w:marBottom w:val="0"/>
      <w:divBdr>
        <w:top w:val="none" w:sz="0" w:space="0" w:color="auto"/>
        <w:left w:val="none" w:sz="0" w:space="0" w:color="auto"/>
        <w:bottom w:val="none" w:sz="0" w:space="0" w:color="auto"/>
        <w:right w:val="none" w:sz="0" w:space="0" w:color="auto"/>
      </w:divBdr>
    </w:div>
    <w:div w:id="950361366">
      <w:bodyDiv w:val="1"/>
      <w:marLeft w:val="0"/>
      <w:marRight w:val="0"/>
      <w:marTop w:val="0"/>
      <w:marBottom w:val="0"/>
      <w:divBdr>
        <w:top w:val="none" w:sz="0" w:space="0" w:color="auto"/>
        <w:left w:val="none" w:sz="0" w:space="0" w:color="auto"/>
        <w:bottom w:val="none" w:sz="0" w:space="0" w:color="auto"/>
        <w:right w:val="none" w:sz="0" w:space="0" w:color="auto"/>
      </w:divBdr>
    </w:div>
    <w:div w:id="978535260">
      <w:bodyDiv w:val="1"/>
      <w:marLeft w:val="0"/>
      <w:marRight w:val="0"/>
      <w:marTop w:val="0"/>
      <w:marBottom w:val="0"/>
      <w:divBdr>
        <w:top w:val="none" w:sz="0" w:space="0" w:color="auto"/>
        <w:left w:val="none" w:sz="0" w:space="0" w:color="auto"/>
        <w:bottom w:val="none" w:sz="0" w:space="0" w:color="auto"/>
        <w:right w:val="none" w:sz="0" w:space="0" w:color="auto"/>
      </w:divBdr>
    </w:div>
    <w:div w:id="1065882995">
      <w:bodyDiv w:val="1"/>
      <w:marLeft w:val="0"/>
      <w:marRight w:val="0"/>
      <w:marTop w:val="0"/>
      <w:marBottom w:val="0"/>
      <w:divBdr>
        <w:top w:val="none" w:sz="0" w:space="0" w:color="auto"/>
        <w:left w:val="none" w:sz="0" w:space="0" w:color="auto"/>
        <w:bottom w:val="none" w:sz="0" w:space="0" w:color="auto"/>
        <w:right w:val="none" w:sz="0" w:space="0" w:color="auto"/>
      </w:divBdr>
    </w:div>
    <w:div w:id="1105269096">
      <w:bodyDiv w:val="1"/>
      <w:marLeft w:val="0"/>
      <w:marRight w:val="0"/>
      <w:marTop w:val="0"/>
      <w:marBottom w:val="0"/>
      <w:divBdr>
        <w:top w:val="none" w:sz="0" w:space="0" w:color="auto"/>
        <w:left w:val="none" w:sz="0" w:space="0" w:color="auto"/>
        <w:bottom w:val="none" w:sz="0" w:space="0" w:color="auto"/>
        <w:right w:val="none" w:sz="0" w:space="0" w:color="auto"/>
      </w:divBdr>
    </w:div>
    <w:div w:id="1115710162">
      <w:bodyDiv w:val="1"/>
      <w:marLeft w:val="0"/>
      <w:marRight w:val="0"/>
      <w:marTop w:val="0"/>
      <w:marBottom w:val="0"/>
      <w:divBdr>
        <w:top w:val="none" w:sz="0" w:space="0" w:color="auto"/>
        <w:left w:val="none" w:sz="0" w:space="0" w:color="auto"/>
        <w:bottom w:val="none" w:sz="0" w:space="0" w:color="auto"/>
        <w:right w:val="none" w:sz="0" w:space="0" w:color="auto"/>
      </w:divBdr>
    </w:div>
    <w:div w:id="1361202589">
      <w:bodyDiv w:val="1"/>
      <w:marLeft w:val="0"/>
      <w:marRight w:val="0"/>
      <w:marTop w:val="0"/>
      <w:marBottom w:val="0"/>
      <w:divBdr>
        <w:top w:val="none" w:sz="0" w:space="0" w:color="auto"/>
        <w:left w:val="none" w:sz="0" w:space="0" w:color="auto"/>
        <w:bottom w:val="none" w:sz="0" w:space="0" w:color="auto"/>
        <w:right w:val="none" w:sz="0" w:space="0" w:color="auto"/>
      </w:divBdr>
    </w:div>
    <w:div w:id="1390492161">
      <w:bodyDiv w:val="1"/>
      <w:marLeft w:val="0"/>
      <w:marRight w:val="0"/>
      <w:marTop w:val="0"/>
      <w:marBottom w:val="0"/>
      <w:divBdr>
        <w:top w:val="none" w:sz="0" w:space="0" w:color="auto"/>
        <w:left w:val="none" w:sz="0" w:space="0" w:color="auto"/>
        <w:bottom w:val="none" w:sz="0" w:space="0" w:color="auto"/>
        <w:right w:val="none" w:sz="0" w:space="0" w:color="auto"/>
      </w:divBdr>
      <w:divsChild>
        <w:div w:id="103312860">
          <w:marLeft w:val="0"/>
          <w:marRight w:val="0"/>
          <w:marTop w:val="0"/>
          <w:marBottom w:val="0"/>
          <w:divBdr>
            <w:top w:val="none" w:sz="0" w:space="0" w:color="auto"/>
            <w:left w:val="none" w:sz="0" w:space="0" w:color="auto"/>
            <w:bottom w:val="none" w:sz="0" w:space="0" w:color="auto"/>
            <w:right w:val="none" w:sz="0" w:space="0" w:color="auto"/>
          </w:divBdr>
        </w:div>
        <w:div w:id="274755859">
          <w:marLeft w:val="0"/>
          <w:marRight w:val="0"/>
          <w:marTop w:val="0"/>
          <w:marBottom w:val="0"/>
          <w:divBdr>
            <w:top w:val="none" w:sz="0" w:space="0" w:color="auto"/>
            <w:left w:val="none" w:sz="0" w:space="0" w:color="auto"/>
            <w:bottom w:val="none" w:sz="0" w:space="0" w:color="auto"/>
            <w:right w:val="none" w:sz="0" w:space="0" w:color="auto"/>
          </w:divBdr>
        </w:div>
        <w:div w:id="811873012">
          <w:marLeft w:val="0"/>
          <w:marRight w:val="0"/>
          <w:marTop w:val="0"/>
          <w:marBottom w:val="0"/>
          <w:divBdr>
            <w:top w:val="none" w:sz="0" w:space="0" w:color="auto"/>
            <w:left w:val="none" w:sz="0" w:space="0" w:color="auto"/>
            <w:bottom w:val="none" w:sz="0" w:space="0" w:color="auto"/>
            <w:right w:val="none" w:sz="0" w:space="0" w:color="auto"/>
          </w:divBdr>
        </w:div>
        <w:div w:id="1264613074">
          <w:marLeft w:val="0"/>
          <w:marRight w:val="0"/>
          <w:marTop w:val="0"/>
          <w:marBottom w:val="0"/>
          <w:divBdr>
            <w:top w:val="none" w:sz="0" w:space="0" w:color="auto"/>
            <w:left w:val="none" w:sz="0" w:space="0" w:color="auto"/>
            <w:bottom w:val="none" w:sz="0" w:space="0" w:color="auto"/>
            <w:right w:val="none" w:sz="0" w:space="0" w:color="auto"/>
          </w:divBdr>
        </w:div>
        <w:div w:id="1917470177">
          <w:marLeft w:val="0"/>
          <w:marRight w:val="0"/>
          <w:marTop w:val="0"/>
          <w:marBottom w:val="0"/>
          <w:divBdr>
            <w:top w:val="none" w:sz="0" w:space="0" w:color="auto"/>
            <w:left w:val="none" w:sz="0" w:space="0" w:color="auto"/>
            <w:bottom w:val="none" w:sz="0" w:space="0" w:color="auto"/>
            <w:right w:val="none" w:sz="0" w:space="0" w:color="auto"/>
          </w:divBdr>
        </w:div>
        <w:div w:id="1953703428">
          <w:marLeft w:val="0"/>
          <w:marRight w:val="0"/>
          <w:marTop w:val="0"/>
          <w:marBottom w:val="0"/>
          <w:divBdr>
            <w:top w:val="none" w:sz="0" w:space="0" w:color="auto"/>
            <w:left w:val="none" w:sz="0" w:space="0" w:color="auto"/>
            <w:bottom w:val="none" w:sz="0" w:space="0" w:color="auto"/>
            <w:right w:val="none" w:sz="0" w:space="0" w:color="auto"/>
          </w:divBdr>
        </w:div>
        <w:div w:id="2060590619">
          <w:marLeft w:val="0"/>
          <w:marRight w:val="0"/>
          <w:marTop w:val="0"/>
          <w:marBottom w:val="0"/>
          <w:divBdr>
            <w:top w:val="none" w:sz="0" w:space="0" w:color="auto"/>
            <w:left w:val="none" w:sz="0" w:space="0" w:color="auto"/>
            <w:bottom w:val="none" w:sz="0" w:space="0" w:color="auto"/>
            <w:right w:val="none" w:sz="0" w:space="0" w:color="auto"/>
          </w:divBdr>
        </w:div>
        <w:div w:id="2088963246">
          <w:marLeft w:val="0"/>
          <w:marRight w:val="0"/>
          <w:marTop w:val="0"/>
          <w:marBottom w:val="0"/>
          <w:divBdr>
            <w:top w:val="none" w:sz="0" w:space="0" w:color="auto"/>
            <w:left w:val="none" w:sz="0" w:space="0" w:color="auto"/>
            <w:bottom w:val="none" w:sz="0" w:space="0" w:color="auto"/>
            <w:right w:val="none" w:sz="0" w:space="0" w:color="auto"/>
          </w:divBdr>
        </w:div>
        <w:div w:id="2127001143">
          <w:marLeft w:val="0"/>
          <w:marRight w:val="0"/>
          <w:marTop w:val="0"/>
          <w:marBottom w:val="0"/>
          <w:divBdr>
            <w:top w:val="none" w:sz="0" w:space="0" w:color="auto"/>
            <w:left w:val="none" w:sz="0" w:space="0" w:color="auto"/>
            <w:bottom w:val="none" w:sz="0" w:space="0" w:color="auto"/>
            <w:right w:val="none" w:sz="0" w:space="0" w:color="auto"/>
          </w:divBdr>
        </w:div>
      </w:divsChild>
    </w:div>
    <w:div w:id="1564025261">
      <w:bodyDiv w:val="1"/>
      <w:marLeft w:val="0"/>
      <w:marRight w:val="0"/>
      <w:marTop w:val="0"/>
      <w:marBottom w:val="0"/>
      <w:divBdr>
        <w:top w:val="none" w:sz="0" w:space="0" w:color="auto"/>
        <w:left w:val="none" w:sz="0" w:space="0" w:color="auto"/>
        <w:bottom w:val="none" w:sz="0" w:space="0" w:color="auto"/>
        <w:right w:val="none" w:sz="0" w:space="0" w:color="auto"/>
      </w:divBdr>
    </w:div>
    <w:div w:id="1674911406">
      <w:bodyDiv w:val="1"/>
      <w:marLeft w:val="0"/>
      <w:marRight w:val="0"/>
      <w:marTop w:val="0"/>
      <w:marBottom w:val="0"/>
      <w:divBdr>
        <w:top w:val="none" w:sz="0" w:space="0" w:color="auto"/>
        <w:left w:val="none" w:sz="0" w:space="0" w:color="auto"/>
        <w:bottom w:val="none" w:sz="0" w:space="0" w:color="auto"/>
        <w:right w:val="none" w:sz="0" w:space="0" w:color="auto"/>
      </w:divBdr>
    </w:div>
    <w:div w:id="1681084026">
      <w:bodyDiv w:val="1"/>
      <w:marLeft w:val="0"/>
      <w:marRight w:val="0"/>
      <w:marTop w:val="0"/>
      <w:marBottom w:val="0"/>
      <w:divBdr>
        <w:top w:val="none" w:sz="0" w:space="0" w:color="auto"/>
        <w:left w:val="none" w:sz="0" w:space="0" w:color="auto"/>
        <w:bottom w:val="none" w:sz="0" w:space="0" w:color="auto"/>
        <w:right w:val="none" w:sz="0" w:space="0" w:color="auto"/>
      </w:divBdr>
    </w:div>
    <w:div w:id="1754232751">
      <w:bodyDiv w:val="1"/>
      <w:marLeft w:val="0"/>
      <w:marRight w:val="0"/>
      <w:marTop w:val="0"/>
      <w:marBottom w:val="0"/>
      <w:divBdr>
        <w:top w:val="none" w:sz="0" w:space="0" w:color="auto"/>
        <w:left w:val="none" w:sz="0" w:space="0" w:color="auto"/>
        <w:bottom w:val="none" w:sz="0" w:space="0" w:color="auto"/>
        <w:right w:val="none" w:sz="0" w:space="0" w:color="auto"/>
      </w:divBdr>
      <w:divsChild>
        <w:div w:id="2123256654">
          <w:marLeft w:val="0"/>
          <w:marRight w:val="0"/>
          <w:marTop w:val="0"/>
          <w:marBottom w:val="0"/>
          <w:divBdr>
            <w:top w:val="none" w:sz="0" w:space="0" w:color="auto"/>
            <w:left w:val="none" w:sz="0" w:space="0" w:color="auto"/>
            <w:bottom w:val="none" w:sz="0" w:space="0" w:color="auto"/>
            <w:right w:val="none" w:sz="0" w:space="0" w:color="auto"/>
          </w:divBdr>
          <w:divsChild>
            <w:div w:id="1889106539">
              <w:marLeft w:val="0"/>
              <w:marRight w:val="0"/>
              <w:marTop w:val="0"/>
              <w:marBottom w:val="0"/>
              <w:divBdr>
                <w:top w:val="none" w:sz="0" w:space="0" w:color="auto"/>
                <w:left w:val="none" w:sz="0" w:space="0" w:color="auto"/>
                <w:bottom w:val="none" w:sz="0" w:space="0" w:color="auto"/>
                <w:right w:val="none" w:sz="0" w:space="0" w:color="auto"/>
              </w:divBdr>
              <w:divsChild>
                <w:div w:id="7526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73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criviunibo@pec.unibo.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m.giuridico@unibo.i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sa.berti@unibo.it"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criviunibo@pec.unib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857548b-2f2a-4cc4-99c3-237ed08f478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F9FFC6A5E706B4CBA3FABD3C7CAF059" ma:contentTypeVersion="6" ma:contentTypeDescription="Create a new document." ma:contentTypeScope="" ma:versionID="07df28324c58e3c5078bcfaf08eaa11d">
  <xsd:schema xmlns:xsd="http://www.w3.org/2001/XMLSchema" xmlns:xs="http://www.w3.org/2001/XMLSchema" xmlns:p="http://schemas.microsoft.com/office/2006/metadata/properties" xmlns:ns2="5a0f3bb6-c1b0-47e5-a3a8-ae3a972bee35" xmlns:ns3="446fcf03-3d0e-4f1e-8133-224d5659be54" targetNamespace="http://schemas.microsoft.com/office/2006/metadata/properties" ma:root="true" ma:fieldsID="4afdb596e4c38dd05d4f0d5ba57a5a60" ns2:_="" ns3:_="">
    <xsd:import namespace="5a0f3bb6-c1b0-47e5-a3a8-ae3a972bee35"/>
    <xsd:import namespace="446fcf03-3d0e-4f1e-8133-224d5659be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3bb6-c1b0-47e5-a3a8-ae3a972be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6fcf03-3d0e-4f1e-8133-224d5659be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E299D-D61B-4662-8D8D-F2C35E4964EB}">
  <ds:schemaRefs>
    <ds:schemaRef ds:uri="http://schemas.microsoft.com/sharepoint/v3/contenttype/forms"/>
  </ds:schemaRefs>
</ds:datastoreItem>
</file>

<file path=customXml/itemProps2.xml><?xml version="1.0" encoding="utf-8"?>
<ds:datastoreItem xmlns:ds="http://schemas.openxmlformats.org/officeDocument/2006/customXml" ds:itemID="{93EE02C0-C3C2-49FF-B743-5C53EAC71C74}">
  <ds:schemaRefs>
    <ds:schemaRef ds:uri="http://schemas.openxmlformats.org/officeDocument/2006/bibliography"/>
  </ds:schemaRefs>
</ds:datastoreItem>
</file>

<file path=customXml/itemProps3.xml><?xml version="1.0" encoding="utf-8"?>
<ds:datastoreItem xmlns:ds="http://schemas.openxmlformats.org/officeDocument/2006/customXml" ds:itemID="{790E7AF9-2CD3-4965-B4B3-4129467EE029}">
  <ds:schemaRefs>
    <ds:schemaRef ds:uri="http://schemas.microsoft.com/office/2006/metadata/properties"/>
    <ds:schemaRef ds:uri="http://schemas.microsoft.com/office/infopath/2007/PartnerControls"/>
    <ds:schemaRef ds:uri="b857548b-2f2a-4cc4-99c3-237ed08f4783"/>
  </ds:schemaRefs>
</ds:datastoreItem>
</file>

<file path=customXml/itemProps4.xml><?xml version="1.0" encoding="utf-8"?>
<ds:datastoreItem xmlns:ds="http://schemas.openxmlformats.org/officeDocument/2006/customXml" ds:itemID="{9D922FBB-3E04-4166-AE2F-BA4167470EC7}">
  <ds:schemaRefs>
    <ds:schemaRef ds:uri="http://schemas.microsoft.com/sharepoint/v3/contenttype/forms"/>
  </ds:schemaRefs>
</ds:datastoreItem>
</file>

<file path=customXml/itemProps5.xml><?xml version="1.0" encoding="utf-8"?>
<ds:datastoreItem xmlns:ds="http://schemas.openxmlformats.org/officeDocument/2006/customXml" ds:itemID="{F4254AB2-A4B6-497D-9567-85564E1921D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C65CA36-8F2E-4294-8874-6E45A81FC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3bb6-c1b0-47e5-a3a8-ae3a972bee35"/>
    <ds:schemaRef ds:uri="446fcf03-3d0e-4f1e-8133-224d5659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3177</Words>
  <Characters>18113</Characters>
  <Application>Microsoft Office Word</Application>
  <DocSecurity>0</DocSecurity>
  <Lines>150</Lines>
  <Paragraphs>42</Paragraphs>
  <ScaleCrop>false</ScaleCrop>
  <HeadingPairs>
    <vt:vector size="4" baseType="variant">
      <vt:variant>
        <vt:lpstr>Titolo</vt:lpstr>
      </vt:variant>
      <vt:variant>
        <vt:i4>1</vt:i4>
      </vt:variant>
      <vt:variant>
        <vt:lpstr>Intestazioni</vt:lpstr>
      </vt:variant>
      <vt:variant>
        <vt:i4>3</vt:i4>
      </vt:variant>
    </vt:vector>
  </HeadingPairs>
  <TitlesOfParts>
    <vt:vector size="4" baseType="lpstr">
      <vt:lpstr/>
      <vt:lpstr>Informazioni sul trattamento di dati personali  appartenenti a categorie partico</vt:lpstr>
      <vt:lpstr>Consenso al trattamento dei dati personali appartenenti a categorie particolari</vt:lpstr>
      <vt:lpstr>Dichiarazione del medico o altro professionista sanitario che ha fornito le “In</vt:lpstr>
    </vt:vector>
  </TitlesOfParts>
  <Company>Alma Mater Studiorum Università di Bologna</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Medri</dc:creator>
  <cp:keywords/>
  <dc:description/>
  <cp:lastModifiedBy>Denise Medri</cp:lastModifiedBy>
  <cp:revision>3</cp:revision>
  <dcterms:created xsi:type="dcterms:W3CDTF">2025-09-30T14:48:00Z</dcterms:created>
  <dcterms:modified xsi:type="dcterms:W3CDTF">2025-09-30T14:50:00Z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0x010100EF9FFC6A5E706B4CBA3FABD3C7CAF059</vt:lpwstr>
  </property>
</Properties>
</file>